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6" w:type="dxa"/>
        <w:tblInd w:w="-176" w:type="dxa"/>
        <w:tblLook w:val="01E0" w:firstRow="1" w:lastRow="1" w:firstColumn="1" w:lastColumn="1" w:noHBand="0" w:noVBand="0"/>
      </w:tblPr>
      <w:tblGrid>
        <w:gridCol w:w="3828"/>
        <w:gridCol w:w="6238"/>
      </w:tblGrid>
      <w:tr w:rsidR="004C3831" w:rsidRPr="004C3831" w:rsidTr="00E710B6">
        <w:trPr>
          <w:trHeight w:val="288"/>
        </w:trPr>
        <w:tc>
          <w:tcPr>
            <w:tcW w:w="3828" w:type="dxa"/>
          </w:tcPr>
          <w:p w:rsidR="00F84B73" w:rsidRDefault="00F84B73" w:rsidP="00F84B73">
            <w:pPr>
              <w:spacing w:before="120"/>
              <w:jc w:val="center"/>
              <w:rPr>
                <w:rFonts w:ascii="Times New Roman" w:hAnsi="Times New Roman" w:cs="Times New Roman"/>
                <w:b/>
                <w:sz w:val="26"/>
                <w:szCs w:val="26"/>
                <w:lang w:val="en-US"/>
              </w:rPr>
            </w:pPr>
            <w:r>
              <w:rPr>
                <w:rFonts w:ascii="Times New Roman" w:hAnsi="Times New Roman" w:cs="Times New Roman"/>
                <w:b/>
                <w:sz w:val="26"/>
                <w:szCs w:val="26"/>
                <w:lang w:val="en-US"/>
              </w:rPr>
              <w:t>TỔNG CÔNG TY SÔNG ĐÀ</w:t>
            </w:r>
          </w:p>
          <w:p w:rsidR="004C3831" w:rsidRPr="004C3831" w:rsidRDefault="004C3831" w:rsidP="00F84B73">
            <w:pPr>
              <w:spacing w:before="120"/>
              <w:jc w:val="center"/>
              <w:rPr>
                <w:rFonts w:ascii="Times New Roman" w:hAnsi="Times New Roman" w:cs="Times New Roman"/>
                <w:b/>
                <w:sz w:val="26"/>
                <w:szCs w:val="26"/>
              </w:rPr>
            </w:pPr>
            <w:r w:rsidRPr="004C3831">
              <w:rPr>
                <w:rFonts w:ascii="Times New Roman" w:hAnsi="Times New Roman" w:cs="Times New Roman"/>
                <w:b/>
                <w:sz w:val="26"/>
                <w:szCs w:val="26"/>
                <w:lang w:val="en-US"/>
              </w:rPr>
              <w:t xml:space="preserve">CÔNG TY </w:t>
            </w:r>
            <w:r w:rsidR="00E710B6">
              <w:rPr>
                <w:rFonts w:ascii="Times New Roman" w:hAnsi="Times New Roman" w:cs="Times New Roman"/>
                <w:b/>
                <w:sz w:val="26"/>
                <w:szCs w:val="26"/>
                <w:lang w:val="en-US"/>
              </w:rPr>
              <w:t>CP</w:t>
            </w:r>
            <w:r w:rsidRPr="004C3831">
              <w:rPr>
                <w:rFonts w:ascii="Times New Roman" w:hAnsi="Times New Roman" w:cs="Times New Roman"/>
                <w:b/>
                <w:sz w:val="26"/>
                <w:szCs w:val="26"/>
                <w:lang w:val="en-US"/>
              </w:rPr>
              <w:t xml:space="preserve"> SÔNG ĐÀ 5</w:t>
            </w:r>
            <w:r w:rsidRPr="004C3831">
              <w:rPr>
                <w:rFonts w:ascii="Times New Roman" w:hAnsi="Times New Roman" w:cs="Times New Roman"/>
                <w:b/>
                <w:sz w:val="26"/>
                <w:szCs w:val="26"/>
                <w:lang w:val="en-US"/>
              </w:rPr>
              <w:br/>
            </w:r>
            <w:r w:rsidRPr="004C3831">
              <w:rPr>
                <w:rFonts w:ascii="Times New Roman" w:hAnsi="Times New Roman" w:cs="Times New Roman"/>
                <w:b/>
                <w:sz w:val="26"/>
                <w:szCs w:val="26"/>
              </w:rPr>
              <w:t>-------</w:t>
            </w:r>
          </w:p>
        </w:tc>
        <w:tc>
          <w:tcPr>
            <w:tcW w:w="6238" w:type="dxa"/>
          </w:tcPr>
          <w:p w:rsidR="00F84B73" w:rsidRDefault="004C3831" w:rsidP="00F84B73">
            <w:pPr>
              <w:spacing w:before="120"/>
              <w:jc w:val="center"/>
              <w:rPr>
                <w:rFonts w:ascii="Times New Roman" w:hAnsi="Times New Roman" w:cs="Times New Roman"/>
                <w:b/>
                <w:sz w:val="26"/>
                <w:szCs w:val="26"/>
                <w:lang w:val="en-US"/>
              </w:rPr>
            </w:pPr>
            <w:r w:rsidRPr="004C3831">
              <w:rPr>
                <w:rFonts w:ascii="Times New Roman" w:hAnsi="Times New Roman" w:cs="Times New Roman"/>
                <w:b/>
                <w:sz w:val="26"/>
                <w:szCs w:val="26"/>
              </w:rPr>
              <w:t>CỘNG HÒA XÃ HỘI CHỦ NGHĨA VIỆT NAM</w:t>
            </w:r>
          </w:p>
          <w:p w:rsidR="004C3831" w:rsidRPr="004C3831" w:rsidRDefault="004C3831" w:rsidP="00F84B73">
            <w:pPr>
              <w:spacing w:before="120"/>
              <w:jc w:val="center"/>
              <w:rPr>
                <w:rFonts w:ascii="Times New Roman" w:hAnsi="Times New Roman" w:cs="Times New Roman"/>
                <w:sz w:val="26"/>
                <w:szCs w:val="26"/>
              </w:rPr>
            </w:pPr>
            <w:r w:rsidRPr="004C3831">
              <w:rPr>
                <w:rFonts w:ascii="Times New Roman" w:hAnsi="Times New Roman" w:cs="Times New Roman"/>
                <w:b/>
                <w:sz w:val="26"/>
                <w:szCs w:val="26"/>
              </w:rPr>
              <w:t xml:space="preserve">Độc lập - Tự do - Hạnh phúc </w:t>
            </w:r>
            <w:r w:rsidRPr="004C3831">
              <w:rPr>
                <w:rFonts w:ascii="Times New Roman" w:hAnsi="Times New Roman" w:cs="Times New Roman"/>
                <w:b/>
                <w:sz w:val="26"/>
                <w:szCs w:val="26"/>
                <w:lang w:val="en-US"/>
              </w:rPr>
              <w:br/>
            </w:r>
            <w:r w:rsidRPr="004C3831">
              <w:rPr>
                <w:rFonts w:ascii="Times New Roman" w:hAnsi="Times New Roman" w:cs="Times New Roman"/>
                <w:b/>
                <w:sz w:val="26"/>
                <w:szCs w:val="26"/>
              </w:rPr>
              <w:t>---------------</w:t>
            </w:r>
          </w:p>
        </w:tc>
      </w:tr>
      <w:tr w:rsidR="004C3831" w:rsidRPr="004C3831" w:rsidTr="00E710B6">
        <w:trPr>
          <w:trHeight w:val="256"/>
        </w:trPr>
        <w:tc>
          <w:tcPr>
            <w:tcW w:w="3828" w:type="dxa"/>
          </w:tcPr>
          <w:p w:rsidR="004C3831" w:rsidRPr="00654B6C" w:rsidRDefault="004C3831" w:rsidP="00654B6C">
            <w:pPr>
              <w:spacing w:before="120"/>
              <w:ind w:right="-108"/>
              <w:jc w:val="center"/>
              <w:rPr>
                <w:rFonts w:ascii="Times New Roman" w:hAnsi="Times New Roman" w:cs="Times New Roman"/>
                <w:i/>
                <w:sz w:val="26"/>
                <w:szCs w:val="26"/>
              </w:rPr>
            </w:pPr>
            <w:r w:rsidRPr="00654B6C">
              <w:rPr>
                <w:rFonts w:ascii="Times New Roman" w:hAnsi="Times New Roman" w:cs="Times New Roman"/>
                <w:i/>
                <w:sz w:val="26"/>
                <w:szCs w:val="26"/>
              </w:rPr>
              <w:t>Số:</w:t>
            </w:r>
            <w:r w:rsidR="00E710B6" w:rsidRPr="00654B6C">
              <w:rPr>
                <w:rFonts w:ascii="Times New Roman" w:hAnsi="Times New Roman" w:cs="Times New Roman"/>
                <w:i/>
                <w:sz w:val="26"/>
                <w:szCs w:val="26"/>
                <w:lang w:val="en-US"/>
              </w:rPr>
              <w:t xml:space="preserve"> 01/2016/BC-SĐ5-HĐQT</w:t>
            </w:r>
            <w:r w:rsidRPr="00654B6C">
              <w:rPr>
                <w:rFonts w:ascii="Times New Roman" w:hAnsi="Times New Roman" w:cs="Times New Roman"/>
                <w:i/>
                <w:sz w:val="26"/>
                <w:szCs w:val="26"/>
                <w:lang w:val="en-US"/>
              </w:rPr>
              <w:br/>
            </w:r>
          </w:p>
        </w:tc>
        <w:tc>
          <w:tcPr>
            <w:tcW w:w="6238" w:type="dxa"/>
          </w:tcPr>
          <w:p w:rsidR="004C3831" w:rsidRPr="004C3831" w:rsidRDefault="004C3831" w:rsidP="00F84B73">
            <w:pPr>
              <w:spacing w:before="120"/>
              <w:jc w:val="right"/>
              <w:rPr>
                <w:rFonts w:ascii="Times New Roman" w:hAnsi="Times New Roman" w:cs="Times New Roman"/>
                <w:i/>
                <w:sz w:val="26"/>
                <w:szCs w:val="26"/>
                <w:lang w:val="en-US"/>
              </w:rPr>
            </w:pPr>
            <w:r>
              <w:rPr>
                <w:rFonts w:ascii="Times New Roman" w:hAnsi="Times New Roman" w:cs="Times New Roman"/>
                <w:i/>
                <w:sz w:val="26"/>
                <w:szCs w:val="26"/>
                <w:lang w:val="en-US"/>
              </w:rPr>
              <w:t>Hà Nội</w:t>
            </w:r>
            <w:r w:rsidRPr="004C3831">
              <w:rPr>
                <w:rFonts w:ascii="Times New Roman" w:hAnsi="Times New Roman" w:cs="Times New Roman"/>
                <w:i/>
                <w:sz w:val="26"/>
                <w:szCs w:val="26"/>
              </w:rPr>
              <w:t xml:space="preserve">, ngày </w:t>
            </w:r>
            <w:r w:rsidR="00367FA5">
              <w:rPr>
                <w:rFonts w:ascii="Times New Roman" w:hAnsi="Times New Roman" w:cs="Times New Roman"/>
                <w:i/>
                <w:sz w:val="26"/>
                <w:szCs w:val="26"/>
                <w:lang w:val="en-US"/>
              </w:rPr>
              <w:t>22</w:t>
            </w:r>
            <w:r w:rsidRPr="004C3831">
              <w:rPr>
                <w:rFonts w:ascii="Times New Roman" w:hAnsi="Times New Roman" w:cs="Times New Roman"/>
                <w:i/>
                <w:sz w:val="26"/>
                <w:szCs w:val="26"/>
              </w:rPr>
              <w:t xml:space="preserve"> tháng</w:t>
            </w:r>
            <w:r w:rsidRPr="004C3831">
              <w:rPr>
                <w:rFonts w:ascii="Times New Roman" w:hAnsi="Times New Roman" w:cs="Times New Roman"/>
                <w:i/>
                <w:sz w:val="26"/>
                <w:szCs w:val="26"/>
                <w:lang w:val="en-US"/>
              </w:rPr>
              <w:t xml:space="preserve"> </w:t>
            </w:r>
            <w:r>
              <w:rPr>
                <w:rFonts w:ascii="Times New Roman" w:hAnsi="Times New Roman" w:cs="Times New Roman"/>
                <w:i/>
                <w:sz w:val="26"/>
                <w:szCs w:val="26"/>
                <w:lang w:val="en-US"/>
              </w:rPr>
              <w:t xml:space="preserve">01 </w:t>
            </w:r>
            <w:r w:rsidRPr="004C3831">
              <w:rPr>
                <w:rFonts w:ascii="Times New Roman" w:hAnsi="Times New Roman" w:cs="Times New Roman"/>
                <w:i/>
                <w:sz w:val="26"/>
                <w:szCs w:val="26"/>
              </w:rPr>
              <w:t xml:space="preserve">năm </w:t>
            </w:r>
            <w:r w:rsidR="00F84B73">
              <w:rPr>
                <w:rFonts w:ascii="Times New Roman" w:hAnsi="Times New Roman" w:cs="Times New Roman"/>
                <w:i/>
                <w:sz w:val="26"/>
                <w:szCs w:val="26"/>
                <w:lang w:val="en-US"/>
              </w:rPr>
              <w:t>2016</w:t>
            </w:r>
          </w:p>
        </w:tc>
      </w:tr>
    </w:tbl>
    <w:p w:rsidR="004C3831" w:rsidRPr="004C3831" w:rsidRDefault="004C3831" w:rsidP="004C3831">
      <w:pPr>
        <w:spacing w:before="120"/>
        <w:jc w:val="center"/>
        <w:rPr>
          <w:rFonts w:ascii="Times New Roman" w:hAnsi="Times New Roman" w:cs="Times New Roman"/>
          <w:sz w:val="26"/>
          <w:szCs w:val="26"/>
          <w:lang w:val="en-US"/>
        </w:rPr>
      </w:pPr>
      <w:r w:rsidRPr="004C3831">
        <w:rPr>
          <w:rFonts w:ascii="Times New Roman" w:hAnsi="Times New Roman" w:cs="Times New Roman"/>
          <w:b/>
          <w:sz w:val="26"/>
          <w:szCs w:val="26"/>
        </w:rPr>
        <w:t>BÁO CÁO TÌNH HÌNH QUẢN T</w:t>
      </w:r>
      <w:bookmarkStart w:id="0" w:name="_GoBack"/>
      <w:bookmarkEnd w:id="0"/>
      <w:r w:rsidRPr="004C3831">
        <w:rPr>
          <w:rFonts w:ascii="Times New Roman" w:hAnsi="Times New Roman" w:cs="Times New Roman"/>
          <w:b/>
          <w:sz w:val="26"/>
          <w:szCs w:val="26"/>
        </w:rPr>
        <w:t>RỊ CÔNG TY NIÊM YẾT</w:t>
      </w:r>
      <w:r w:rsidRPr="004C3831">
        <w:rPr>
          <w:rFonts w:ascii="Times New Roman" w:hAnsi="Times New Roman" w:cs="Times New Roman"/>
          <w:b/>
          <w:sz w:val="26"/>
          <w:szCs w:val="26"/>
          <w:lang w:val="en-US"/>
        </w:rPr>
        <w:br/>
      </w:r>
      <w:r w:rsidRPr="004C3831">
        <w:rPr>
          <w:rFonts w:ascii="Times New Roman" w:hAnsi="Times New Roman" w:cs="Times New Roman"/>
          <w:b/>
          <w:sz w:val="26"/>
          <w:szCs w:val="26"/>
        </w:rPr>
        <w:t>(</w:t>
      </w:r>
      <w:r>
        <w:rPr>
          <w:rFonts w:ascii="Times New Roman" w:hAnsi="Times New Roman" w:cs="Times New Roman"/>
          <w:b/>
          <w:sz w:val="26"/>
          <w:szCs w:val="26"/>
          <w:lang w:val="en-US"/>
        </w:rPr>
        <w:t>N</w:t>
      </w:r>
      <w:r w:rsidRPr="004C3831">
        <w:rPr>
          <w:rFonts w:ascii="Times New Roman" w:hAnsi="Times New Roman" w:cs="Times New Roman"/>
          <w:b/>
          <w:sz w:val="26"/>
          <w:szCs w:val="26"/>
        </w:rPr>
        <w:t>ăm</w:t>
      </w:r>
      <w:r w:rsidR="00F84B73">
        <w:rPr>
          <w:rFonts w:ascii="Times New Roman" w:hAnsi="Times New Roman" w:cs="Times New Roman"/>
          <w:b/>
          <w:sz w:val="26"/>
          <w:szCs w:val="26"/>
          <w:lang w:val="en-US"/>
        </w:rPr>
        <w:t xml:space="preserve"> 2015</w:t>
      </w:r>
      <w:r w:rsidRPr="004C3831">
        <w:rPr>
          <w:rFonts w:ascii="Times New Roman" w:hAnsi="Times New Roman" w:cs="Times New Roman"/>
          <w:b/>
          <w:sz w:val="26"/>
          <w:szCs w:val="26"/>
        </w:rPr>
        <w:t>)</w:t>
      </w:r>
      <w:r w:rsidRPr="004C3831">
        <w:rPr>
          <w:rFonts w:ascii="Times New Roman" w:hAnsi="Times New Roman" w:cs="Times New Roman"/>
          <w:b/>
          <w:sz w:val="26"/>
          <w:szCs w:val="26"/>
          <w:lang w:val="en-US"/>
        </w:rPr>
        <w:br/>
      </w:r>
    </w:p>
    <w:tbl>
      <w:tblPr>
        <w:tblW w:w="0" w:type="auto"/>
        <w:tblLook w:val="01E0" w:firstRow="1" w:lastRow="1" w:firstColumn="1" w:lastColumn="1" w:noHBand="0" w:noVBand="0"/>
      </w:tblPr>
      <w:tblGrid>
        <w:gridCol w:w="2988"/>
        <w:gridCol w:w="5868"/>
      </w:tblGrid>
      <w:tr w:rsidR="004C3831" w:rsidRPr="004C3831" w:rsidTr="0001113E">
        <w:tc>
          <w:tcPr>
            <w:tcW w:w="2988" w:type="dxa"/>
            <w:shd w:val="clear" w:color="auto" w:fill="auto"/>
          </w:tcPr>
          <w:p w:rsidR="004C3831" w:rsidRPr="004C3831" w:rsidRDefault="004C3831" w:rsidP="0001113E">
            <w:pPr>
              <w:spacing w:before="120"/>
              <w:jc w:val="right"/>
              <w:rPr>
                <w:rFonts w:ascii="Times New Roman" w:eastAsia="Times New Roman" w:hAnsi="Times New Roman" w:cs="Times New Roman"/>
                <w:sz w:val="26"/>
                <w:szCs w:val="26"/>
              </w:rPr>
            </w:pPr>
            <w:r w:rsidRPr="004C3831">
              <w:rPr>
                <w:rFonts w:ascii="Times New Roman" w:eastAsia="Times New Roman" w:hAnsi="Times New Roman" w:cs="Times New Roman"/>
                <w:sz w:val="26"/>
                <w:szCs w:val="26"/>
              </w:rPr>
              <w:t>Kính gửi:</w:t>
            </w:r>
          </w:p>
        </w:tc>
        <w:tc>
          <w:tcPr>
            <w:tcW w:w="5868" w:type="dxa"/>
            <w:shd w:val="clear" w:color="auto" w:fill="auto"/>
          </w:tcPr>
          <w:p w:rsidR="004C3831" w:rsidRPr="004C3831" w:rsidRDefault="004C3831" w:rsidP="0001113E">
            <w:pPr>
              <w:spacing w:before="120"/>
              <w:rPr>
                <w:rFonts w:ascii="Times New Roman" w:eastAsia="Times New Roman" w:hAnsi="Times New Roman" w:cs="Times New Roman"/>
                <w:sz w:val="26"/>
                <w:szCs w:val="26"/>
              </w:rPr>
            </w:pPr>
            <w:r w:rsidRPr="004C3831">
              <w:rPr>
                <w:rFonts w:ascii="Times New Roman" w:eastAsia="Times New Roman" w:hAnsi="Times New Roman" w:cs="Times New Roman"/>
                <w:sz w:val="26"/>
                <w:szCs w:val="26"/>
              </w:rPr>
              <w:t>- Ủy ban Chứng k</w:t>
            </w:r>
            <w:r w:rsidRPr="004C3831">
              <w:rPr>
                <w:rFonts w:ascii="Times New Roman" w:eastAsia="Times New Roman" w:hAnsi="Times New Roman" w:cs="Times New Roman"/>
                <w:sz w:val="26"/>
                <w:szCs w:val="26"/>
                <w:highlight w:val="white"/>
              </w:rPr>
              <w:t>hoán</w:t>
            </w:r>
            <w:r w:rsidRPr="004C3831">
              <w:rPr>
                <w:rFonts w:ascii="Times New Roman" w:eastAsia="Times New Roman" w:hAnsi="Times New Roman" w:cs="Times New Roman"/>
                <w:sz w:val="26"/>
                <w:szCs w:val="26"/>
              </w:rPr>
              <w:t xml:space="preserve"> Nhà nước</w:t>
            </w:r>
            <w:r w:rsidRPr="004C3831">
              <w:rPr>
                <w:rFonts w:ascii="Times New Roman" w:eastAsia="Times New Roman" w:hAnsi="Times New Roman" w:cs="Times New Roman"/>
                <w:sz w:val="26"/>
                <w:szCs w:val="26"/>
                <w:lang w:val="en-US"/>
              </w:rPr>
              <w:br/>
              <w:t xml:space="preserve">- </w:t>
            </w:r>
            <w:r w:rsidRPr="004C3831">
              <w:rPr>
                <w:rFonts w:ascii="Times New Roman" w:eastAsia="Times New Roman" w:hAnsi="Times New Roman" w:cs="Times New Roman"/>
                <w:sz w:val="26"/>
                <w:szCs w:val="26"/>
              </w:rPr>
              <w:t>Sở Giao dịch Chứng k</w:t>
            </w:r>
            <w:r w:rsidRPr="004C3831">
              <w:rPr>
                <w:rFonts w:ascii="Times New Roman" w:eastAsia="Times New Roman" w:hAnsi="Times New Roman" w:cs="Times New Roman"/>
                <w:sz w:val="26"/>
                <w:szCs w:val="26"/>
                <w:highlight w:val="white"/>
              </w:rPr>
              <w:t>hoán</w:t>
            </w:r>
          </w:p>
        </w:tc>
      </w:tr>
    </w:tbl>
    <w:p w:rsidR="004C3831" w:rsidRPr="004C3831" w:rsidRDefault="004C3831" w:rsidP="004C3831">
      <w:pPr>
        <w:spacing w:before="120"/>
        <w:rPr>
          <w:rFonts w:ascii="Times New Roman" w:hAnsi="Times New Roman" w:cs="Times New Roman"/>
          <w:sz w:val="26"/>
          <w:szCs w:val="26"/>
        </w:rPr>
      </w:pPr>
    </w:p>
    <w:p w:rsidR="004C3831" w:rsidRPr="00685CB3" w:rsidRDefault="004C3831" w:rsidP="00685CB3">
      <w:pPr>
        <w:pStyle w:val="ListParagraph"/>
        <w:numPr>
          <w:ilvl w:val="0"/>
          <w:numId w:val="2"/>
        </w:numPr>
        <w:spacing w:before="120"/>
        <w:ind w:left="426" w:hanging="426"/>
        <w:jc w:val="both"/>
        <w:rPr>
          <w:rFonts w:ascii="Times New Roman" w:hAnsi="Times New Roman" w:cs="Times New Roman"/>
          <w:sz w:val="26"/>
          <w:szCs w:val="26"/>
          <w:lang w:val="en-US"/>
        </w:rPr>
      </w:pPr>
      <w:r w:rsidRPr="00685CB3">
        <w:rPr>
          <w:rFonts w:ascii="Times New Roman" w:hAnsi="Times New Roman" w:cs="Times New Roman"/>
          <w:sz w:val="26"/>
          <w:szCs w:val="26"/>
        </w:rPr>
        <w:t>Tên công ty niêm yết:</w:t>
      </w:r>
      <w:r w:rsidR="00685CB3">
        <w:rPr>
          <w:rFonts w:ascii="Times New Roman" w:hAnsi="Times New Roman" w:cs="Times New Roman"/>
          <w:sz w:val="26"/>
          <w:szCs w:val="26"/>
          <w:lang w:val="en-US"/>
        </w:rPr>
        <w:tab/>
      </w:r>
      <w:r w:rsidR="00F84B73">
        <w:rPr>
          <w:rFonts w:ascii="Times New Roman" w:hAnsi="Times New Roman" w:cs="Times New Roman"/>
          <w:sz w:val="26"/>
          <w:szCs w:val="26"/>
          <w:lang w:val="en-US"/>
        </w:rPr>
        <w:tab/>
      </w:r>
      <w:r w:rsidRPr="00685CB3">
        <w:rPr>
          <w:rFonts w:ascii="Times New Roman" w:hAnsi="Times New Roman" w:cs="Times New Roman"/>
          <w:sz w:val="26"/>
          <w:szCs w:val="26"/>
          <w:lang w:val="en-US"/>
        </w:rPr>
        <w:t>Công ty Cổ phần Sông Đà 5</w:t>
      </w:r>
    </w:p>
    <w:p w:rsidR="00685CB3" w:rsidRPr="00685CB3" w:rsidRDefault="004C3831" w:rsidP="00654B6C">
      <w:pPr>
        <w:pStyle w:val="ListParagraph"/>
        <w:numPr>
          <w:ilvl w:val="0"/>
          <w:numId w:val="2"/>
        </w:numPr>
        <w:tabs>
          <w:tab w:val="left" w:pos="426"/>
        </w:tabs>
        <w:spacing w:before="120"/>
        <w:ind w:left="3544" w:hanging="3544"/>
        <w:jc w:val="both"/>
        <w:rPr>
          <w:rFonts w:ascii="Times New Roman" w:hAnsi="Times New Roman" w:cs="Times New Roman"/>
          <w:sz w:val="26"/>
          <w:szCs w:val="26"/>
        </w:rPr>
      </w:pPr>
      <w:r w:rsidRPr="00685CB3">
        <w:rPr>
          <w:rFonts w:ascii="Times New Roman" w:hAnsi="Times New Roman" w:cs="Times New Roman"/>
          <w:sz w:val="26"/>
          <w:szCs w:val="26"/>
        </w:rPr>
        <w:t>Địa chỉ trụ sở chính:</w:t>
      </w:r>
      <w:r w:rsidR="00B70F0A" w:rsidRPr="00685CB3">
        <w:rPr>
          <w:rFonts w:ascii="Times New Roman" w:hAnsi="Times New Roman" w:cs="Times New Roman"/>
          <w:sz w:val="26"/>
          <w:szCs w:val="26"/>
        </w:rPr>
        <w:t xml:space="preserve"> </w:t>
      </w:r>
      <w:r w:rsidR="00654B6C">
        <w:rPr>
          <w:rFonts w:ascii="Times New Roman" w:hAnsi="Times New Roman" w:cs="Times New Roman"/>
          <w:sz w:val="26"/>
          <w:szCs w:val="26"/>
          <w:lang w:val="en-US"/>
        </w:rPr>
        <w:tab/>
      </w:r>
      <w:r w:rsidR="00B70F0A" w:rsidRPr="00685CB3">
        <w:rPr>
          <w:rFonts w:ascii="Times New Roman" w:hAnsi="Times New Roman" w:cs="Times New Roman"/>
          <w:sz w:val="26"/>
          <w:szCs w:val="26"/>
        </w:rPr>
        <w:t>Tầng 5, tháp B tòa nhà HH4, KĐT Sông Đà Mỹ Đình, Mỹ Đình 1, quận Nam Từ Liêm, thành phố Hà Nội</w:t>
      </w:r>
    </w:p>
    <w:p w:rsidR="004C3831" w:rsidRPr="00685CB3" w:rsidRDefault="004C3831" w:rsidP="00685CB3">
      <w:pPr>
        <w:pStyle w:val="ListParagraph"/>
        <w:numPr>
          <w:ilvl w:val="0"/>
          <w:numId w:val="2"/>
        </w:numPr>
        <w:spacing w:before="120"/>
        <w:ind w:left="426" w:hanging="426"/>
        <w:jc w:val="both"/>
        <w:rPr>
          <w:rFonts w:ascii="Times New Roman" w:hAnsi="Times New Roman" w:cs="Times New Roman"/>
          <w:sz w:val="26"/>
          <w:szCs w:val="26"/>
        </w:rPr>
      </w:pPr>
      <w:r w:rsidRPr="00685CB3">
        <w:rPr>
          <w:rFonts w:ascii="Times New Roman" w:hAnsi="Times New Roman" w:cs="Times New Roman"/>
          <w:sz w:val="26"/>
          <w:szCs w:val="26"/>
        </w:rPr>
        <w:t xml:space="preserve">Điện thoại: </w:t>
      </w:r>
      <w:r w:rsidR="00685CB3">
        <w:rPr>
          <w:rFonts w:ascii="Times New Roman" w:hAnsi="Times New Roman" w:cs="Times New Roman"/>
          <w:sz w:val="26"/>
          <w:szCs w:val="26"/>
          <w:lang w:val="en-US"/>
        </w:rPr>
        <w:tab/>
      </w:r>
      <w:r w:rsidR="00685CB3">
        <w:rPr>
          <w:rFonts w:ascii="Times New Roman" w:hAnsi="Times New Roman" w:cs="Times New Roman"/>
          <w:sz w:val="26"/>
          <w:szCs w:val="26"/>
          <w:lang w:val="en-US"/>
        </w:rPr>
        <w:tab/>
      </w:r>
      <w:r w:rsidR="00F84B73">
        <w:rPr>
          <w:rFonts w:ascii="Times New Roman" w:hAnsi="Times New Roman" w:cs="Times New Roman"/>
          <w:sz w:val="26"/>
          <w:szCs w:val="26"/>
          <w:lang w:val="en-US"/>
        </w:rPr>
        <w:tab/>
      </w:r>
      <w:r w:rsidR="00B954EB" w:rsidRPr="00685CB3">
        <w:rPr>
          <w:rFonts w:ascii="Times New Roman" w:hAnsi="Times New Roman" w:cs="Times New Roman"/>
          <w:sz w:val="26"/>
          <w:szCs w:val="26"/>
        </w:rPr>
        <w:t xml:space="preserve">84 4 222 555 86 </w:t>
      </w:r>
      <w:r w:rsidR="00B954EB" w:rsidRPr="00685CB3">
        <w:rPr>
          <w:rFonts w:ascii="Times New Roman" w:hAnsi="Times New Roman" w:cs="Times New Roman"/>
          <w:sz w:val="26"/>
          <w:szCs w:val="26"/>
        </w:rPr>
        <w:tab/>
      </w:r>
      <w:r w:rsidR="00B954EB" w:rsidRPr="00685CB3">
        <w:rPr>
          <w:rFonts w:ascii="Times New Roman" w:hAnsi="Times New Roman" w:cs="Times New Roman"/>
          <w:sz w:val="26"/>
          <w:szCs w:val="26"/>
        </w:rPr>
        <w:tab/>
      </w:r>
      <w:r w:rsidRPr="00685CB3">
        <w:rPr>
          <w:rFonts w:ascii="Times New Roman" w:hAnsi="Times New Roman" w:cs="Times New Roman"/>
          <w:sz w:val="26"/>
          <w:szCs w:val="26"/>
        </w:rPr>
        <w:t xml:space="preserve">Fax: </w:t>
      </w:r>
      <w:r w:rsidR="00B954EB" w:rsidRPr="00685CB3">
        <w:rPr>
          <w:rFonts w:ascii="Times New Roman" w:hAnsi="Times New Roman" w:cs="Times New Roman"/>
          <w:sz w:val="26"/>
          <w:szCs w:val="26"/>
        </w:rPr>
        <w:t>84 4 222 555 58</w:t>
      </w:r>
      <w:r w:rsidR="00F84B73">
        <w:rPr>
          <w:rFonts w:ascii="Times New Roman" w:hAnsi="Times New Roman" w:cs="Times New Roman"/>
          <w:sz w:val="26"/>
          <w:szCs w:val="26"/>
          <w:lang w:val="en-US"/>
        </w:rPr>
        <w:tab/>
      </w:r>
      <w:r w:rsidR="00F84B73">
        <w:rPr>
          <w:rFonts w:ascii="Times New Roman" w:hAnsi="Times New Roman" w:cs="Times New Roman"/>
          <w:sz w:val="26"/>
          <w:szCs w:val="26"/>
          <w:lang w:val="en-US"/>
        </w:rPr>
        <w:tab/>
      </w:r>
      <w:r w:rsidR="00F84B73">
        <w:rPr>
          <w:rFonts w:ascii="Times New Roman" w:hAnsi="Times New Roman" w:cs="Times New Roman"/>
          <w:sz w:val="26"/>
          <w:szCs w:val="26"/>
          <w:lang w:val="en-US"/>
        </w:rPr>
        <w:tab/>
      </w:r>
      <w:r w:rsidR="00F84B73">
        <w:rPr>
          <w:rFonts w:ascii="Times New Roman" w:hAnsi="Times New Roman" w:cs="Times New Roman"/>
          <w:sz w:val="26"/>
          <w:szCs w:val="26"/>
          <w:lang w:val="en-US"/>
        </w:rPr>
        <w:tab/>
      </w:r>
      <w:r w:rsidR="00B954EB" w:rsidRPr="00685CB3">
        <w:rPr>
          <w:rFonts w:ascii="Times New Roman" w:hAnsi="Times New Roman" w:cs="Times New Roman"/>
          <w:sz w:val="26"/>
          <w:szCs w:val="26"/>
        </w:rPr>
        <w:t> </w:t>
      </w:r>
      <w:r w:rsidR="00B954EB" w:rsidRPr="00685CB3">
        <w:rPr>
          <w:rFonts w:ascii="Times New Roman" w:hAnsi="Times New Roman" w:cs="Times New Roman"/>
          <w:sz w:val="26"/>
          <w:szCs w:val="26"/>
        </w:rPr>
        <w:tab/>
      </w:r>
      <w:r w:rsidRPr="00685CB3">
        <w:rPr>
          <w:rFonts w:ascii="Times New Roman" w:hAnsi="Times New Roman" w:cs="Times New Roman"/>
          <w:sz w:val="26"/>
          <w:szCs w:val="26"/>
        </w:rPr>
        <w:t>Email:</w:t>
      </w:r>
      <w:r w:rsidR="00B954EB" w:rsidRPr="00685CB3">
        <w:rPr>
          <w:rFonts w:ascii="Times New Roman" w:hAnsi="Times New Roman" w:cs="Times New Roman"/>
          <w:sz w:val="26"/>
          <w:szCs w:val="26"/>
        </w:rPr>
        <w:t xml:space="preserve"> songda5.tchc@gmail.com</w:t>
      </w:r>
    </w:p>
    <w:p w:rsidR="004C3831" w:rsidRPr="00685CB3" w:rsidRDefault="004C3831" w:rsidP="00685CB3">
      <w:pPr>
        <w:pStyle w:val="ListParagraph"/>
        <w:numPr>
          <w:ilvl w:val="0"/>
          <w:numId w:val="2"/>
        </w:numPr>
        <w:spacing w:before="120"/>
        <w:ind w:left="426" w:hanging="426"/>
        <w:jc w:val="both"/>
        <w:rPr>
          <w:rFonts w:ascii="Times New Roman" w:hAnsi="Times New Roman" w:cs="Times New Roman"/>
          <w:sz w:val="26"/>
          <w:szCs w:val="26"/>
        </w:rPr>
      </w:pPr>
      <w:r w:rsidRPr="00685CB3">
        <w:rPr>
          <w:rFonts w:ascii="Times New Roman" w:hAnsi="Times New Roman" w:cs="Times New Roman"/>
          <w:sz w:val="26"/>
          <w:szCs w:val="26"/>
        </w:rPr>
        <w:t>Vốn điều lệ:</w:t>
      </w:r>
      <w:r w:rsidR="00B954EB" w:rsidRPr="00685CB3">
        <w:rPr>
          <w:rFonts w:ascii="Times New Roman" w:hAnsi="Times New Roman" w:cs="Times New Roman"/>
          <w:sz w:val="26"/>
          <w:szCs w:val="26"/>
        </w:rPr>
        <w:t xml:space="preserve"> </w:t>
      </w:r>
      <w:r w:rsidR="00B954EB" w:rsidRPr="00685CB3">
        <w:rPr>
          <w:rFonts w:ascii="Times New Roman" w:hAnsi="Times New Roman" w:cs="Times New Roman"/>
          <w:sz w:val="26"/>
          <w:szCs w:val="26"/>
        </w:rPr>
        <w:tab/>
      </w:r>
      <w:r w:rsidR="00B954EB" w:rsidRPr="00685CB3">
        <w:rPr>
          <w:rFonts w:ascii="Times New Roman" w:hAnsi="Times New Roman" w:cs="Times New Roman"/>
          <w:sz w:val="26"/>
          <w:szCs w:val="26"/>
        </w:rPr>
        <w:tab/>
      </w:r>
      <w:r w:rsidR="00685CB3">
        <w:rPr>
          <w:rFonts w:ascii="Times New Roman" w:hAnsi="Times New Roman" w:cs="Times New Roman"/>
          <w:sz w:val="26"/>
          <w:szCs w:val="26"/>
          <w:lang w:val="en-US"/>
        </w:rPr>
        <w:tab/>
      </w:r>
      <w:r w:rsidR="00B954EB" w:rsidRPr="00685CB3">
        <w:rPr>
          <w:rFonts w:ascii="Times New Roman" w:hAnsi="Times New Roman" w:cs="Times New Roman"/>
          <w:sz w:val="26"/>
          <w:szCs w:val="26"/>
        </w:rPr>
        <w:t>259.998.480.000 VND</w:t>
      </w:r>
    </w:p>
    <w:p w:rsidR="004C3831" w:rsidRPr="00685CB3" w:rsidRDefault="004C3831" w:rsidP="00685CB3">
      <w:pPr>
        <w:pStyle w:val="ListParagraph"/>
        <w:numPr>
          <w:ilvl w:val="0"/>
          <w:numId w:val="2"/>
        </w:numPr>
        <w:spacing w:before="120"/>
        <w:ind w:left="426" w:hanging="426"/>
        <w:jc w:val="both"/>
        <w:rPr>
          <w:rFonts w:ascii="Times New Roman" w:hAnsi="Times New Roman" w:cs="Times New Roman"/>
          <w:sz w:val="26"/>
          <w:szCs w:val="26"/>
        </w:rPr>
      </w:pPr>
      <w:r w:rsidRPr="00685CB3">
        <w:rPr>
          <w:rFonts w:ascii="Times New Roman" w:hAnsi="Times New Roman" w:cs="Times New Roman"/>
          <w:sz w:val="26"/>
          <w:szCs w:val="26"/>
        </w:rPr>
        <w:t>Mã chứng khoán</w:t>
      </w:r>
      <w:r w:rsidR="00B954EB" w:rsidRPr="00685CB3">
        <w:rPr>
          <w:rFonts w:ascii="Times New Roman" w:hAnsi="Times New Roman" w:cs="Times New Roman"/>
          <w:sz w:val="26"/>
          <w:szCs w:val="26"/>
        </w:rPr>
        <w:t xml:space="preserve">: </w:t>
      </w:r>
      <w:r w:rsidR="00B954EB" w:rsidRPr="00685CB3">
        <w:rPr>
          <w:rFonts w:ascii="Times New Roman" w:hAnsi="Times New Roman" w:cs="Times New Roman"/>
          <w:sz w:val="26"/>
          <w:szCs w:val="26"/>
        </w:rPr>
        <w:tab/>
      </w:r>
      <w:r w:rsidR="00685CB3">
        <w:rPr>
          <w:rFonts w:ascii="Times New Roman" w:hAnsi="Times New Roman" w:cs="Times New Roman"/>
          <w:sz w:val="26"/>
          <w:szCs w:val="26"/>
          <w:lang w:val="en-US"/>
        </w:rPr>
        <w:tab/>
      </w:r>
      <w:r w:rsidR="00B954EB" w:rsidRPr="00685CB3">
        <w:rPr>
          <w:rFonts w:ascii="Times New Roman" w:hAnsi="Times New Roman" w:cs="Times New Roman"/>
          <w:sz w:val="26"/>
          <w:szCs w:val="26"/>
        </w:rPr>
        <w:t>SD5</w:t>
      </w:r>
    </w:p>
    <w:p w:rsidR="004C3831" w:rsidRPr="00F84B73" w:rsidRDefault="004C3831" w:rsidP="004C3831">
      <w:pPr>
        <w:spacing w:before="120"/>
        <w:jc w:val="both"/>
        <w:rPr>
          <w:rFonts w:ascii="Times New Roman" w:hAnsi="Times New Roman" w:cs="Times New Roman"/>
          <w:b/>
          <w:sz w:val="26"/>
          <w:szCs w:val="26"/>
          <w:lang w:val="en-US"/>
        </w:rPr>
      </w:pPr>
      <w:r w:rsidRPr="004C3831">
        <w:rPr>
          <w:rFonts w:ascii="Times New Roman" w:hAnsi="Times New Roman" w:cs="Times New Roman"/>
          <w:b/>
          <w:sz w:val="26"/>
          <w:szCs w:val="26"/>
          <w:lang w:val="en-US"/>
        </w:rPr>
        <w:t xml:space="preserve">I. </w:t>
      </w:r>
      <w:r w:rsidR="00032D86">
        <w:rPr>
          <w:rFonts w:ascii="Times New Roman" w:hAnsi="Times New Roman" w:cs="Times New Roman"/>
          <w:b/>
          <w:sz w:val="26"/>
          <w:szCs w:val="26"/>
          <w:lang w:val="en-US"/>
        </w:rPr>
        <w:t xml:space="preserve">Hoạt động của </w:t>
      </w:r>
      <w:r w:rsidRPr="004C3831">
        <w:rPr>
          <w:rFonts w:ascii="Times New Roman" w:hAnsi="Times New Roman" w:cs="Times New Roman"/>
          <w:b/>
          <w:sz w:val="26"/>
          <w:szCs w:val="26"/>
        </w:rPr>
        <w:t>Hội đồng quản trị (Báo cáo năm</w:t>
      </w:r>
      <w:r w:rsidR="00F84B73">
        <w:rPr>
          <w:rFonts w:ascii="Times New Roman" w:hAnsi="Times New Roman" w:cs="Times New Roman"/>
          <w:b/>
          <w:sz w:val="26"/>
          <w:szCs w:val="26"/>
          <w:lang w:val="en-US"/>
        </w:rPr>
        <w:t>)</w:t>
      </w:r>
    </w:p>
    <w:p w:rsidR="004C3831" w:rsidRPr="00F84B73" w:rsidRDefault="004C3831" w:rsidP="004C3831">
      <w:pPr>
        <w:spacing w:before="120"/>
        <w:jc w:val="both"/>
        <w:rPr>
          <w:rFonts w:ascii="Times New Roman" w:hAnsi="Times New Roman" w:cs="Times New Roman"/>
          <w:sz w:val="26"/>
          <w:szCs w:val="26"/>
          <w:lang w:val="en-US"/>
        </w:rPr>
      </w:pPr>
      <w:r w:rsidRPr="004C3831">
        <w:rPr>
          <w:rFonts w:ascii="Times New Roman" w:hAnsi="Times New Roman" w:cs="Times New Roman"/>
          <w:sz w:val="26"/>
          <w:szCs w:val="26"/>
          <w:lang w:val="en-US"/>
        </w:rPr>
        <w:t xml:space="preserve">1. </w:t>
      </w:r>
      <w:r w:rsidR="00032D86">
        <w:rPr>
          <w:rFonts w:ascii="Times New Roman" w:hAnsi="Times New Roman" w:cs="Times New Roman"/>
          <w:sz w:val="26"/>
          <w:szCs w:val="26"/>
          <w:lang w:val="en-US"/>
        </w:rPr>
        <w:t>Các cuộc họp của</w:t>
      </w:r>
      <w:r w:rsidRPr="004C3831">
        <w:rPr>
          <w:rFonts w:ascii="Times New Roman" w:hAnsi="Times New Roman" w:cs="Times New Roman"/>
          <w:sz w:val="26"/>
          <w:szCs w:val="26"/>
        </w:rPr>
        <w:t xml:space="preserve"> Hội đồng quản trị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737"/>
        <w:gridCol w:w="2450"/>
        <w:gridCol w:w="1134"/>
        <w:gridCol w:w="1483"/>
        <w:gridCol w:w="1275"/>
        <w:gridCol w:w="2127"/>
      </w:tblGrid>
      <w:tr w:rsidR="00032D86" w:rsidRPr="00F77C8A" w:rsidTr="00032D86">
        <w:trPr>
          <w:trHeight w:val="20"/>
          <w:jc w:val="center"/>
        </w:trPr>
        <w:tc>
          <w:tcPr>
            <w:tcW w:w="737" w:type="dxa"/>
            <w:shd w:val="clear" w:color="auto" w:fill="auto"/>
          </w:tcPr>
          <w:p w:rsidR="00032D86" w:rsidRPr="00F77C8A" w:rsidRDefault="00032D86" w:rsidP="00F84B73">
            <w:pPr>
              <w:spacing w:before="120"/>
              <w:jc w:val="center"/>
              <w:rPr>
                <w:rFonts w:ascii="Times New Roman" w:hAnsi="Times New Roman" w:cs="Times New Roman"/>
              </w:rPr>
            </w:pPr>
            <w:r w:rsidRPr="00F77C8A">
              <w:rPr>
                <w:rFonts w:ascii="Times New Roman" w:hAnsi="Times New Roman" w:cs="Times New Roman"/>
              </w:rPr>
              <w:t xml:space="preserve">Stt </w:t>
            </w:r>
          </w:p>
        </w:tc>
        <w:tc>
          <w:tcPr>
            <w:tcW w:w="2450" w:type="dxa"/>
            <w:shd w:val="clear" w:color="auto" w:fill="auto"/>
          </w:tcPr>
          <w:p w:rsidR="00032D86" w:rsidRPr="00F77C8A" w:rsidRDefault="00032D86" w:rsidP="00F84B73">
            <w:pPr>
              <w:spacing w:before="120"/>
              <w:jc w:val="center"/>
              <w:rPr>
                <w:rFonts w:ascii="Times New Roman" w:hAnsi="Times New Roman" w:cs="Times New Roman"/>
              </w:rPr>
            </w:pPr>
            <w:r w:rsidRPr="00F77C8A">
              <w:rPr>
                <w:rFonts w:ascii="Times New Roman" w:hAnsi="Times New Roman" w:cs="Times New Roman"/>
              </w:rPr>
              <w:t>Thành viên HĐQT</w:t>
            </w:r>
          </w:p>
        </w:tc>
        <w:tc>
          <w:tcPr>
            <w:tcW w:w="1134" w:type="dxa"/>
            <w:shd w:val="clear" w:color="auto" w:fill="auto"/>
          </w:tcPr>
          <w:p w:rsidR="00032D86" w:rsidRPr="00F77C8A" w:rsidRDefault="00032D86" w:rsidP="00F84B73">
            <w:pPr>
              <w:spacing w:before="120"/>
              <w:jc w:val="center"/>
              <w:rPr>
                <w:rFonts w:ascii="Times New Roman" w:hAnsi="Times New Roman" w:cs="Times New Roman"/>
              </w:rPr>
            </w:pPr>
            <w:r w:rsidRPr="00F77C8A">
              <w:rPr>
                <w:rFonts w:ascii="Times New Roman" w:hAnsi="Times New Roman" w:cs="Times New Roman"/>
              </w:rPr>
              <w:t>Chức vụ</w:t>
            </w:r>
          </w:p>
        </w:tc>
        <w:tc>
          <w:tcPr>
            <w:tcW w:w="1483" w:type="dxa"/>
            <w:shd w:val="clear" w:color="auto" w:fill="auto"/>
          </w:tcPr>
          <w:p w:rsidR="00032D86" w:rsidRPr="00F77C8A" w:rsidRDefault="00032D86" w:rsidP="007A60F0">
            <w:pPr>
              <w:spacing w:before="120"/>
              <w:jc w:val="center"/>
              <w:rPr>
                <w:rFonts w:ascii="Times New Roman" w:hAnsi="Times New Roman" w:cs="Times New Roman"/>
              </w:rPr>
            </w:pPr>
            <w:r w:rsidRPr="00F77C8A">
              <w:rPr>
                <w:rFonts w:ascii="Times New Roman" w:hAnsi="Times New Roman" w:cs="Times New Roman"/>
              </w:rPr>
              <w:t>Số buổi họp HĐQT tham dự</w:t>
            </w:r>
          </w:p>
        </w:tc>
        <w:tc>
          <w:tcPr>
            <w:tcW w:w="1275" w:type="dxa"/>
            <w:shd w:val="clear" w:color="auto" w:fill="auto"/>
          </w:tcPr>
          <w:p w:rsidR="00032D86" w:rsidRPr="00F77C8A" w:rsidRDefault="00032D86" w:rsidP="007A60F0">
            <w:pPr>
              <w:spacing w:before="120"/>
              <w:ind w:left="-108" w:right="-67"/>
              <w:jc w:val="center"/>
              <w:rPr>
                <w:rFonts w:ascii="Times New Roman" w:hAnsi="Times New Roman" w:cs="Times New Roman"/>
              </w:rPr>
            </w:pPr>
            <w:r w:rsidRPr="00F77C8A">
              <w:rPr>
                <w:rFonts w:ascii="Times New Roman" w:hAnsi="Times New Roman" w:cs="Times New Roman"/>
              </w:rPr>
              <w:t>Tỷ lệ tham dự họp</w:t>
            </w:r>
          </w:p>
        </w:tc>
        <w:tc>
          <w:tcPr>
            <w:tcW w:w="2127" w:type="dxa"/>
            <w:shd w:val="clear" w:color="auto" w:fill="auto"/>
          </w:tcPr>
          <w:p w:rsidR="00032D86" w:rsidRPr="00F77C8A" w:rsidRDefault="00032D86" w:rsidP="007A60F0">
            <w:pPr>
              <w:spacing w:before="120"/>
              <w:ind w:right="-143"/>
              <w:jc w:val="center"/>
              <w:rPr>
                <w:rFonts w:ascii="Times New Roman" w:hAnsi="Times New Roman" w:cs="Times New Roman"/>
              </w:rPr>
            </w:pPr>
            <w:r w:rsidRPr="00F77C8A">
              <w:rPr>
                <w:rFonts w:ascii="Times New Roman" w:hAnsi="Times New Roman" w:cs="Times New Roman"/>
              </w:rPr>
              <w:t>Lý do không tham dự họp</w:t>
            </w:r>
          </w:p>
        </w:tc>
      </w:tr>
      <w:tr w:rsidR="00032D86" w:rsidRPr="00F77C8A" w:rsidTr="00032D86">
        <w:trPr>
          <w:trHeight w:val="20"/>
          <w:jc w:val="center"/>
        </w:trPr>
        <w:tc>
          <w:tcPr>
            <w:tcW w:w="737" w:type="dxa"/>
            <w:shd w:val="clear" w:color="auto" w:fill="auto"/>
          </w:tcPr>
          <w:p w:rsidR="00032D86" w:rsidRPr="009B2853"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1</w:t>
            </w:r>
          </w:p>
        </w:tc>
        <w:tc>
          <w:tcPr>
            <w:tcW w:w="2450" w:type="dxa"/>
            <w:shd w:val="clear" w:color="auto" w:fill="auto"/>
          </w:tcPr>
          <w:p w:rsidR="00032D86" w:rsidRPr="00F77C8A" w:rsidRDefault="00032D86" w:rsidP="00A4031A">
            <w:pPr>
              <w:spacing w:before="120"/>
              <w:jc w:val="center"/>
              <w:rPr>
                <w:rFonts w:ascii="Times New Roman" w:hAnsi="Times New Roman" w:cs="Times New Roman"/>
                <w:lang w:val="en-US"/>
              </w:rPr>
            </w:pPr>
            <w:r w:rsidRPr="00F77C8A">
              <w:rPr>
                <w:rFonts w:ascii="Times New Roman" w:hAnsi="Times New Roman" w:cs="Times New Roman"/>
                <w:lang w:val="en-US"/>
              </w:rPr>
              <w:t>Ô</w:t>
            </w:r>
            <w:r w:rsidRPr="00F77C8A">
              <w:rPr>
                <w:rFonts w:ascii="Times New Roman" w:hAnsi="Times New Roman" w:cs="Times New Roman"/>
              </w:rPr>
              <w:t>ng</w:t>
            </w:r>
            <w:r>
              <w:rPr>
                <w:rFonts w:ascii="Times New Roman" w:hAnsi="Times New Roman" w:cs="Times New Roman"/>
                <w:i/>
              </w:rPr>
              <w:t xml:space="preserve"> </w:t>
            </w:r>
            <w:r w:rsidRPr="009B2853">
              <w:rPr>
                <w:rFonts w:ascii="Times New Roman" w:hAnsi="Times New Roman" w:cs="Times New Roman"/>
              </w:rPr>
              <w:t>Vũ Khắc Tiệp</w:t>
            </w:r>
          </w:p>
        </w:tc>
        <w:tc>
          <w:tcPr>
            <w:tcW w:w="1134" w:type="dxa"/>
            <w:shd w:val="clear" w:color="auto" w:fill="auto"/>
          </w:tcPr>
          <w:p w:rsidR="00032D86" w:rsidRPr="00766088" w:rsidRDefault="00032D86" w:rsidP="007A60F0">
            <w:pPr>
              <w:spacing w:before="120"/>
              <w:jc w:val="center"/>
              <w:rPr>
                <w:rFonts w:ascii="Times New Roman" w:hAnsi="Times New Roman" w:cs="Times New Roman"/>
                <w:i/>
                <w:lang w:val="en-US"/>
              </w:rPr>
            </w:pPr>
            <w:r>
              <w:rPr>
                <w:rFonts w:ascii="Times New Roman" w:hAnsi="Times New Roman" w:cs="Times New Roman"/>
                <w:lang w:val="en-US"/>
              </w:rPr>
              <w:t>Chủ tịch HĐQT</w:t>
            </w:r>
          </w:p>
          <w:p w:rsidR="00032D86" w:rsidRPr="00766088" w:rsidRDefault="00032D86" w:rsidP="0001113E">
            <w:pPr>
              <w:spacing w:before="120"/>
              <w:jc w:val="center"/>
              <w:rPr>
                <w:rFonts w:ascii="Times New Roman" w:hAnsi="Times New Roman" w:cs="Times New Roman"/>
                <w:i/>
                <w:lang w:val="en-US"/>
              </w:rPr>
            </w:pPr>
          </w:p>
        </w:tc>
        <w:tc>
          <w:tcPr>
            <w:tcW w:w="1483" w:type="dxa"/>
            <w:shd w:val="clear" w:color="auto" w:fill="auto"/>
          </w:tcPr>
          <w:p w:rsidR="00032D86" w:rsidRPr="00F17687"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0</w:t>
            </w:r>
          </w:p>
        </w:tc>
        <w:tc>
          <w:tcPr>
            <w:tcW w:w="1275" w:type="dxa"/>
            <w:shd w:val="clear" w:color="auto" w:fill="auto"/>
          </w:tcPr>
          <w:p w:rsidR="00032D86" w:rsidRPr="00F17687"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0/0</w:t>
            </w:r>
          </w:p>
        </w:tc>
        <w:tc>
          <w:tcPr>
            <w:tcW w:w="2127" w:type="dxa"/>
            <w:shd w:val="clear" w:color="auto" w:fill="auto"/>
          </w:tcPr>
          <w:p w:rsidR="00032D86" w:rsidRPr="009B2853" w:rsidRDefault="00032D86" w:rsidP="00032D86">
            <w:pPr>
              <w:spacing w:before="120"/>
              <w:jc w:val="center"/>
              <w:rPr>
                <w:rFonts w:ascii="Times New Roman" w:hAnsi="Times New Roman" w:cs="Times New Roman"/>
                <w:lang w:val="en-US"/>
              </w:rPr>
            </w:pPr>
            <w:r>
              <w:rPr>
                <w:rFonts w:ascii="Times New Roman" w:hAnsi="Times New Roman" w:cs="Times New Roman"/>
                <w:lang w:val="en-US"/>
              </w:rPr>
              <w:t>Miễn nhiệm từ ngày</w:t>
            </w:r>
            <w:r w:rsidRPr="009B2853">
              <w:rPr>
                <w:rFonts w:ascii="Times New Roman" w:hAnsi="Times New Roman" w:cs="Times New Roman"/>
                <w:lang w:val="en-US"/>
              </w:rPr>
              <w:t xml:space="preserve"> </w:t>
            </w:r>
            <w:r>
              <w:rPr>
                <w:rFonts w:ascii="Times New Roman" w:hAnsi="Times New Roman" w:cs="Times New Roman"/>
                <w:lang w:val="en-US"/>
              </w:rPr>
              <w:t>24/4/2015</w:t>
            </w:r>
          </w:p>
        </w:tc>
      </w:tr>
      <w:tr w:rsidR="00032D86" w:rsidRPr="00F77C8A" w:rsidTr="00032D86">
        <w:trPr>
          <w:trHeight w:val="839"/>
          <w:jc w:val="center"/>
        </w:trPr>
        <w:tc>
          <w:tcPr>
            <w:tcW w:w="737" w:type="dxa"/>
            <w:shd w:val="clear" w:color="auto" w:fill="auto"/>
          </w:tcPr>
          <w:p w:rsidR="00032D86" w:rsidRPr="009B2853"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2</w:t>
            </w:r>
          </w:p>
        </w:tc>
        <w:tc>
          <w:tcPr>
            <w:tcW w:w="2450" w:type="dxa"/>
            <w:shd w:val="clear" w:color="auto" w:fill="auto"/>
          </w:tcPr>
          <w:p w:rsidR="00032D86" w:rsidRPr="00F17687" w:rsidRDefault="00032D86" w:rsidP="00A4031A">
            <w:pPr>
              <w:spacing w:before="120"/>
              <w:jc w:val="center"/>
              <w:rPr>
                <w:rFonts w:ascii="Times New Roman" w:hAnsi="Times New Roman" w:cs="Times New Roman"/>
                <w:lang w:val="en-US"/>
              </w:rPr>
            </w:pPr>
            <w:r w:rsidRPr="00F77C8A">
              <w:rPr>
                <w:rFonts w:ascii="Times New Roman" w:hAnsi="Times New Roman" w:cs="Times New Roman"/>
                <w:lang w:val="en-US"/>
              </w:rPr>
              <w:t>Ô</w:t>
            </w:r>
            <w:r w:rsidRPr="00F77C8A">
              <w:rPr>
                <w:rFonts w:ascii="Times New Roman" w:hAnsi="Times New Roman" w:cs="Times New Roman"/>
              </w:rPr>
              <w:t>ng</w:t>
            </w:r>
            <w:r>
              <w:rPr>
                <w:rFonts w:ascii="Times New Roman" w:hAnsi="Times New Roman" w:cs="Times New Roman"/>
                <w:i/>
              </w:rPr>
              <w:t xml:space="preserve"> </w:t>
            </w:r>
            <w:r>
              <w:rPr>
                <w:rFonts w:ascii="Times New Roman" w:hAnsi="Times New Roman" w:cs="Times New Roman"/>
                <w:lang w:val="en-US"/>
              </w:rPr>
              <w:t>Kim Mạnh Hà</w:t>
            </w:r>
          </w:p>
        </w:tc>
        <w:tc>
          <w:tcPr>
            <w:tcW w:w="1134" w:type="dxa"/>
            <w:shd w:val="clear" w:color="auto" w:fill="auto"/>
          </w:tcPr>
          <w:p w:rsidR="00032D86" w:rsidRPr="00766088" w:rsidRDefault="00032D86" w:rsidP="007A60F0">
            <w:pPr>
              <w:spacing w:before="120"/>
              <w:jc w:val="center"/>
              <w:rPr>
                <w:rFonts w:ascii="Times New Roman" w:hAnsi="Times New Roman" w:cs="Times New Roman"/>
                <w:i/>
                <w:lang w:val="en-US"/>
              </w:rPr>
            </w:pPr>
            <w:r>
              <w:rPr>
                <w:rFonts w:ascii="Times New Roman" w:hAnsi="Times New Roman" w:cs="Times New Roman"/>
                <w:lang w:val="en-US"/>
              </w:rPr>
              <w:t>Chủ tịch HĐQT</w:t>
            </w:r>
          </w:p>
          <w:p w:rsidR="00032D86" w:rsidRPr="00766088" w:rsidRDefault="00032D86" w:rsidP="0001113E">
            <w:pPr>
              <w:spacing w:before="120"/>
              <w:jc w:val="center"/>
              <w:rPr>
                <w:rFonts w:ascii="Times New Roman" w:hAnsi="Times New Roman" w:cs="Times New Roman"/>
                <w:i/>
                <w:lang w:val="en-US"/>
              </w:rPr>
            </w:pPr>
          </w:p>
        </w:tc>
        <w:tc>
          <w:tcPr>
            <w:tcW w:w="1483" w:type="dxa"/>
            <w:shd w:val="clear" w:color="auto" w:fill="auto"/>
          </w:tcPr>
          <w:p w:rsidR="00032D86" w:rsidRPr="00F17687"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4</w:t>
            </w:r>
          </w:p>
        </w:tc>
        <w:tc>
          <w:tcPr>
            <w:tcW w:w="1275" w:type="dxa"/>
            <w:shd w:val="clear" w:color="auto" w:fill="auto"/>
          </w:tcPr>
          <w:p w:rsidR="00032D86" w:rsidRPr="00F17687"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4/4</w:t>
            </w:r>
          </w:p>
        </w:tc>
        <w:tc>
          <w:tcPr>
            <w:tcW w:w="2127" w:type="dxa"/>
            <w:shd w:val="clear" w:color="auto" w:fill="auto"/>
          </w:tcPr>
          <w:p w:rsidR="00032D86" w:rsidRPr="009B2853" w:rsidRDefault="00032D86" w:rsidP="00032D86">
            <w:pPr>
              <w:spacing w:before="120"/>
              <w:jc w:val="center"/>
              <w:rPr>
                <w:rFonts w:ascii="Times New Roman" w:hAnsi="Times New Roman" w:cs="Times New Roman"/>
                <w:lang w:val="en-US"/>
              </w:rPr>
            </w:pPr>
            <w:r>
              <w:rPr>
                <w:rFonts w:ascii="Times New Roman" w:hAnsi="Times New Roman" w:cs="Times New Roman"/>
                <w:lang w:val="en-US"/>
              </w:rPr>
              <w:t>Bổ nhiệm từ ngày</w:t>
            </w:r>
            <w:r w:rsidRPr="009B2853">
              <w:rPr>
                <w:rFonts w:ascii="Times New Roman" w:hAnsi="Times New Roman" w:cs="Times New Roman"/>
                <w:lang w:val="en-US"/>
              </w:rPr>
              <w:t xml:space="preserve"> </w:t>
            </w:r>
            <w:r>
              <w:rPr>
                <w:rFonts w:ascii="Times New Roman" w:hAnsi="Times New Roman" w:cs="Times New Roman"/>
                <w:lang w:val="en-US"/>
              </w:rPr>
              <w:t>24/4/2015</w:t>
            </w:r>
          </w:p>
        </w:tc>
      </w:tr>
      <w:tr w:rsidR="00032D86" w:rsidRPr="00F77C8A" w:rsidTr="00032D86">
        <w:trPr>
          <w:trHeight w:val="20"/>
          <w:jc w:val="center"/>
        </w:trPr>
        <w:tc>
          <w:tcPr>
            <w:tcW w:w="737" w:type="dxa"/>
            <w:shd w:val="clear" w:color="auto" w:fill="auto"/>
          </w:tcPr>
          <w:p w:rsidR="00032D86" w:rsidRPr="009B2853"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3</w:t>
            </w:r>
          </w:p>
        </w:tc>
        <w:tc>
          <w:tcPr>
            <w:tcW w:w="2450" w:type="dxa"/>
            <w:shd w:val="clear" w:color="auto" w:fill="auto"/>
          </w:tcPr>
          <w:p w:rsidR="00032D86" w:rsidRPr="00F17687" w:rsidRDefault="00032D86" w:rsidP="00A4031A">
            <w:pPr>
              <w:spacing w:before="120"/>
              <w:jc w:val="center"/>
              <w:rPr>
                <w:rFonts w:ascii="Times New Roman" w:hAnsi="Times New Roman" w:cs="Times New Roman"/>
                <w:lang w:val="en-US"/>
              </w:rPr>
            </w:pPr>
            <w:r w:rsidRPr="00F77C8A">
              <w:rPr>
                <w:rFonts w:ascii="Times New Roman" w:hAnsi="Times New Roman" w:cs="Times New Roman"/>
                <w:lang w:val="en-US"/>
              </w:rPr>
              <w:t>Ô</w:t>
            </w:r>
            <w:r w:rsidRPr="00F77C8A">
              <w:rPr>
                <w:rFonts w:ascii="Times New Roman" w:hAnsi="Times New Roman" w:cs="Times New Roman"/>
              </w:rPr>
              <w:t>ng</w:t>
            </w:r>
            <w:r>
              <w:rPr>
                <w:rFonts w:ascii="Times New Roman" w:hAnsi="Times New Roman" w:cs="Times New Roman"/>
                <w:i/>
              </w:rPr>
              <w:t xml:space="preserve"> </w:t>
            </w:r>
            <w:r>
              <w:rPr>
                <w:rFonts w:ascii="Times New Roman" w:hAnsi="Times New Roman" w:cs="Times New Roman"/>
                <w:lang w:val="en-US"/>
              </w:rPr>
              <w:t>Trần Văn Huyên</w:t>
            </w:r>
          </w:p>
        </w:tc>
        <w:tc>
          <w:tcPr>
            <w:tcW w:w="1134" w:type="dxa"/>
            <w:shd w:val="clear" w:color="auto" w:fill="auto"/>
          </w:tcPr>
          <w:p w:rsidR="00032D86" w:rsidRPr="0006339B" w:rsidRDefault="00032D86" w:rsidP="007A60F0">
            <w:pPr>
              <w:spacing w:before="120"/>
              <w:ind w:left="-28"/>
              <w:jc w:val="center"/>
              <w:rPr>
                <w:rFonts w:ascii="Times New Roman" w:hAnsi="Times New Roman" w:cs="Times New Roman"/>
                <w:lang w:val="en-US"/>
              </w:rPr>
            </w:pPr>
            <w:r>
              <w:rPr>
                <w:rFonts w:ascii="Times New Roman" w:hAnsi="Times New Roman" w:cs="Times New Roman"/>
                <w:lang w:val="en-US"/>
              </w:rPr>
              <w:t>Thành viên</w:t>
            </w:r>
          </w:p>
        </w:tc>
        <w:tc>
          <w:tcPr>
            <w:tcW w:w="1483" w:type="dxa"/>
            <w:shd w:val="clear" w:color="auto" w:fill="auto"/>
          </w:tcPr>
          <w:p w:rsidR="00032D86" w:rsidRPr="00F17687"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4</w:t>
            </w:r>
          </w:p>
        </w:tc>
        <w:tc>
          <w:tcPr>
            <w:tcW w:w="1275" w:type="dxa"/>
            <w:shd w:val="clear" w:color="auto" w:fill="auto"/>
          </w:tcPr>
          <w:p w:rsidR="00032D86" w:rsidRPr="00F17687"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4/4</w:t>
            </w:r>
          </w:p>
        </w:tc>
        <w:tc>
          <w:tcPr>
            <w:tcW w:w="2127" w:type="dxa"/>
            <w:shd w:val="clear" w:color="auto" w:fill="auto"/>
          </w:tcPr>
          <w:p w:rsidR="00032D86" w:rsidRPr="00F77C8A" w:rsidRDefault="00032D86" w:rsidP="0001113E">
            <w:pPr>
              <w:spacing w:before="120"/>
              <w:jc w:val="center"/>
              <w:rPr>
                <w:rFonts w:ascii="Times New Roman" w:hAnsi="Times New Roman" w:cs="Times New Roman"/>
              </w:rPr>
            </w:pPr>
          </w:p>
        </w:tc>
      </w:tr>
      <w:tr w:rsidR="00032D86" w:rsidRPr="00F77C8A" w:rsidTr="00032D86">
        <w:trPr>
          <w:trHeight w:val="20"/>
          <w:jc w:val="center"/>
        </w:trPr>
        <w:tc>
          <w:tcPr>
            <w:tcW w:w="737" w:type="dxa"/>
            <w:shd w:val="clear" w:color="auto" w:fill="auto"/>
          </w:tcPr>
          <w:p w:rsidR="00032D86" w:rsidRPr="009B2853"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4</w:t>
            </w:r>
          </w:p>
        </w:tc>
        <w:tc>
          <w:tcPr>
            <w:tcW w:w="2450" w:type="dxa"/>
            <w:shd w:val="clear" w:color="auto" w:fill="auto"/>
          </w:tcPr>
          <w:p w:rsidR="00032D86" w:rsidRPr="00F17687" w:rsidRDefault="00032D86" w:rsidP="00A4031A">
            <w:pPr>
              <w:spacing w:before="120"/>
              <w:jc w:val="center"/>
              <w:rPr>
                <w:rFonts w:ascii="Times New Roman" w:hAnsi="Times New Roman" w:cs="Times New Roman"/>
                <w:lang w:val="en-US"/>
              </w:rPr>
            </w:pPr>
            <w:r w:rsidRPr="00F77C8A">
              <w:rPr>
                <w:rFonts w:ascii="Times New Roman" w:hAnsi="Times New Roman" w:cs="Times New Roman"/>
                <w:lang w:val="en-US"/>
              </w:rPr>
              <w:t>Ô</w:t>
            </w:r>
            <w:r w:rsidRPr="00F77C8A">
              <w:rPr>
                <w:rFonts w:ascii="Times New Roman" w:hAnsi="Times New Roman" w:cs="Times New Roman"/>
              </w:rPr>
              <w:t>ng</w:t>
            </w:r>
            <w:r>
              <w:rPr>
                <w:rFonts w:ascii="Times New Roman" w:hAnsi="Times New Roman" w:cs="Times New Roman"/>
                <w:i/>
              </w:rPr>
              <w:t xml:space="preserve"> </w:t>
            </w:r>
            <w:r>
              <w:rPr>
                <w:rFonts w:ascii="Times New Roman" w:hAnsi="Times New Roman" w:cs="Times New Roman"/>
                <w:lang w:val="en-US"/>
              </w:rPr>
              <w:t>Nguyễn Mạnh Toàn</w:t>
            </w:r>
          </w:p>
        </w:tc>
        <w:tc>
          <w:tcPr>
            <w:tcW w:w="1134" w:type="dxa"/>
            <w:shd w:val="clear" w:color="auto" w:fill="auto"/>
          </w:tcPr>
          <w:p w:rsidR="00032D86" w:rsidRPr="0006339B" w:rsidRDefault="00032D86" w:rsidP="007A60F0">
            <w:pPr>
              <w:spacing w:before="120"/>
              <w:ind w:left="-28"/>
              <w:jc w:val="center"/>
              <w:rPr>
                <w:rFonts w:ascii="Times New Roman" w:hAnsi="Times New Roman" w:cs="Times New Roman"/>
                <w:lang w:val="en-US"/>
              </w:rPr>
            </w:pPr>
            <w:r>
              <w:rPr>
                <w:rFonts w:ascii="Times New Roman" w:hAnsi="Times New Roman" w:cs="Times New Roman"/>
                <w:lang w:val="en-US"/>
              </w:rPr>
              <w:t>Thành viên</w:t>
            </w:r>
          </w:p>
          <w:p w:rsidR="00032D86" w:rsidRPr="0006339B" w:rsidRDefault="00032D86" w:rsidP="00083F6C">
            <w:pPr>
              <w:spacing w:before="120"/>
              <w:ind w:left="-28"/>
              <w:jc w:val="center"/>
              <w:rPr>
                <w:rFonts w:ascii="Times New Roman" w:hAnsi="Times New Roman" w:cs="Times New Roman"/>
                <w:lang w:val="en-US"/>
              </w:rPr>
            </w:pPr>
          </w:p>
        </w:tc>
        <w:tc>
          <w:tcPr>
            <w:tcW w:w="1483" w:type="dxa"/>
            <w:shd w:val="clear" w:color="auto" w:fill="auto"/>
          </w:tcPr>
          <w:p w:rsidR="00032D86" w:rsidRPr="00F17687"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4</w:t>
            </w:r>
          </w:p>
        </w:tc>
        <w:tc>
          <w:tcPr>
            <w:tcW w:w="1275" w:type="dxa"/>
            <w:shd w:val="clear" w:color="auto" w:fill="auto"/>
          </w:tcPr>
          <w:p w:rsidR="00032D86" w:rsidRPr="00F17687"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4/4</w:t>
            </w:r>
          </w:p>
        </w:tc>
        <w:tc>
          <w:tcPr>
            <w:tcW w:w="2127" w:type="dxa"/>
            <w:shd w:val="clear" w:color="auto" w:fill="auto"/>
          </w:tcPr>
          <w:p w:rsidR="00032D86" w:rsidRPr="00F77C8A" w:rsidRDefault="00032D86" w:rsidP="0001113E">
            <w:pPr>
              <w:spacing w:before="120"/>
              <w:jc w:val="center"/>
              <w:rPr>
                <w:rFonts w:ascii="Times New Roman" w:hAnsi="Times New Roman" w:cs="Times New Roman"/>
              </w:rPr>
            </w:pPr>
          </w:p>
        </w:tc>
      </w:tr>
      <w:tr w:rsidR="00032D86" w:rsidRPr="00F77C8A" w:rsidTr="00032D86">
        <w:trPr>
          <w:trHeight w:val="20"/>
          <w:jc w:val="center"/>
        </w:trPr>
        <w:tc>
          <w:tcPr>
            <w:tcW w:w="737" w:type="dxa"/>
            <w:shd w:val="clear" w:color="auto" w:fill="auto"/>
          </w:tcPr>
          <w:p w:rsidR="00032D86" w:rsidRPr="009B2853"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5</w:t>
            </w:r>
          </w:p>
        </w:tc>
        <w:tc>
          <w:tcPr>
            <w:tcW w:w="2450" w:type="dxa"/>
            <w:shd w:val="clear" w:color="auto" w:fill="auto"/>
          </w:tcPr>
          <w:p w:rsidR="00032D86" w:rsidRPr="00F17687" w:rsidRDefault="00032D86" w:rsidP="00A4031A">
            <w:pPr>
              <w:spacing w:before="120"/>
              <w:jc w:val="center"/>
              <w:rPr>
                <w:rFonts w:ascii="Times New Roman" w:hAnsi="Times New Roman" w:cs="Times New Roman"/>
                <w:lang w:val="en-US"/>
              </w:rPr>
            </w:pPr>
            <w:r w:rsidRPr="00F77C8A">
              <w:rPr>
                <w:rFonts w:ascii="Times New Roman" w:hAnsi="Times New Roman" w:cs="Times New Roman"/>
                <w:lang w:val="en-US"/>
              </w:rPr>
              <w:t>Ô</w:t>
            </w:r>
            <w:r w:rsidRPr="00F77C8A">
              <w:rPr>
                <w:rFonts w:ascii="Times New Roman" w:hAnsi="Times New Roman" w:cs="Times New Roman"/>
              </w:rPr>
              <w:t>ng</w:t>
            </w:r>
            <w:r>
              <w:rPr>
                <w:rFonts w:ascii="Times New Roman" w:hAnsi="Times New Roman" w:cs="Times New Roman"/>
                <w:i/>
              </w:rPr>
              <w:t xml:space="preserve"> </w:t>
            </w:r>
            <w:r>
              <w:rPr>
                <w:rFonts w:ascii="Times New Roman" w:hAnsi="Times New Roman" w:cs="Times New Roman"/>
                <w:lang w:val="en-US"/>
              </w:rPr>
              <w:t>Đỗ Quang Lợi</w:t>
            </w:r>
          </w:p>
        </w:tc>
        <w:tc>
          <w:tcPr>
            <w:tcW w:w="1134" w:type="dxa"/>
            <w:shd w:val="clear" w:color="auto" w:fill="auto"/>
          </w:tcPr>
          <w:p w:rsidR="00032D86" w:rsidRPr="0006339B" w:rsidRDefault="00032D86" w:rsidP="007A60F0">
            <w:pPr>
              <w:spacing w:before="120"/>
              <w:ind w:left="-28"/>
              <w:jc w:val="center"/>
              <w:rPr>
                <w:rFonts w:ascii="Times New Roman" w:hAnsi="Times New Roman" w:cs="Times New Roman"/>
                <w:lang w:val="en-US"/>
              </w:rPr>
            </w:pPr>
            <w:r>
              <w:rPr>
                <w:rFonts w:ascii="Times New Roman" w:hAnsi="Times New Roman" w:cs="Times New Roman"/>
                <w:lang w:val="en-US"/>
              </w:rPr>
              <w:t>Thành viên</w:t>
            </w:r>
          </w:p>
          <w:p w:rsidR="00032D86" w:rsidRPr="0006339B" w:rsidRDefault="00032D86" w:rsidP="00083F6C">
            <w:pPr>
              <w:spacing w:before="120"/>
              <w:ind w:left="-28"/>
              <w:jc w:val="center"/>
              <w:rPr>
                <w:rFonts w:ascii="Times New Roman" w:hAnsi="Times New Roman" w:cs="Times New Roman"/>
                <w:lang w:val="en-US"/>
              </w:rPr>
            </w:pPr>
          </w:p>
        </w:tc>
        <w:tc>
          <w:tcPr>
            <w:tcW w:w="1483" w:type="dxa"/>
            <w:shd w:val="clear" w:color="auto" w:fill="auto"/>
          </w:tcPr>
          <w:p w:rsidR="00032D86" w:rsidRPr="00F17687"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4</w:t>
            </w:r>
          </w:p>
        </w:tc>
        <w:tc>
          <w:tcPr>
            <w:tcW w:w="1275" w:type="dxa"/>
            <w:shd w:val="clear" w:color="auto" w:fill="auto"/>
          </w:tcPr>
          <w:p w:rsidR="00032D86" w:rsidRPr="00F17687"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4/4</w:t>
            </w:r>
          </w:p>
        </w:tc>
        <w:tc>
          <w:tcPr>
            <w:tcW w:w="2127" w:type="dxa"/>
            <w:shd w:val="clear" w:color="auto" w:fill="auto"/>
          </w:tcPr>
          <w:p w:rsidR="00032D86" w:rsidRPr="00F77C8A" w:rsidRDefault="00032D86" w:rsidP="0001113E">
            <w:pPr>
              <w:spacing w:before="120"/>
              <w:jc w:val="center"/>
              <w:rPr>
                <w:rFonts w:ascii="Times New Roman" w:hAnsi="Times New Roman" w:cs="Times New Roman"/>
              </w:rPr>
            </w:pPr>
          </w:p>
        </w:tc>
      </w:tr>
      <w:tr w:rsidR="00032D86" w:rsidRPr="00F77C8A" w:rsidTr="00032D86">
        <w:trPr>
          <w:trHeight w:val="20"/>
          <w:jc w:val="center"/>
        </w:trPr>
        <w:tc>
          <w:tcPr>
            <w:tcW w:w="737" w:type="dxa"/>
            <w:shd w:val="clear" w:color="auto" w:fill="auto"/>
          </w:tcPr>
          <w:p w:rsidR="00032D86" w:rsidRPr="009B2853"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6</w:t>
            </w:r>
          </w:p>
        </w:tc>
        <w:tc>
          <w:tcPr>
            <w:tcW w:w="2450" w:type="dxa"/>
            <w:shd w:val="clear" w:color="auto" w:fill="auto"/>
          </w:tcPr>
          <w:p w:rsidR="00032D86" w:rsidRPr="00F17687" w:rsidRDefault="00032D86" w:rsidP="00A4031A">
            <w:pPr>
              <w:spacing w:before="120"/>
              <w:jc w:val="center"/>
              <w:rPr>
                <w:rFonts w:ascii="Times New Roman" w:hAnsi="Times New Roman" w:cs="Times New Roman"/>
                <w:lang w:val="en-US"/>
              </w:rPr>
            </w:pPr>
            <w:r w:rsidRPr="00F77C8A">
              <w:rPr>
                <w:rFonts w:ascii="Times New Roman" w:hAnsi="Times New Roman" w:cs="Times New Roman"/>
                <w:lang w:val="en-US"/>
              </w:rPr>
              <w:t>Ô</w:t>
            </w:r>
            <w:r w:rsidRPr="00F77C8A">
              <w:rPr>
                <w:rFonts w:ascii="Times New Roman" w:hAnsi="Times New Roman" w:cs="Times New Roman"/>
              </w:rPr>
              <w:t>ng</w:t>
            </w:r>
            <w:r>
              <w:rPr>
                <w:rFonts w:ascii="Times New Roman" w:hAnsi="Times New Roman" w:cs="Times New Roman"/>
                <w:i/>
              </w:rPr>
              <w:t xml:space="preserve"> </w:t>
            </w:r>
            <w:r>
              <w:rPr>
                <w:rFonts w:ascii="Times New Roman" w:hAnsi="Times New Roman" w:cs="Times New Roman"/>
                <w:lang w:val="en-US"/>
              </w:rPr>
              <w:t>Võ Anh Linh</w:t>
            </w:r>
          </w:p>
        </w:tc>
        <w:tc>
          <w:tcPr>
            <w:tcW w:w="1134" w:type="dxa"/>
            <w:shd w:val="clear" w:color="auto" w:fill="auto"/>
          </w:tcPr>
          <w:p w:rsidR="00032D86" w:rsidRPr="0006339B" w:rsidRDefault="00032D86" w:rsidP="007A60F0">
            <w:pPr>
              <w:spacing w:before="120"/>
              <w:ind w:left="-28"/>
              <w:jc w:val="center"/>
              <w:rPr>
                <w:rFonts w:ascii="Times New Roman" w:hAnsi="Times New Roman" w:cs="Times New Roman"/>
                <w:lang w:val="en-US"/>
              </w:rPr>
            </w:pPr>
            <w:r>
              <w:rPr>
                <w:rFonts w:ascii="Times New Roman" w:hAnsi="Times New Roman" w:cs="Times New Roman"/>
                <w:lang w:val="en-US"/>
              </w:rPr>
              <w:t>Thành viên</w:t>
            </w:r>
          </w:p>
          <w:p w:rsidR="00032D86" w:rsidRPr="0006339B" w:rsidRDefault="00032D86" w:rsidP="00083F6C">
            <w:pPr>
              <w:spacing w:before="120"/>
              <w:ind w:left="-28"/>
              <w:jc w:val="center"/>
              <w:rPr>
                <w:rFonts w:ascii="Times New Roman" w:hAnsi="Times New Roman" w:cs="Times New Roman"/>
                <w:lang w:val="en-US"/>
              </w:rPr>
            </w:pPr>
          </w:p>
        </w:tc>
        <w:tc>
          <w:tcPr>
            <w:tcW w:w="1483" w:type="dxa"/>
            <w:shd w:val="clear" w:color="auto" w:fill="auto"/>
          </w:tcPr>
          <w:p w:rsidR="00032D86" w:rsidRPr="00F17687"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4</w:t>
            </w:r>
          </w:p>
        </w:tc>
        <w:tc>
          <w:tcPr>
            <w:tcW w:w="1275" w:type="dxa"/>
            <w:shd w:val="clear" w:color="auto" w:fill="auto"/>
          </w:tcPr>
          <w:p w:rsidR="00032D86" w:rsidRPr="00F17687" w:rsidRDefault="00032D86" w:rsidP="0001113E">
            <w:pPr>
              <w:spacing w:before="120"/>
              <w:jc w:val="center"/>
              <w:rPr>
                <w:rFonts w:ascii="Times New Roman" w:hAnsi="Times New Roman" w:cs="Times New Roman"/>
                <w:lang w:val="en-US"/>
              </w:rPr>
            </w:pPr>
            <w:r>
              <w:rPr>
                <w:rFonts w:ascii="Times New Roman" w:hAnsi="Times New Roman" w:cs="Times New Roman"/>
                <w:lang w:val="en-US"/>
              </w:rPr>
              <w:t>4/4</w:t>
            </w:r>
          </w:p>
        </w:tc>
        <w:tc>
          <w:tcPr>
            <w:tcW w:w="2127" w:type="dxa"/>
            <w:shd w:val="clear" w:color="auto" w:fill="auto"/>
          </w:tcPr>
          <w:p w:rsidR="00032D86" w:rsidRPr="00F77C8A" w:rsidRDefault="00032D86" w:rsidP="0001113E">
            <w:pPr>
              <w:spacing w:before="120"/>
              <w:jc w:val="center"/>
              <w:rPr>
                <w:rFonts w:ascii="Times New Roman" w:hAnsi="Times New Roman" w:cs="Times New Roman"/>
              </w:rPr>
            </w:pPr>
          </w:p>
        </w:tc>
      </w:tr>
    </w:tbl>
    <w:p w:rsidR="00F17687" w:rsidRDefault="00F17687" w:rsidP="004C3831">
      <w:pPr>
        <w:spacing w:before="120"/>
        <w:jc w:val="both"/>
        <w:rPr>
          <w:rFonts w:ascii="Times New Roman" w:hAnsi="Times New Roman" w:cs="Times New Roman"/>
          <w:sz w:val="26"/>
          <w:szCs w:val="26"/>
          <w:lang w:val="en-US"/>
        </w:rPr>
      </w:pPr>
    </w:p>
    <w:p w:rsidR="004C3831" w:rsidRPr="00721F70" w:rsidRDefault="004C3831" w:rsidP="004C3831">
      <w:pPr>
        <w:spacing w:before="120"/>
        <w:jc w:val="both"/>
        <w:rPr>
          <w:rFonts w:ascii="Times New Roman" w:hAnsi="Times New Roman" w:cs="Times New Roman"/>
          <w:i/>
          <w:sz w:val="26"/>
          <w:szCs w:val="26"/>
          <w:lang w:val="en-US"/>
        </w:rPr>
      </w:pPr>
      <w:r w:rsidRPr="004C3831">
        <w:rPr>
          <w:rFonts w:ascii="Times New Roman" w:hAnsi="Times New Roman" w:cs="Times New Roman"/>
          <w:sz w:val="26"/>
          <w:szCs w:val="26"/>
        </w:rPr>
        <w:t xml:space="preserve">2. Hoạt động giám sát của HĐQT đối với </w:t>
      </w:r>
      <w:r w:rsidR="00032D86">
        <w:rPr>
          <w:rFonts w:ascii="Times New Roman" w:hAnsi="Times New Roman" w:cs="Times New Roman"/>
          <w:sz w:val="26"/>
          <w:szCs w:val="26"/>
          <w:lang w:val="en-US"/>
        </w:rPr>
        <w:t>Tổng</w:t>
      </w:r>
      <w:r w:rsidRPr="004C3831">
        <w:rPr>
          <w:rFonts w:ascii="Times New Roman" w:hAnsi="Times New Roman" w:cs="Times New Roman"/>
          <w:sz w:val="26"/>
          <w:szCs w:val="26"/>
        </w:rPr>
        <w:t xml:space="preserve"> Giám đốc</w:t>
      </w:r>
    </w:p>
    <w:p w:rsidR="00BD3E9E" w:rsidRPr="00BD3E9E" w:rsidRDefault="00BD3E9E" w:rsidP="00BD3E9E">
      <w:pPr>
        <w:pStyle w:val="ListParagraph"/>
        <w:numPr>
          <w:ilvl w:val="0"/>
          <w:numId w:val="2"/>
        </w:numPr>
        <w:spacing w:before="120"/>
        <w:ind w:left="426" w:hanging="426"/>
        <w:jc w:val="both"/>
        <w:rPr>
          <w:rFonts w:ascii="Times New Roman" w:hAnsi="Times New Roman" w:cs="Times New Roman"/>
          <w:sz w:val="26"/>
          <w:szCs w:val="26"/>
        </w:rPr>
      </w:pPr>
      <w:r>
        <w:rPr>
          <w:rFonts w:ascii="Times New Roman" w:hAnsi="Times New Roman" w:cs="Times New Roman"/>
          <w:sz w:val="26"/>
          <w:szCs w:val="26"/>
          <w:lang w:val="en-US"/>
        </w:rPr>
        <w:t>Trong</w:t>
      </w:r>
      <w:r w:rsidRPr="00BD3E9E">
        <w:rPr>
          <w:rFonts w:ascii="Times New Roman" w:hAnsi="Times New Roman" w:cs="Times New Roman"/>
          <w:sz w:val="26"/>
          <w:szCs w:val="26"/>
        </w:rPr>
        <w:t xml:space="preserve"> năm 2015, hoạt động giám sát của HĐQT đối với Ông Tổng Giám đốc Công ty diễn ra thường xuyên, liên tục thông qua các hình thức:</w:t>
      </w:r>
    </w:p>
    <w:p w:rsidR="00BD3E9E" w:rsidRPr="00BD3E9E" w:rsidRDefault="00BD3E9E" w:rsidP="00BD3E9E">
      <w:pPr>
        <w:pStyle w:val="BodyText"/>
        <w:numPr>
          <w:ilvl w:val="0"/>
          <w:numId w:val="4"/>
        </w:numPr>
        <w:spacing w:before="60" w:after="60"/>
        <w:rPr>
          <w:rFonts w:ascii="Times New Roman" w:hAnsi="Times New Roman"/>
          <w:color w:val="000000"/>
          <w:sz w:val="26"/>
          <w:szCs w:val="26"/>
        </w:rPr>
      </w:pPr>
      <w:r w:rsidRPr="00BD3E9E">
        <w:rPr>
          <w:rFonts w:ascii="Times New Roman" w:hAnsi="Times New Roman"/>
          <w:color w:val="000000"/>
          <w:sz w:val="26"/>
          <w:szCs w:val="26"/>
        </w:rPr>
        <w:t>Giám sát trực tiếp thông qua hoạt động của các thành viên HĐQT chuyên trách, bán chuyên trách, thành viên độc lập, qua báo cáo của Tổng Giám đốc tại các cuộc họp định kỳ, bất thường của HĐQT</w:t>
      </w:r>
      <w:r>
        <w:rPr>
          <w:rFonts w:ascii="Times New Roman" w:hAnsi="Times New Roman"/>
          <w:color w:val="000000"/>
          <w:sz w:val="26"/>
          <w:szCs w:val="26"/>
          <w:lang w:val="en-US"/>
        </w:rPr>
        <w:t>.</w:t>
      </w:r>
    </w:p>
    <w:p w:rsidR="00BD3E9E" w:rsidRPr="00BD3E9E" w:rsidRDefault="00BD3E9E" w:rsidP="00BD3E9E">
      <w:pPr>
        <w:pStyle w:val="BodyText"/>
        <w:numPr>
          <w:ilvl w:val="0"/>
          <w:numId w:val="4"/>
        </w:numPr>
        <w:spacing w:before="60" w:after="60"/>
        <w:rPr>
          <w:rFonts w:ascii="Times New Roman" w:hAnsi="Times New Roman"/>
          <w:color w:val="000000"/>
          <w:sz w:val="26"/>
          <w:szCs w:val="26"/>
        </w:rPr>
      </w:pPr>
      <w:r w:rsidRPr="00BD3E9E">
        <w:rPr>
          <w:rFonts w:ascii="Times New Roman" w:hAnsi="Times New Roman"/>
          <w:color w:val="000000"/>
          <w:sz w:val="26"/>
          <w:szCs w:val="26"/>
        </w:rPr>
        <w:t xml:space="preserve">Giám sát gián tiếp thông qua những vấn đề được lấy ý kiến bằng văn bản, thông qua báo cáo của Ban kiểm soát, qua hoạt động điều hành, thông qua kết quả hoạt động SXKD... </w:t>
      </w:r>
    </w:p>
    <w:p w:rsidR="00BD3E9E" w:rsidRPr="00BD3E9E" w:rsidRDefault="00BD3E9E" w:rsidP="00BD3E9E">
      <w:pPr>
        <w:pStyle w:val="ListParagraph"/>
        <w:numPr>
          <w:ilvl w:val="0"/>
          <w:numId w:val="2"/>
        </w:numPr>
        <w:spacing w:before="120"/>
        <w:ind w:left="426" w:hanging="426"/>
        <w:jc w:val="both"/>
        <w:rPr>
          <w:rFonts w:ascii="Times New Roman" w:hAnsi="Times New Roman" w:cs="Times New Roman"/>
          <w:sz w:val="26"/>
          <w:szCs w:val="26"/>
        </w:rPr>
      </w:pPr>
      <w:r w:rsidRPr="00BD3E9E">
        <w:rPr>
          <w:rFonts w:ascii="Times New Roman" w:hAnsi="Times New Roman" w:cs="Times New Roman"/>
          <w:sz w:val="26"/>
          <w:szCs w:val="26"/>
        </w:rPr>
        <w:t xml:space="preserve">Hoạt động giám sát của HĐQT diễn ra trên tất cả các lĩnh vực: </w:t>
      </w:r>
    </w:p>
    <w:p w:rsidR="00BD3E9E" w:rsidRDefault="00BD3E9E" w:rsidP="00BD3E9E">
      <w:pPr>
        <w:pStyle w:val="BodyText"/>
        <w:numPr>
          <w:ilvl w:val="0"/>
          <w:numId w:val="4"/>
        </w:numPr>
        <w:spacing w:before="60" w:after="60"/>
        <w:rPr>
          <w:rFonts w:ascii="Times New Roman" w:hAnsi="Times New Roman"/>
          <w:color w:val="000000"/>
          <w:sz w:val="26"/>
          <w:szCs w:val="26"/>
        </w:rPr>
      </w:pPr>
      <w:r>
        <w:rPr>
          <w:rFonts w:ascii="Times New Roman" w:hAnsi="Times New Roman"/>
          <w:color w:val="000000"/>
          <w:sz w:val="26"/>
          <w:szCs w:val="26"/>
        </w:rPr>
        <w:t>Về sản xuất kinh doanh: thông qua các chỉ tiêu kinh tế, khối lượng thực hiện công việc, khối lượng dở dang, tiến độ thi công các công trình, tiến độ thu hồi vốn…</w:t>
      </w:r>
    </w:p>
    <w:p w:rsidR="00BD3E9E" w:rsidRDefault="00BD3E9E" w:rsidP="00BD3E9E">
      <w:pPr>
        <w:pStyle w:val="BodyText"/>
        <w:numPr>
          <w:ilvl w:val="0"/>
          <w:numId w:val="4"/>
        </w:numPr>
        <w:spacing w:before="60" w:after="60"/>
        <w:rPr>
          <w:rFonts w:ascii="Times New Roman" w:hAnsi="Times New Roman"/>
          <w:color w:val="000000"/>
          <w:sz w:val="26"/>
          <w:szCs w:val="26"/>
        </w:rPr>
      </w:pPr>
      <w:r>
        <w:rPr>
          <w:rFonts w:ascii="Times New Roman" w:hAnsi="Times New Roman"/>
          <w:color w:val="000000"/>
          <w:sz w:val="26"/>
          <w:szCs w:val="26"/>
        </w:rPr>
        <w:t>Về quản lý điều hành</w:t>
      </w:r>
      <w:r>
        <w:rPr>
          <w:rFonts w:ascii="Times New Roman" w:hAnsi="Times New Roman"/>
          <w:color w:val="000000"/>
          <w:sz w:val="26"/>
          <w:szCs w:val="26"/>
          <w:lang w:val="en-US"/>
        </w:rPr>
        <w:t>:</w:t>
      </w:r>
      <w:r>
        <w:rPr>
          <w:rFonts w:ascii="Times New Roman" w:hAnsi="Times New Roman"/>
          <w:color w:val="000000"/>
          <w:sz w:val="26"/>
          <w:szCs w:val="26"/>
        </w:rPr>
        <w:t xml:space="preserve"> thông qua công tác sắp xếp, đổi mới doanh nghiệp, Kinh tế - </w:t>
      </w:r>
      <w:r>
        <w:rPr>
          <w:rFonts w:ascii="Times New Roman" w:hAnsi="Times New Roman"/>
          <w:color w:val="000000"/>
          <w:sz w:val="26"/>
          <w:szCs w:val="26"/>
          <w:lang w:val="en-US"/>
        </w:rPr>
        <w:t>K</w:t>
      </w:r>
      <w:r>
        <w:rPr>
          <w:rFonts w:ascii="Times New Roman" w:hAnsi="Times New Roman"/>
          <w:color w:val="000000"/>
          <w:sz w:val="26"/>
          <w:szCs w:val="26"/>
        </w:rPr>
        <w:t xml:space="preserve">ế hoạch, Tài chính – </w:t>
      </w:r>
      <w:r>
        <w:rPr>
          <w:rFonts w:ascii="Times New Roman" w:hAnsi="Times New Roman"/>
          <w:color w:val="000000"/>
          <w:sz w:val="26"/>
          <w:szCs w:val="26"/>
          <w:lang w:val="en-US"/>
        </w:rPr>
        <w:t>T</w:t>
      </w:r>
      <w:r>
        <w:rPr>
          <w:rFonts w:ascii="Times New Roman" w:hAnsi="Times New Roman"/>
          <w:color w:val="000000"/>
          <w:sz w:val="26"/>
          <w:szCs w:val="26"/>
        </w:rPr>
        <w:t>ín dụng, Quản lý kỹ thuật, công nghệ, thiết bị, an toàn lao động, Đào tạo</w:t>
      </w:r>
      <w:r>
        <w:rPr>
          <w:rFonts w:ascii="Times New Roman" w:hAnsi="Times New Roman"/>
          <w:color w:val="000000"/>
          <w:sz w:val="26"/>
          <w:szCs w:val="26"/>
          <w:lang w:val="en-US"/>
        </w:rPr>
        <w:t>,</w:t>
      </w:r>
      <w:r>
        <w:rPr>
          <w:rFonts w:ascii="Times New Roman" w:hAnsi="Times New Roman"/>
          <w:color w:val="000000"/>
          <w:sz w:val="26"/>
          <w:szCs w:val="26"/>
        </w:rPr>
        <w:t xml:space="preserve"> tuyển dụng …</w:t>
      </w:r>
    </w:p>
    <w:p w:rsidR="00BD3E9E" w:rsidRDefault="00BD3E9E" w:rsidP="00BD3E9E">
      <w:pPr>
        <w:pStyle w:val="BodyText"/>
        <w:numPr>
          <w:ilvl w:val="0"/>
          <w:numId w:val="4"/>
        </w:numPr>
        <w:spacing w:before="60" w:after="60"/>
        <w:rPr>
          <w:rFonts w:ascii="Times New Roman" w:hAnsi="Times New Roman"/>
          <w:color w:val="000000"/>
          <w:sz w:val="26"/>
          <w:szCs w:val="26"/>
        </w:rPr>
      </w:pPr>
      <w:r>
        <w:rPr>
          <w:rFonts w:ascii="Times New Roman" w:hAnsi="Times New Roman"/>
          <w:color w:val="000000"/>
          <w:sz w:val="26"/>
          <w:szCs w:val="26"/>
        </w:rPr>
        <w:t>Về công tác đầu tư, các dự án, hợp đồng kinh tế: Tổng giám đốc báo cáo chi tiết các dự án đầu tư, dự án thầu và công tác chuẩn bị, đánh giá những mặt làm được, chưa làm được, những thiếu sót trong công tác lập hồ sơ, bỏ thầu, chi tiết các hợp đồng kinh tế hàng tháng, quý, tại các cuộc họp Hội đồng quản trị</w:t>
      </w:r>
      <w:r>
        <w:rPr>
          <w:rFonts w:ascii="Times New Roman" w:hAnsi="Times New Roman"/>
          <w:color w:val="000000"/>
          <w:sz w:val="26"/>
          <w:szCs w:val="26"/>
          <w:lang w:val="en-US"/>
        </w:rPr>
        <w:t>.</w:t>
      </w:r>
    </w:p>
    <w:p w:rsidR="00BD3E9E" w:rsidRPr="00BD3E9E" w:rsidRDefault="00BD3E9E" w:rsidP="00BD3E9E">
      <w:pPr>
        <w:pStyle w:val="ListParagraph"/>
        <w:numPr>
          <w:ilvl w:val="0"/>
          <w:numId w:val="2"/>
        </w:numPr>
        <w:spacing w:before="120"/>
        <w:ind w:left="426" w:hanging="426"/>
        <w:jc w:val="both"/>
        <w:rPr>
          <w:rFonts w:ascii="Times New Roman" w:hAnsi="Times New Roman" w:cs="Times New Roman"/>
          <w:sz w:val="26"/>
          <w:szCs w:val="26"/>
        </w:rPr>
      </w:pPr>
      <w:r w:rsidRPr="00BD3E9E">
        <w:rPr>
          <w:rFonts w:ascii="Times New Roman" w:hAnsi="Times New Roman" w:cs="Times New Roman"/>
          <w:sz w:val="26"/>
          <w:szCs w:val="26"/>
        </w:rPr>
        <w:t>Đối với các quyết định thuộc thẩm quyền của HĐQT, Tổng giám đốc đều làm tờ trình chi tiết bằng văn bản để xin ý kiến chỉ đạo của HĐQT và thực hiện theo đúng thẩm quyền.</w:t>
      </w:r>
    </w:p>
    <w:p w:rsidR="00BD3E9E" w:rsidRPr="00BD3E9E" w:rsidRDefault="00BD3E9E" w:rsidP="00BD3E9E">
      <w:pPr>
        <w:pStyle w:val="ListParagraph"/>
        <w:spacing w:before="120"/>
        <w:ind w:left="426"/>
        <w:jc w:val="both"/>
        <w:rPr>
          <w:rFonts w:ascii="Times New Roman" w:hAnsi="Times New Roman" w:cs="Times New Roman"/>
          <w:sz w:val="26"/>
          <w:szCs w:val="26"/>
        </w:rPr>
      </w:pPr>
      <w:r w:rsidRPr="00BD3E9E">
        <w:rPr>
          <w:rFonts w:ascii="Times New Roman" w:hAnsi="Times New Roman" w:cs="Times New Roman"/>
          <w:sz w:val="26"/>
          <w:szCs w:val="26"/>
        </w:rPr>
        <w:t>Dưới sự chỉ đạo, giám sát của HĐQT, Tổng Giám đốc đã hoàn thành các nhiệm vụ được giao.</w:t>
      </w:r>
    </w:p>
    <w:p w:rsidR="004C3831" w:rsidRPr="00721F70" w:rsidRDefault="004C3831" w:rsidP="004C3831">
      <w:pPr>
        <w:spacing w:before="120"/>
        <w:jc w:val="both"/>
        <w:rPr>
          <w:rFonts w:ascii="Times New Roman" w:hAnsi="Times New Roman" w:cs="Times New Roman"/>
          <w:i/>
          <w:sz w:val="26"/>
          <w:szCs w:val="26"/>
          <w:lang w:val="en-US"/>
        </w:rPr>
      </w:pPr>
      <w:r w:rsidRPr="004C3831">
        <w:rPr>
          <w:rFonts w:ascii="Times New Roman" w:hAnsi="Times New Roman" w:cs="Times New Roman"/>
          <w:sz w:val="26"/>
          <w:szCs w:val="26"/>
          <w:lang w:val="en-US"/>
        </w:rPr>
        <w:t xml:space="preserve">3. </w:t>
      </w:r>
      <w:r w:rsidRPr="004C3831">
        <w:rPr>
          <w:rFonts w:ascii="Times New Roman" w:hAnsi="Times New Roman" w:cs="Times New Roman"/>
          <w:sz w:val="26"/>
          <w:szCs w:val="26"/>
        </w:rPr>
        <w:t>Hoạt động của các tiểu ban thuộc Hội đồng quản trị</w:t>
      </w:r>
    </w:p>
    <w:p w:rsidR="00BD3E9E" w:rsidRPr="00032D86" w:rsidRDefault="00BD3E9E" w:rsidP="00032D86">
      <w:pPr>
        <w:pStyle w:val="ListParagraph"/>
        <w:spacing w:before="120"/>
        <w:ind w:left="426"/>
        <w:jc w:val="both"/>
        <w:rPr>
          <w:rFonts w:ascii="Times New Roman" w:hAnsi="Times New Roman" w:cs="Times New Roman"/>
          <w:sz w:val="26"/>
          <w:szCs w:val="26"/>
        </w:rPr>
      </w:pPr>
      <w:r w:rsidRPr="00032D86">
        <w:rPr>
          <w:rFonts w:ascii="Times New Roman" w:hAnsi="Times New Roman" w:cs="Times New Roman"/>
          <w:sz w:val="26"/>
          <w:szCs w:val="26"/>
        </w:rPr>
        <w:t>Công ty chưa thành lập các tiểu ban trực thuộc HĐQT, công việc được các thành viên HĐQT trực tiếp đảm nhiệm.</w:t>
      </w:r>
    </w:p>
    <w:p w:rsidR="004C3831" w:rsidRPr="00032D86" w:rsidRDefault="00032D86" w:rsidP="004C3831">
      <w:pPr>
        <w:spacing w:before="120"/>
        <w:jc w:val="both"/>
        <w:rPr>
          <w:rFonts w:ascii="Times New Roman" w:hAnsi="Times New Roman" w:cs="Times New Roman"/>
          <w:b/>
          <w:sz w:val="26"/>
          <w:szCs w:val="26"/>
          <w:lang w:val="en-US"/>
        </w:rPr>
      </w:pPr>
      <w:r>
        <w:rPr>
          <w:rFonts w:ascii="Times New Roman" w:hAnsi="Times New Roman" w:cs="Times New Roman"/>
          <w:b/>
          <w:sz w:val="26"/>
          <w:szCs w:val="26"/>
          <w:lang w:val="en-US"/>
        </w:rPr>
        <w:t>II</w:t>
      </w:r>
      <w:r w:rsidR="004C3831" w:rsidRPr="00032D86">
        <w:rPr>
          <w:rFonts w:ascii="Times New Roman" w:hAnsi="Times New Roman" w:cs="Times New Roman"/>
          <w:b/>
          <w:sz w:val="26"/>
          <w:szCs w:val="26"/>
          <w:lang w:val="en-US"/>
        </w:rPr>
        <w:t xml:space="preserve">. Các Nghị quyết/Quyết định của Hội đồng quản trị </w:t>
      </w:r>
      <w:r w:rsidR="00BD3E9E" w:rsidRPr="00032D86">
        <w:rPr>
          <w:rFonts w:ascii="Times New Roman" w:hAnsi="Times New Roman" w:cs="Times New Roman"/>
          <w:b/>
          <w:sz w:val="26"/>
          <w:szCs w:val="26"/>
          <w:lang w:val="en-US"/>
        </w:rPr>
        <w:t xml:space="preserve">(Báo cáo </w:t>
      </w:r>
      <w:r w:rsidR="00721F70" w:rsidRPr="00032D86">
        <w:rPr>
          <w:rFonts w:ascii="Times New Roman" w:hAnsi="Times New Roman" w:cs="Times New Roman"/>
          <w:b/>
          <w:sz w:val="26"/>
          <w:szCs w:val="26"/>
          <w:lang w:val="en-US"/>
        </w:rPr>
        <w:t>năm)</w:t>
      </w:r>
    </w:p>
    <w:p w:rsidR="00BD3E9E" w:rsidRPr="00BD3E9E" w:rsidRDefault="00BD3E9E" w:rsidP="004C3831">
      <w:pPr>
        <w:spacing w:before="120"/>
        <w:jc w:val="both"/>
        <w:rPr>
          <w:rFonts w:ascii="Times New Roman" w:hAnsi="Times New Roman" w:cs="Times New Roman"/>
          <w:sz w:val="26"/>
          <w:szCs w:val="26"/>
          <w:lang w:val="en-U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62"/>
        <w:gridCol w:w="3078"/>
        <w:gridCol w:w="1310"/>
        <w:gridCol w:w="4404"/>
      </w:tblGrid>
      <w:tr w:rsidR="00401ECF" w:rsidRPr="00401ECF" w:rsidTr="00401ECF">
        <w:trPr>
          <w:trHeight w:val="20"/>
          <w:jc w:val="center"/>
        </w:trPr>
        <w:tc>
          <w:tcPr>
            <w:tcW w:w="662" w:type="dxa"/>
            <w:shd w:val="clear" w:color="auto" w:fill="auto"/>
          </w:tcPr>
          <w:p w:rsidR="004C3831" w:rsidRPr="00401ECF" w:rsidRDefault="004C3831" w:rsidP="00721F70">
            <w:pPr>
              <w:spacing w:before="120"/>
              <w:jc w:val="center"/>
              <w:rPr>
                <w:rFonts w:ascii="Times New Roman" w:hAnsi="Times New Roman" w:cs="Times New Roman"/>
                <w:color w:val="auto"/>
              </w:rPr>
            </w:pPr>
            <w:r w:rsidRPr="00401ECF">
              <w:rPr>
                <w:rFonts w:ascii="Times New Roman" w:hAnsi="Times New Roman" w:cs="Times New Roman"/>
                <w:color w:val="auto"/>
              </w:rPr>
              <w:t xml:space="preserve">Stt </w:t>
            </w:r>
          </w:p>
        </w:tc>
        <w:tc>
          <w:tcPr>
            <w:tcW w:w="3078" w:type="dxa"/>
            <w:shd w:val="clear" w:color="auto" w:fill="auto"/>
          </w:tcPr>
          <w:p w:rsidR="004C3831" w:rsidRPr="00401ECF" w:rsidRDefault="004C3831" w:rsidP="00721F70">
            <w:pPr>
              <w:spacing w:before="120"/>
              <w:jc w:val="center"/>
              <w:rPr>
                <w:rFonts w:ascii="Times New Roman" w:hAnsi="Times New Roman" w:cs="Times New Roman"/>
                <w:color w:val="auto"/>
              </w:rPr>
            </w:pPr>
            <w:r w:rsidRPr="00401ECF">
              <w:rPr>
                <w:rFonts w:ascii="Times New Roman" w:hAnsi="Times New Roman" w:cs="Times New Roman"/>
                <w:color w:val="auto"/>
              </w:rPr>
              <w:t xml:space="preserve">Số Nghị </w:t>
            </w:r>
            <w:r w:rsidRPr="00401ECF">
              <w:rPr>
                <w:rFonts w:ascii="Times New Roman" w:hAnsi="Times New Roman" w:cs="Times New Roman"/>
                <w:color w:val="auto"/>
                <w:highlight w:val="white"/>
              </w:rPr>
              <w:t>quyết</w:t>
            </w:r>
            <w:r w:rsidRPr="00401ECF">
              <w:rPr>
                <w:rFonts w:ascii="Times New Roman" w:hAnsi="Times New Roman" w:cs="Times New Roman"/>
                <w:color w:val="auto"/>
              </w:rPr>
              <w:t xml:space="preserve">/ </w:t>
            </w:r>
            <w:r w:rsidRPr="00401ECF">
              <w:rPr>
                <w:rFonts w:ascii="Times New Roman" w:hAnsi="Times New Roman" w:cs="Times New Roman"/>
                <w:color w:val="auto"/>
                <w:highlight w:val="white"/>
              </w:rPr>
              <w:t>Quyết</w:t>
            </w:r>
            <w:r w:rsidRPr="00401ECF">
              <w:rPr>
                <w:rFonts w:ascii="Times New Roman" w:hAnsi="Times New Roman" w:cs="Times New Roman"/>
                <w:color w:val="auto"/>
              </w:rPr>
              <w:t xml:space="preserve"> định </w:t>
            </w:r>
          </w:p>
        </w:tc>
        <w:tc>
          <w:tcPr>
            <w:tcW w:w="1310" w:type="dxa"/>
            <w:shd w:val="clear" w:color="auto" w:fill="auto"/>
          </w:tcPr>
          <w:p w:rsidR="004C3831" w:rsidRPr="00721F70" w:rsidRDefault="004C3831" w:rsidP="00721F70">
            <w:pPr>
              <w:spacing w:before="120"/>
              <w:jc w:val="center"/>
              <w:rPr>
                <w:rFonts w:ascii="Times New Roman" w:hAnsi="Times New Roman" w:cs="Times New Roman"/>
                <w:color w:val="auto"/>
                <w:lang w:val="en-US"/>
              </w:rPr>
            </w:pPr>
            <w:r w:rsidRPr="00401ECF">
              <w:rPr>
                <w:rFonts w:ascii="Times New Roman" w:hAnsi="Times New Roman" w:cs="Times New Roman"/>
                <w:color w:val="auto"/>
              </w:rPr>
              <w:t>Ngày</w:t>
            </w:r>
          </w:p>
        </w:tc>
        <w:tc>
          <w:tcPr>
            <w:tcW w:w="4404" w:type="dxa"/>
            <w:shd w:val="clear" w:color="auto" w:fill="auto"/>
          </w:tcPr>
          <w:p w:rsidR="004C3831" w:rsidRPr="00721F70" w:rsidRDefault="004C3831" w:rsidP="00721F70">
            <w:pPr>
              <w:spacing w:before="120"/>
              <w:jc w:val="center"/>
              <w:rPr>
                <w:rFonts w:ascii="Times New Roman" w:hAnsi="Times New Roman" w:cs="Times New Roman"/>
                <w:color w:val="auto"/>
                <w:lang w:val="en-US"/>
              </w:rPr>
            </w:pPr>
            <w:r w:rsidRPr="00401ECF">
              <w:rPr>
                <w:rFonts w:ascii="Times New Roman" w:hAnsi="Times New Roman" w:cs="Times New Roman"/>
                <w:color w:val="auto"/>
              </w:rPr>
              <w:t>Nội dung</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01/NQ-SĐ5-HĐQT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08/01/2015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giá trị làm tài sản đảm bảo của Hợp đồng bảo lãnh giữa TCT SĐ và SĐ5 thực hiện Hợp đồng thi công trạm trộn RCC, dự án TĐ Nậm Nghiệp 1 (CHDCND Lào)</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02/QĐ-SĐ5-HĐQT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08/01/2015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tài sản đảm bảo Hợp đồng bảo lãnh giữa TCT SĐ và SĐ5 thực hiện Hợp đồng thi công trạm trộn RCC, dự án TĐ Nậm Nghiệp 1 (CHDCND Lào)</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02A/NQ-SĐ5-HĐQT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02/01/2015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Xin thanh lý, nhượng TSCĐ không có nhu cầu sử dụng</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lastRenderedPageBreak/>
              <w:t>4</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04/NQ-SĐ5-HĐQT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06/01/2015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Mua xe máy thiết bị phục vụ thi công</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08/01/2015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Mua xe tải bệ tải trọng 10 tấn phục vụ thi công TĐ Nậm Nghiệp (CHDCND Lào)</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06/NQ-SĐ5-HĐQT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08/01/2015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Mua cần cẩu cố định sức nâng 10 tấn phục vụ thi công TĐ Nậm Nghiệp (CHDCND Lào)</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7</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09A/NQ-SĐ5-HĐQT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11/02/2015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Hỗ trợ kinh phí cho tổ chức Đảng năm 2015</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20/01/2015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Bổ nhiệm lại chức vụ phó Tổng giám đốc Công ty</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9</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36/QĐ-SĐ5-HĐQT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20/01/2015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Bổ nhiệm lại chức vụ phó Tổng giám đốc Công ty</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10</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38/NQ-SĐ5-HĐQT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05/01/2015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Nhượng bán 02 xe ô tô con thu hồi vốn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11</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39/NQ-SĐ5-HĐQT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05/01/2015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Thanh lý nhượng bán TSCĐ đã hết khấu hao, hư hỏng nặng đã sửa chữa nhiều lần, hoạt động không hiệu quả</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12</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40/NQ-SĐ5-HĐQT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21/01/2015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Thanh lý nhượng bán vật tư, CCDC tồn kho mất phẩm chất - không có nhu cầu sử dụng</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13</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48/NQ-SĐ5-HĐQT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06/04/2015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Công tác tổ chức, cán bộ</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14</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49/QĐ-SĐ5-HĐQT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06/04/2015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Thành lập Ban KSNB Công ty</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50/QĐ-SĐ5-HĐQT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06/04/2015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Điều động và bổ nhiệm Trưởng ban KSNB Công ty</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16</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51/NQ-SĐ5-HĐQT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01/04/2015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Mua cần trục bánh lốp sức nâng 25 tấn phục vụ thi công công trình TĐ Nậm Nghiệp 1 (CHDCND Lào)</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17</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52/NQ-SĐ5-HĐQT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17/04/2015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Chi bồi dưỡng và nghỉ Giỗ tổ HV, lễ 30/4 và 01/5 năm 2015</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18</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52A/NQ-SĐ5-HĐQT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22/04/2015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phương án thuê tư vấn giám sát thi công đập RCC - công trình TĐ Nậm Nghiệp 1 (CHDCND Lào)</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19</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52B/QĐ-SĐ5-HĐQT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22/04/2015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phương án thuê tư vấn giám sát thi công đập RCC - công trình TĐ Nậm Nghiệp 1 (CHDCND Lào)</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20</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53/NQ-SĐ5-HĐQT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20/04/2015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Công tác cán bộ</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21</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57/NQ-SĐ5-HĐQT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06/04/2015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Mua xe ô tô con Fortuner</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22</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58/NQ-SĐ5-HĐQT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24/04/2015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Bổ nhiệm CT HĐQT</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23</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59/QĐ-SĐ5-HĐQT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24/04/2015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Bổ nhiệm TGĐ Công ty</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24</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60/NQ-SĐ5-HĐQT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29/04/2015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phê duyệt hạn mức vay vốn tín dụng tại Ngân hàng TMCP Ngoại thương Việt Nam – Chi nhánh Hải Dương</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25</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61/QĐ-SĐ5-HĐQT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29/04/2015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hạn mức vay vốn tín dụng tại Ngân hàng TMCP Ngoại thương Việt Nam – Chi nhánh Hải Dương</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26</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62/SĐ5-HĐQT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25/04/2015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Phương án góp vốn vào CTCP TĐ Nậm Chiến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27</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63/SĐ5-HĐQT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25/04/2015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 xml:space="preserve">Phê duyệt Phương án góp vốn vào CTCP </w:t>
            </w:r>
            <w:r w:rsidRPr="00401ECF">
              <w:rPr>
                <w:rFonts w:ascii="Times New Roman" w:hAnsi="Times New Roman" w:cs="Times New Roman"/>
                <w:color w:val="auto"/>
              </w:rPr>
              <w:lastRenderedPageBreak/>
              <w:t>TĐ Nậm Chiến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lastRenderedPageBreak/>
              <w:t>28</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64/SĐ5-HĐQT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05/05/2015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phương án thoái vốn của SĐ5 tại CTCP TĐ Cao nguyên SĐ7</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29</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65/SĐ5-HĐQT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05/05/2015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phương án thoái vốn của SĐ5 tại CTCP TĐ Cao nguyên SĐ7</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30</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66/SĐ5-HĐQT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12/05/2015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Cử người DDPV và giới thiệu tham gia HĐQT, BKS tại CTCP TĐ Nậm Chiến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31</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67/SĐ5-HĐQT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12/05/2015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Cử người DDPV và giới thiệu tham gia HĐQT, BKS tại CTCP TĐ Nậm Chiến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32</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68/SĐ5-HĐQT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12/05/2015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Giới thiệu người tham gia BKS tại CTCP ĐT&amp;PT điện Tây Bắc</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33</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69/SĐ5-HĐQT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12/05/2015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Giới thiệu người tham gia BKS tại CTCP ĐT&amp;PT điện Tây Bắc</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34</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72/SĐ5-HĐQT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15/05/2015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Bổ nhiệm Thư ký Công ty</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35</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73/SĐ5-HĐQT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15/05/2015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Bổ nhiệm Thư ký Công ty</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36</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74/NQ/SĐ5-HĐQT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19/05/2015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Công tác cán bộ</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37</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76/QĐ/SĐ5-HĐQT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28/05/2015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Công ty kiểm toán độc lập 2015</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38</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77/NQ/SĐ5-HĐQT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28/05/2015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Công ty kiểm toán độc lập 2015</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39</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78 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09/06/2015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việc cấp hạn mức tín dụng để phục vụ HĐ SXKD tại NH TMCP Xăng dầu Petrolimex - CN HN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40</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79 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09/06/2015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việc cấp hạn mức tín dụng để phục vụ HĐ SXKD tại NH TMCP Xăng dầu Petrolimex - CN HN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41</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80/QĐ/SĐ5-HĐQT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16/06/2015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Miễn nhiệm Trưởng ban KSNB</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42</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81/SĐ5-HĐQT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01/07/2015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hạn mức tín dụng năm 2015</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43</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83 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15/06/2015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KH SXKD năm 2015 CTCP TĐ Sông Chảy 5</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44</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84 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15/06/2015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một số nội dung trình ĐHĐCĐ năm 2015 CTCP TĐ Sông Chảy 5</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45</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85 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15/06/2015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Cử, cử lại Người DDPV và giới thiệu giữ chức vụ chủ chốt tại CTCP TĐ Sông Chảy 5 nhiệm kỳ 2015-2020</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46</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87/NQ-SĐ5-HĐQT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25/06/2015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thành lập Tổ chuyên gia lập Dự án đầu tư, kế hoạch đấu thầu, HSMT và đánh giá HSDT đối với các dự án của SĐ5</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47</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88/QĐ-SĐ5-HĐQT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25/06/2015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Thành lập Tổ chuyên gia lập Dự án đầu tư, kế hoạch đấu thầu, HSMT và đánh giá HSDT đối với các dự án của SĐ6</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48</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89/NQ-SĐ5-HĐQT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25/06/2015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thành lập Hội đồng thẩm định Dự án đầu tư, kế hoạch đấu thầu, HSMT và kết quả đấu thầu đối với các dự án của SĐ5</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49</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90/QĐ-SĐ5-HĐQT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25/06/2015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Thành lập Hội đồng thẩm định Dự án đầu tư, kế hoạch đấu thầu, HSMT và kết quả đấu thầu đối với các dự án của SĐ5</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50</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91/NQ-SĐ5-HĐQT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07/07/2015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 xml:space="preserve">Thông qua DAĐT và KH ĐTDA: Đầu tư 02 xe ô tải có gắn cần trục </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lastRenderedPageBreak/>
              <w:t>51</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92/QĐ-SĐ5-HĐQT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07/07/2015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 xml:space="preserve">Phê duyệt DAĐT và KH ĐTDA: Đầu tư 02 xe ô tải có gắn cần trục </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52</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93/QĐ-SĐ5-HĐQT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09/06/2015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Tiếp tục phê duyệt hạn mức vay vốn tín dụng tại NH Vietinbank - CN Sông Nhuệ - HN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53</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96/QĐ-SĐ5-HĐQT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10/08/2015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Công tác cán bộ</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54</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98/NQ-SĐ5-HĐQT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19/08/2015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dự án đầu tư và kế hoạch đấu thầu Dự án đầu tư 01 cần trục tháp sức nâng tối đa 12 tấn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55</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99/QĐ-SĐ5-HĐQT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19/08/2015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dự án đầu tư và kế hoạch đấu thầu Dự án đầu tư 01 cần trục tháp sức nâng tối đa 12 tấn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56</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100/NQ-SĐ5-HĐQT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20/08/2015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Vv mua thêm cổ phần để tăng tỷ lệ sở hữu của SĐ5 tại CTCP TĐ Sông Chảy 5</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57</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101/NQ-SĐ5-HĐQT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20/08/2015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HSMT gói thầu cung cấp xe ô tô tải có gắn cần trục</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58</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103/NQ-SĐ5-HĐQT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21/08/2015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HSMT Dự án đầu tư 01 cần trục tháp sức nâng tối đa 12 tấn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59</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104/QĐ-SĐ5-HĐQT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21/08/2015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HSMT Dự án đầu tư 01 cần trục tháp sức nâng tối đa 12 tấn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60</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106/NQ-SĐ5-HĐQT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09/09/2015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việc hỗ trợ tỉnh Lai Châu xây dựng nông thôn mới</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61</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107/QĐ-SĐ5-HĐQT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09/09/2015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việc hỗ trợ tỉnh Lai Châu xây dựng nông thôn mới</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62</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110/2015/NQ-SĐ5-HĐQT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09/09/2015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DAĐT và KHĐT DAĐT 01 xe bơm bê tông tự hành công suất 160m3/h</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63</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111/2015/QĐ-SĐ5-HĐQT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09/09/2015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DAĐT và KHĐT DAĐT 01 xe bơm bê tông tự hành công suất 160m3/h</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64</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112/2015/NQ-SĐ5-HĐQT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10/09/2015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nội dung trình Tổng Công ty Sông Đà về nội dung hợp đồng và bảo lãnh Hợp đồng thi công Nhà máy chính - dự án thủy điện Nậm Nghiệp 1</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65</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115/2015/NQ-SĐ5-HĐQT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11/09/2015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HSMT DAĐT 01 xe bơm bê tông tự hành công suất 160m3/h</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66</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116/2015/QĐ-SĐ5-HĐQT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11/09/2015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HSMT DAĐT 01 xe bơm bê tông tự hành công suất 160m3/h</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67</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118/2015/NQ-SĐ5-HĐQT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15/09/2015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Phiên họp định kỳ quý III năm 2015</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68</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119A/2015/NQ-SĐ5-HĐQT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20/09/2015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kết quả lựa chọn nhà thầu gói thầu cung cấp 01 cần trục tháp sức nâng tối đa 12 tấn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69</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119B/2015/QĐ-SĐ5-HĐQT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20/09/2015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kết quả lựa chọn nhà thầu gói thầu cung cấp 01 cần trục tháp sức nâng tối đa 12 tấn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70</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120/2015/NQ-SĐ5-HĐQT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21/09/2015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chủ trương nhượng bán tài sản không còn phù hợp với nhu cầu sản xuất kinh doanh của Công ty</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71</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121A/2015/NQ-SĐ5-HĐQT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21/09/2015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 xml:space="preserve">Thông qua DAĐT và KHLCNT DAĐT 02 cần trục tháp sức nâng tối đa 25 tấn (đã qua </w:t>
            </w:r>
            <w:r w:rsidRPr="00401ECF">
              <w:rPr>
                <w:rFonts w:ascii="Times New Roman" w:hAnsi="Times New Roman" w:cs="Times New Roman"/>
                <w:color w:val="auto"/>
              </w:rPr>
              <w:lastRenderedPageBreak/>
              <w:t>sử dụng)</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lastRenderedPageBreak/>
              <w:t>72</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121B/2015/QĐ-SĐ5-HĐQT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21/09/2015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DAĐT và KHLCNT DAĐT 02 cần trục tháp sức nâng tối đa 25 tấn (đã qua sử dụng)</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73</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122/2015/NQ-SĐ5-HĐQT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30/09/2015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việc giải thể Xí nghiệp Sông Đà 5.08</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74</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123/2015/QĐ-SĐ5-HĐQT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30/09/2015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Giải thể Xí nghiệp Sông Đà 5.08</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75</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124A/2015/NQ-SĐ5-HĐQT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15/10/2015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việc ủy quyền phê duyệt kết quả đánh giá HSDT và NĐT trúng thầu gói thầu Cung cấp 01 xe bơm bê tông tự hành công suất 160m3/h</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76</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124B/2015/QĐ-SĐ5-HĐQT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15/10/2015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Ủy quyền phê duyệt kết quả đánh giá HSDT và NĐT trúng thầu gói thầu Cung cấp 01 xe bơm bê tông tự hành công suất 160m3/h</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77</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125A/2015/NQ-SĐ5-HĐQT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15/10/2015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dự án đầu tư và kế hoạch lựa chọn nhà thầu DADT 01 cần trục tháp sức nâng tối đa 12 tấn (số 2)</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78</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125B/2015/QĐ-SĐ5-HĐQT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15/10/2015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dự án đầu tư và kế hoạch lựa chọn nhà thầu DADT 01 cần trục tháp sức nâng tối đa 12 tấn (số 2)</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79</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126/2015/NQ-SĐ5-HĐQT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28/10/2015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Quy chế NDDPV của Công ty CP SĐ5 tại doanh nghiệp</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80</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127/2015/QĐ-SĐ5-HĐQT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28/10/2015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Quy chế NDDPV của Công ty CP SĐ5 tại doanh nghiệp</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81</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129/2015/NQ-SĐ5-HĐQT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30/10/2015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dự án đầu tư và kế hoạch lựa chọn nhà thầu DADT 01 cần trục tháp sức nâng tối đa 25 tấn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82</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130/2015/QĐ-SĐ5-HĐQT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30/10/2015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dự án đầu tư và kế hoạch lựa chọn nhà thầu DADT 01 cần trục tháp sức nâng tối đa 25 tấn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83</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131/2015/NQ-SĐ5-HĐQT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06/11/2015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HSMT gói thầu cung cấp 01 cần trục tháp sức nâng tối đa 25 tấn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84</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132/2015/QĐ-SĐ5-HĐQT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06/11/2015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HSMT gói thầu cung cấp 01 cần trục tháp sức nâng tối đa 25 tấn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85</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135/2015/NQ-SĐ5-HĐQT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06/11/2015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phê duyệt hạn mức vay vốn tín dụng tại Ngân hàng TMCP Xăng dầu Petrolimex - CN Hà Nội</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86</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136/2015/QĐ-SĐ5-HĐQT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06/11/2015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hạn mức vay vốn tín dụng tại Ngân hàng TMCP Xăng dầu Petrolimex - CN Hà Nội</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87</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138/2015/NQ-SĐ5-HĐQT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06/11/2015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công tác cán bộ</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88</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140/2015/NQ-SĐ5-HĐQT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16/11/2015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Quy chế thi đua, khen thưởng, kỷ luật</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89</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141/2015/QĐ-SĐ5-HĐQT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16/11/2015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Quy chế thi đua, khen thưởng, kỷ luật</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90</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143/2015/NQ-SĐ5-HĐQT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23/11/2015</w:t>
            </w:r>
          </w:p>
        </w:tc>
        <w:tc>
          <w:tcPr>
            <w:tcW w:w="4404" w:type="dxa"/>
            <w:shd w:val="clear" w:color="auto" w:fill="auto"/>
          </w:tcPr>
          <w:p w:rsidR="00401ECF" w:rsidRPr="00401ECF" w:rsidRDefault="00401ECF" w:rsidP="00401ECF">
            <w:pPr>
              <w:rPr>
                <w:rFonts w:ascii="Times New Roman" w:hAnsi="Times New Roman" w:cs="Times New Roman"/>
                <w:color w:val="auto"/>
              </w:rPr>
            </w:pPr>
            <w:r w:rsidRPr="00401ECF">
              <w:rPr>
                <w:rFonts w:ascii="Times New Roman" w:hAnsi="Times New Roman" w:cs="Times New Roman"/>
                <w:color w:val="auto"/>
              </w:rPr>
              <w:t xml:space="preserve">Thông qua việc bổ nhiệm chức danh Phó Tổng giám đốc Công ty </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lastRenderedPageBreak/>
              <w:t>91</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144/2015/QĐ-SĐ5-HĐQT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23/11/2015</w:t>
            </w:r>
          </w:p>
        </w:tc>
        <w:tc>
          <w:tcPr>
            <w:tcW w:w="4404" w:type="dxa"/>
            <w:shd w:val="clear" w:color="auto" w:fill="auto"/>
          </w:tcPr>
          <w:p w:rsidR="00401ECF" w:rsidRPr="00401ECF" w:rsidRDefault="00401ECF" w:rsidP="00401ECF">
            <w:pPr>
              <w:rPr>
                <w:rFonts w:ascii="Times New Roman" w:hAnsi="Times New Roman" w:cs="Times New Roman"/>
                <w:color w:val="auto"/>
              </w:rPr>
            </w:pPr>
            <w:r w:rsidRPr="00401ECF">
              <w:rPr>
                <w:rFonts w:ascii="Times New Roman" w:hAnsi="Times New Roman" w:cs="Times New Roman"/>
                <w:color w:val="auto"/>
              </w:rPr>
              <w:t xml:space="preserve">Bổ nhiệm chức danh Phó Tổng giám đốc Công ty </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92</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145/2015/NQ-SĐ5-HĐQT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24/11/2015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Giao nhiệm vụ cho Tổ trưởng và các thành viên đại diện phần vốn của Công ty cổ phần Sông Đà 5 tại Công ty cổ phần thủy điện Sông Chảy 5 ký phê duyệt chủ trương chuyển khoản vay từ Ngân hàng Vietinbank Hà Giang sang Ngân hàng khác  tại Đại hội đồng cổ đông Công ty cổ phần thủy điện Sông Chảy 5</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93</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147/2015/NQ-SĐ5-HĐQT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09/12/2015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việc thành lập và phê duyệt chức năng, nhiệm vụ Phòng Phát triển Thị trường Quốc tế</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94</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148/2015/QĐ-SĐ5-HĐQT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09/12/2015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Thành lập và phê duyệt chức năng, nhiệm vụ Phòng Phát triển Thị trường Quốc tế</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95</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149/2015/NQ-SĐ5-HĐQT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15/12/2015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việc tách Phòng QLVTTB thành Phòng mua sắm và Phòng QL thiết bị - công nghệ</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96</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150/2015/QĐ-SĐ5-HĐQT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15/12/2015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Tách Phòng QLVTTB thành Phòng mua sắm và Phòng QL thiết bị - công nghệ</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97</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151/2015/QĐ-SĐ5-HĐQT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15/12/2015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Thành lập và phê duyệt chức năng, nhiệm vụ Phòng mua sắm</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98</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152/2015/QĐ-SĐ5-HĐQT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15/12/2015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Thành lập và phê duyệt chức năng, nhiệm vụ Phòng Quản lý Thiết bị - Công nghệ</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99</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154/2015/NQ-SĐ5-HĐQT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21/12/2015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việc giải thể Xí nghiệp Sông Đà 5.06</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100</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155/2015/QĐ-SĐ5-HĐQT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21/12/2015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Giải thể Xí nghiệp Sông Đà 5.06</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101</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157/2015/NQ-SĐ5-HĐQT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21/12/2015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kết quả lựa chọn nhà thầu đáp ứng yêu cầu kỹ thuật của HSMT gói thầu cung cấp 01 cần trục tháp sức nâng tối đa 25 tấn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102</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158/2015/QĐ-SĐ5-HĐQT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21/12/2015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kết quả lựa chọn nhà thầu đáp ứng yêu cầu kỹ thuật của HSMT gói thầu cung cấp 01 cần trục tháp sức nâng tối đa 25 tấn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103</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161/2015/NQ-SĐ5-HĐQT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29/12/2015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Thông qua kết quả lựa chọn nhà thầu gói thầu cung cấp 01 cần trục tháp sức nâng tối đa 25 tấn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104</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162/2015/QĐ-SĐ5-HĐQT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29/12/2015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Phê duyệt kết quả lựa chọn nhà thầu gói thầu cung cấp 01 cần trục tháp sức nâng tối đa 25 tấn</w:t>
            </w:r>
          </w:p>
        </w:tc>
      </w:tr>
      <w:tr w:rsidR="00401ECF" w:rsidRPr="00401ECF" w:rsidTr="00401ECF">
        <w:trPr>
          <w:trHeight w:val="20"/>
          <w:jc w:val="center"/>
        </w:trPr>
        <w:tc>
          <w:tcPr>
            <w:tcW w:w="662"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105</w:t>
            </w:r>
          </w:p>
        </w:tc>
        <w:tc>
          <w:tcPr>
            <w:tcW w:w="3078"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164/2015/NQ-SĐ5-HĐQT</w:t>
            </w:r>
          </w:p>
        </w:tc>
        <w:tc>
          <w:tcPr>
            <w:tcW w:w="1310" w:type="dxa"/>
            <w:shd w:val="clear" w:color="auto" w:fill="auto"/>
          </w:tcPr>
          <w:p w:rsidR="00401ECF" w:rsidRPr="00401ECF" w:rsidRDefault="00401ECF" w:rsidP="00401ECF">
            <w:pPr>
              <w:jc w:val="center"/>
              <w:rPr>
                <w:rFonts w:ascii="Times New Roman" w:hAnsi="Times New Roman" w:cs="Times New Roman"/>
                <w:color w:val="auto"/>
              </w:rPr>
            </w:pPr>
            <w:r w:rsidRPr="00401ECF">
              <w:rPr>
                <w:rFonts w:ascii="Times New Roman" w:hAnsi="Times New Roman" w:cs="Times New Roman"/>
                <w:color w:val="auto"/>
              </w:rPr>
              <w:t>29/12/2015</w:t>
            </w:r>
          </w:p>
        </w:tc>
        <w:tc>
          <w:tcPr>
            <w:tcW w:w="4404" w:type="dxa"/>
            <w:shd w:val="clear" w:color="auto" w:fill="auto"/>
          </w:tcPr>
          <w:p w:rsidR="00401ECF" w:rsidRPr="00401ECF" w:rsidRDefault="00401ECF">
            <w:pPr>
              <w:rPr>
                <w:rFonts w:ascii="Times New Roman" w:hAnsi="Times New Roman" w:cs="Times New Roman"/>
                <w:color w:val="auto"/>
              </w:rPr>
            </w:pPr>
            <w:r w:rsidRPr="00401ECF">
              <w:rPr>
                <w:rFonts w:ascii="Times New Roman" w:hAnsi="Times New Roman" w:cs="Times New Roman"/>
                <w:color w:val="auto"/>
              </w:rPr>
              <w:t>NQ họp HĐQT quý 4/2015</w:t>
            </w:r>
          </w:p>
        </w:tc>
      </w:tr>
    </w:tbl>
    <w:p w:rsidR="00401ECF" w:rsidRDefault="00401ECF" w:rsidP="004C3831">
      <w:pPr>
        <w:spacing w:before="120"/>
        <w:jc w:val="both"/>
        <w:rPr>
          <w:rFonts w:ascii="Times New Roman" w:hAnsi="Times New Roman" w:cs="Times New Roman"/>
          <w:b/>
          <w:sz w:val="26"/>
          <w:szCs w:val="26"/>
          <w:lang w:val="en-US"/>
        </w:rPr>
      </w:pPr>
    </w:p>
    <w:p w:rsidR="004C3831" w:rsidRPr="00721F70" w:rsidRDefault="004C3831" w:rsidP="004C3831">
      <w:pPr>
        <w:spacing w:before="120"/>
        <w:jc w:val="both"/>
        <w:rPr>
          <w:rFonts w:ascii="Times New Roman" w:hAnsi="Times New Roman" w:cs="Times New Roman"/>
          <w:b/>
          <w:i/>
          <w:sz w:val="26"/>
          <w:szCs w:val="26"/>
          <w:lang w:val="en-US"/>
        </w:rPr>
      </w:pPr>
    </w:p>
    <w:p w:rsidR="00742543" w:rsidRDefault="00742543" w:rsidP="004C3831">
      <w:pPr>
        <w:spacing w:before="120"/>
        <w:jc w:val="both"/>
        <w:rPr>
          <w:rFonts w:ascii="Times New Roman" w:hAnsi="Times New Roman" w:cs="Times New Roman"/>
          <w:sz w:val="26"/>
          <w:szCs w:val="26"/>
          <w:lang w:val="en-US"/>
        </w:rPr>
        <w:sectPr w:rsidR="00742543" w:rsidSect="008F23F7">
          <w:footerReference w:type="default" r:id="rId7"/>
          <w:pgSz w:w="11909" w:h="16834" w:code="9"/>
          <w:pgMar w:top="1134" w:right="1136" w:bottom="1134" w:left="1418" w:header="720" w:footer="450" w:gutter="0"/>
          <w:cols w:space="720"/>
          <w:docGrid w:linePitch="360"/>
        </w:sectPr>
      </w:pPr>
    </w:p>
    <w:p w:rsidR="00B11DBE" w:rsidRDefault="00B11DBE" w:rsidP="00B11DBE">
      <w:pPr>
        <w:pStyle w:val="BodyText"/>
        <w:rPr>
          <w:rFonts w:ascii="Times New Roman" w:hAnsi="Times New Roman"/>
          <w:color w:val="000000"/>
          <w:sz w:val="26"/>
          <w:szCs w:val="26"/>
        </w:rPr>
      </w:pPr>
      <w:r>
        <w:rPr>
          <w:rFonts w:ascii="Times New Roman" w:hAnsi="Times New Roman"/>
          <w:b/>
          <w:color w:val="000000"/>
          <w:sz w:val="26"/>
          <w:szCs w:val="26"/>
        </w:rPr>
        <w:lastRenderedPageBreak/>
        <w:t>III</w:t>
      </w:r>
      <w:r>
        <w:rPr>
          <w:rFonts w:ascii="Times New Roman" w:hAnsi="Times New Roman"/>
          <w:b/>
          <w:color w:val="000000"/>
          <w:sz w:val="26"/>
          <w:szCs w:val="26"/>
          <w:lang w:val="en-US"/>
        </w:rPr>
        <w:t>.</w:t>
      </w:r>
      <w:r>
        <w:rPr>
          <w:rFonts w:ascii="Times New Roman" w:hAnsi="Times New Roman"/>
          <w:b/>
          <w:color w:val="000000"/>
          <w:sz w:val="26"/>
          <w:szCs w:val="26"/>
        </w:rPr>
        <w:t xml:space="preserve"> Thay đổi danh sách về người có liên quan của công ty đại chúng theo quy định tại khoản 34 Điều 6 Luật Chứng khoán</w:t>
      </w:r>
      <w:r>
        <w:rPr>
          <w:rFonts w:ascii="Times New Roman" w:hAnsi="Times New Roman"/>
          <w:color w:val="000000"/>
          <w:sz w:val="26"/>
          <w:szCs w:val="26"/>
        </w:rPr>
        <w:t xml:space="preserve">: </w:t>
      </w:r>
    </w:p>
    <w:p w:rsidR="00B11DBE" w:rsidRDefault="00B11DBE" w:rsidP="00B11DBE">
      <w:pPr>
        <w:pStyle w:val="BodyText"/>
        <w:rPr>
          <w:rFonts w:ascii="Times New Roman" w:hAnsi="Times New Roman"/>
          <w:color w:val="000000"/>
          <w:sz w:val="26"/>
          <w:szCs w:val="26"/>
        </w:rPr>
      </w:pPr>
    </w:p>
    <w:tbl>
      <w:tblPr>
        <w:tblW w:w="137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1588"/>
        <w:gridCol w:w="1415"/>
        <w:gridCol w:w="992"/>
        <w:gridCol w:w="1276"/>
        <w:gridCol w:w="1276"/>
        <w:gridCol w:w="853"/>
        <w:gridCol w:w="2127"/>
        <w:gridCol w:w="1277"/>
        <w:gridCol w:w="1134"/>
        <w:gridCol w:w="1134"/>
      </w:tblGrid>
      <w:tr w:rsidR="00B11DBE" w:rsidRPr="00B11DBE" w:rsidTr="00B11DBE">
        <w:trPr>
          <w:tblHeader/>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b/>
                <w:color w:val="000000"/>
                <w:sz w:val="22"/>
                <w:szCs w:val="22"/>
                <w:lang w:val="en-US" w:eastAsia="en-US"/>
              </w:rPr>
            </w:pPr>
            <w:r w:rsidRPr="00B11DBE">
              <w:rPr>
                <w:rFonts w:ascii="Times New Roman" w:hAnsi="Times New Roman"/>
                <w:b/>
                <w:color w:val="000000"/>
                <w:sz w:val="22"/>
                <w:szCs w:val="22"/>
                <w:lang w:val="en-US" w:eastAsia="en-US"/>
              </w:rPr>
              <w:t>STT</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b/>
                <w:color w:val="000000"/>
                <w:sz w:val="22"/>
                <w:szCs w:val="22"/>
                <w:lang w:val="en-US" w:eastAsia="en-US"/>
              </w:rPr>
            </w:pPr>
            <w:r w:rsidRPr="00B11DBE">
              <w:rPr>
                <w:rFonts w:ascii="Times New Roman" w:hAnsi="Times New Roman"/>
                <w:b/>
                <w:color w:val="000000"/>
                <w:sz w:val="22"/>
                <w:szCs w:val="22"/>
                <w:lang w:val="en-US" w:eastAsia="en-US"/>
              </w:rPr>
              <w:t>Tên tổ chức /cá nhân</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b/>
                <w:color w:val="000000"/>
                <w:sz w:val="22"/>
                <w:szCs w:val="22"/>
                <w:lang w:val="en-US" w:eastAsia="en-US"/>
              </w:rPr>
            </w:pPr>
            <w:r w:rsidRPr="00B11DBE">
              <w:rPr>
                <w:rFonts w:ascii="Times New Roman" w:hAnsi="Times New Roman"/>
                <w:b/>
                <w:color w:val="000000"/>
                <w:sz w:val="22"/>
                <w:szCs w:val="22"/>
                <w:lang w:val="en-US" w:eastAsia="en-US"/>
              </w:rPr>
              <w:t>Tài khoản giao dịch chứng khoán (nếu có)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b/>
                <w:color w:val="000000"/>
                <w:sz w:val="22"/>
                <w:szCs w:val="22"/>
                <w:lang w:val="en-US" w:eastAsia="en-US"/>
              </w:rPr>
            </w:pPr>
            <w:r w:rsidRPr="00B11DBE">
              <w:rPr>
                <w:rFonts w:ascii="Times New Roman" w:hAnsi="Times New Roman"/>
                <w:b/>
                <w:color w:val="000000"/>
                <w:sz w:val="22"/>
                <w:szCs w:val="22"/>
                <w:lang w:val="en-US" w:eastAsia="en-US"/>
              </w:rPr>
              <w:t>Chức vụ tại công ty (nếu có)</w:t>
            </w:r>
          </w:p>
        </w:tc>
        <w:tc>
          <w:tcPr>
            <w:tcW w:w="1276"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b/>
                <w:color w:val="000000"/>
                <w:sz w:val="22"/>
                <w:szCs w:val="22"/>
                <w:lang w:val="en-US" w:eastAsia="en-US"/>
              </w:rPr>
            </w:pPr>
          </w:p>
          <w:p w:rsidR="00B11DBE" w:rsidRPr="00B11DBE" w:rsidRDefault="00B11DBE">
            <w:pPr>
              <w:pStyle w:val="BodyText"/>
              <w:jc w:val="center"/>
              <w:rPr>
                <w:rFonts w:ascii="Times New Roman" w:hAnsi="Times New Roman"/>
                <w:b/>
                <w:color w:val="000000"/>
                <w:sz w:val="22"/>
                <w:szCs w:val="22"/>
                <w:lang w:val="en-US" w:eastAsia="en-US"/>
              </w:rPr>
            </w:pPr>
            <w:r w:rsidRPr="00B11DBE">
              <w:rPr>
                <w:rFonts w:ascii="Times New Roman" w:hAnsi="Times New Roman"/>
                <w:b/>
                <w:color w:val="000000"/>
                <w:sz w:val="22"/>
                <w:szCs w:val="22"/>
                <w:lang w:val="en-US" w:eastAsia="en-US"/>
              </w:rPr>
              <w:t>Số CMND</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b/>
                <w:color w:val="000000"/>
                <w:sz w:val="22"/>
                <w:szCs w:val="22"/>
                <w:lang w:val="en-US" w:eastAsia="en-US"/>
              </w:rPr>
            </w:pPr>
            <w:r w:rsidRPr="00B11DBE">
              <w:rPr>
                <w:rFonts w:ascii="Times New Roman" w:hAnsi="Times New Roman"/>
                <w:b/>
                <w:color w:val="000000"/>
                <w:sz w:val="22"/>
                <w:szCs w:val="22"/>
                <w:lang w:val="en-US" w:eastAsia="en-US"/>
              </w:rPr>
              <w:t>Ngày cấp CMND</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b/>
                <w:color w:val="000000"/>
                <w:sz w:val="22"/>
                <w:szCs w:val="22"/>
                <w:lang w:val="en-US" w:eastAsia="en-US"/>
              </w:rPr>
            </w:pPr>
            <w:r w:rsidRPr="00B11DBE">
              <w:rPr>
                <w:rFonts w:ascii="Times New Roman" w:hAnsi="Times New Roman"/>
                <w:b/>
                <w:color w:val="000000"/>
                <w:sz w:val="22"/>
                <w:szCs w:val="22"/>
                <w:lang w:val="en-US" w:eastAsia="en-US"/>
              </w:rPr>
              <w:t>Nơi cấp</w:t>
            </w:r>
          </w:p>
          <w:p w:rsidR="00B11DBE" w:rsidRPr="00B11DBE" w:rsidRDefault="00B11DBE">
            <w:pPr>
              <w:pStyle w:val="BodyText"/>
              <w:jc w:val="center"/>
              <w:rPr>
                <w:rFonts w:ascii="Times New Roman" w:hAnsi="Times New Roman"/>
                <w:b/>
                <w:color w:val="000000"/>
                <w:sz w:val="22"/>
                <w:szCs w:val="22"/>
                <w:lang w:val="en-US" w:eastAsia="en-US"/>
              </w:rPr>
            </w:pPr>
            <w:r w:rsidRPr="00B11DBE">
              <w:rPr>
                <w:rFonts w:ascii="Times New Roman" w:hAnsi="Times New Roman"/>
                <w:b/>
                <w:color w:val="000000"/>
                <w:sz w:val="22"/>
                <w:szCs w:val="22"/>
                <w:lang w:val="en-US" w:eastAsia="en-US"/>
              </w:rPr>
              <w:t>CMND</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b/>
                <w:color w:val="000000"/>
                <w:sz w:val="22"/>
                <w:szCs w:val="22"/>
                <w:lang w:val="en-US" w:eastAsia="en-US"/>
              </w:rPr>
            </w:pPr>
            <w:r w:rsidRPr="00B11DBE">
              <w:rPr>
                <w:rFonts w:ascii="Times New Roman" w:hAnsi="Times New Roman"/>
                <w:b/>
                <w:color w:val="000000"/>
                <w:sz w:val="22"/>
                <w:szCs w:val="22"/>
                <w:lang w:val="en-US" w:eastAsia="en-US"/>
              </w:rPr>
              <w:t>Địa chỉ</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b/>
                <w:color w:val="000000"/>
                <w:sz w:val="22"/>
                <w:szCs w:val="22"/>
                <w:lang w:val="en-US" w:eastAsia="en-US"/>
              </w:rPr>
            </w:pPr>
            <w:r w:rsidRPr="00B11DBE">
              <w:rPr>
                <w:rFonts w:ascii="Times New Roman" w:hAnsi="Times New Roman"/>
                <w:b/>
                <w:color w:val="000000"/>
                <w:sz w:val="22"/>
                <w:szCs w:val="22"/>
                <w:lang w:val="en-US" w:eastAsia="en-US"/>
              </w:rPr>
              <w:t>Thời điểm bắt đầu là người có liên quan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b/>
                <w:color w:val="000000"/>
                <w:sz w:val="22"/>
                <w:szCs w:val="22"/>
                <w:lang w:val="en-US" w:eastAsia="en-US"/>
              </w:rPr>
            </w:pPr>
            <w:r w:rsidRPr="00B11DBE">
              <w:rPr>
                <w:rFonts w:ascii="Times New Roman" w:hAnsi="Times New Roman"/>
                <w:b/>
                <w:color w:val="000000"/>
                <w:sz w:val="22"/>
                <w:szCs w:val="22"/>
                <w:lang w:val="en-US" w:eastAsia="en-US"/>
              </w:rPr>
              <w:t>Thời điểm không còn là người có liên quan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b/>
                <w:color w:val="000000"/>
                <w:sz w:val="22"/>
                <w:szCs w:val="22"/>
                <w:lang w:val="en-US" w:eastAsia="en-US"/>
              </w:rPr>
            </w:pPr>
            <w:r w:rsidRPr="00B11DBE">
              <w:rPr>
                <w:rFonts w:ascii="Times New Roman" w:hAnsi="Times New Roman"/>
                <w:b/>
                <w:color w:val="000000"/>
                <w:sz w:val="22"/>
                <w:szCs w:val="22"/>
                <w:lang w:val="en-US" w:eastAsia="en-US"/>
              </w:rPr>
              <w:t>Lý do</w:t>
            </w:r>
          </w:p>
        </w:tc>
      </w:tr>
      <w:tr w:rsidR="00B11DBE" w:rsidRPr="00B11DBE" w:rsidTr="00B11DBE">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color w:val="000000"/>
                <w:sz w:val="22"/>
                <w:szCs w:val="22"/>
                <w:lang w:val="en-US" w:eastAsia="en-US"/>
              </w:rPr>
            </w:pPr>
            <w:r w:rsidRPr="00B11DBE">
              <w:rPr>
                <w:rFonts w:ascii="Times New Roman" w:hAnsi="Times New Roman"/>
                <w:color w:val="000000"/>
                <w:sz w:val="22"/>
                <w:szCs w:val="22"/>
                <w:lang w:val="en-US" w:eastAsia="en-US"/>
              </w:rPr>
              <w:t xml:space="preserve">  1</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bCs/>
                <w:sz w:val="22"/>
                <w:szCs w:val="22"/>
              </w:rPr>
            </w:pPr>
            <w:r w:rsidRPr="00B11DBE">
              <w:rPr>
                <w:rFonts w:ascii="Times New Roman" w:hAnsi="Times New Roman" w:cs="Times New Roman"/>
                <w:bCs/>
                <w:sz w:val="22"/>
                <w:szCs w:val="22"/>
              </w:rPr>
              <w:t>Kim Mạnh Hà</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rPr>
                <w:rFonts w:ascii="Times New Roman" w:hAnsi="Times New Roman" w:cs="Times New Roman"/>
                <w:bCs/>
                <w:sz w:val="22"/>
                <w:szCs w:val="22"/>
              </w:rPr>
            </w:pPr>
            <w:r w:rsidRPr="00B11DBE">
              <w:rPr>
                <w:rFonts w:ascii="Times New Roman" w:hAnsi="Times New Roman" w:cs="Times New Roman"/>
                <w:bCs/>
                <w:sz w:val="22"/>
                <w:szCs w:val="22"/>
              </w:rPr>
              <w:t>058C459689</w:t>
            </w:r>
          </w:p>
          <w:p w:rsidR="00B11DBE" w:rsidRPr="00B11DBE" w:rsidRDefault="00B11DBE">
            <w:pPr>
              <w:rPr>
                <w:rFonts w:ascii="Times New Roman" w:hAnsi="Times New Roman" w:cs="Times New Roman"/>
                <w:bCs/>
                <w:sz w:val="22"/>
                <w:szCs w:val="22"/>
              </w:rPr>
            </w:pPr>
            <w:r w:rsidRPr="00B11DBE">
              <w:rPr>
                <w:rFonts w:ascii="Times New Roman" w:hAnsi="Times New Roman" w:cs="Times New Roman"/>
                <w:bCs/>
                <w:sz w:val="22"/>
                <w:szCs w:val="22"/>
              </w:rPr>
              <w:t>080C105095</w:t>
            </w:r>
          </w:p>
          <w:p w:rsidR="00B11DBE" w:rsidRPr="00B11DBE" w:rsidRDefault="00B11DBE">
            <w:pPr>
              <w:spacing w:line="276" w:lineRule="auto"/>
              <w:jc w:val="center"/>
              <w:rPr>
                <w:rFonts w:ascii="Times New Roman" w:hAnsi="Times New Roman" w:cs="Times New Roman"/>
                <w:bCs/>
                <w:sz w:val="22"/>
                <w:szCs w:val="22"/>
              </w:rPr>
            </w:pPr>
            <w:r w:rsidRPr="00B11DBE">
              <w:rPr>
                <w:rFonts w:ascii="Times New Roman" w:hAnsi="Times New Roman" w:cs="Times New Roman"/>
                <w:bCs/>
                <w:sz w:val="22"/>
                <w:szCs w:val="22"/>
              </w:rPr>
              <w:t>006C13890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color w:val="000000"/>
                <w:sz w:val="22"/>
                <w:szCs w:val="22"/>
                <w:lang w:val="en-US" w:eastAsia="en-US"/>
              </w:rPr>
            </w:pPr>
            <w:r w:rsidRPr="00B11DBE">
              <w:rPr>
                <w:rFonts w:ascii="Times New Roman" w:hAnsi="Times New Roman"/>
                <w:color w:val="000000"/>
                <w:sz w:val="22"/>
                <w:szCs w:val="22"/>
                <w:lang w:val="en-US" w:eastAsia="en-US"/>
              </w:rPr>
              <w:t>Chủ tịch HĐQT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sz w:val="22"/>
                <w:szCs w:val="22"/>
              </w:rPr>
            </w:pPr>
            <w:r w:rsidRPr="00B11DBE">
              <w:rPr>
                <w:rFonts w:ascii="Times New Roman" w:hAnsi="Times New Roman" w:cs="Times New Roman"/>
                <w:sz w:val="22"/>
                <w:szCs w:val="22"/>
              </w:rPr>
              <w:t>012942117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sz w:val="22"/>
                <w:szCs w:val="22"/>
              </w:rPr>
            </w:pPr>
            <w:r w:rsidRPr="00B11DBE">
              <w:rPr>
                <w:rFonts w:ascii="Times New Roman" w:hAnsi="Times New Roman" w:cs="Times New Roman"/>
                <w:sz w:val="22"/>
                <w:szCs w:val="22"/>
              </w:rPr>
              <w:t>8/3/ 2007</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sz w:val="22"/>
                <w:szCs w:val="22"/>
              </w:rPr>
            </w:pPr>
            <w:r w:rsidRPr="00B11DBE">
              <w:rPr>
                <w:rFonts w:ascii="Times New Roman" w:hAnsi="Times New Roman" w:cs="Times New Roman"/>
                <w:sz w:val="22"/>
                <w:szCs w:val="22"/>
              </w:rPr>
              <w:t>Hà Nội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sz w:val="22"/>
                <w:szCs w:val="22"/>
              </w:rPr>
            </w:pPr>
            <w:r w:rsidRPr="00B11DBE">
              <w:rPr>
                <w:rFonts w:ascii="Times New Roman" w:hAnsi="Times New Roman" w:cs="Times New Roman"/>
                <w:sz w:val="22"/>
                <w:szCs w:val="22"/>
              </w:rPr>
              <w:t>P719-CT5-Khu đô thị Mỹ Đình-Mễ trì-Từ Liêm-Hà Nội</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bCs/>
                <w:sz w:val="22"/>
                <w:szCs w:val="22"/>
              </w:rPr>
            </w:pPr>
            <w:r w:rsidRPr="00B11DBE">
              <w:rPr>
                <w:rFonts w:ascii="Times New Roman" w:hAnsi="Times New Roman" w:cs="Times New Roman"/>
                <w:bCs/>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left"/>
              <w:rPr>
                <w:rFonts w:ascii="Times New Roman" w:hAnsi="Times New Roman"/>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color w:val="000000"/>
                <w:sz w:val="22"/>
                <w:szCs w:val="22"/>
                <w:lang w:val="en-US" w:eastAsia="en-US"/>
              </w:rPr>
            </w:pPr>
            <w:r w:rsidRPr="00B11DBE">
              <w:rPr>
                <w:rFonts w:ascii="Times New Roman" w:hAnsi="Times New Roman"/>
                <w:color w:val="000000"/>
                <w:sz w:val="22"/>
                <w:szCs w:val="22"/>
                <w:lang w:val="en-US" w:eastAsia="en-US"/>
              </w:rPr>
              <w:t>Thành viên bầu bổ sung mới</w:t>
            </w:r>
          </w:p>
        </w:tc>
      </w:tr>
      <w:tr w:rsidR="00B11DBE" w:rsidRPr="00B11DBE" w:rsidTr="00B11DBE">
        <w:trPr>
          <w:trHeight w:val="314"/>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1.1</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Đào Thị Duyên</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058C459688</w:t>
            </w: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012919895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22/3/2012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Hà Nội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P719-CT5-Khu đô thị Mỹ Đình-Mễ trì-Từ Liêm-Hà Nội</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bCs/>
                <w:i/>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left"/>
              <w:rPr>
                <w:rFonts w:ascii="Times New Roman"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Vợ</w:t>
            </w:r>
          </w:p>
        </w:tc>
      </w:tr>
      <w:tr w:rsidR="00B11DBE" w:rsidRPr="00B11DBE" w:rsidTr="00B11DBE">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Kim Chí Hiếu</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013345092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22/3/2012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Hà Nội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lang w:val="fr-FR"/>
              </w:rPr>
            </w:pPr>
            <w:r w:rsidRPr="00B11DBE">
              <w:rPr>
                <w:rFonts w:ascii="Times New Roman" w:hAnsi="Times New Roman" w:cs="Times New Roman"/>
                <w:i/>
                <w:sz w:val="22"/>
                <w:szCs w:val="22"/>
              </w:rPr>
              <w:t>P719-CT5-Khu đô thị Mỹ Đình-Mễ trì-Từ Liêm-Hà Nội</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bCs/>
                <w:i/>
                <w:sz w:val="22"/>
                <w:szCs w:val="22"/>
              </w:rPr>
            </w:pPr>
            <w:r w:rsidRPr="00B11DBE">
              <w:rPr>
                <w:rFonts w:ascii="Times New Roman" w:hAnsi="Times New Roman" w:cs="Times New Roman"/>
                <w:bCs/>
                <w:i/>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left"/>
              <w:rPr>
                <w:rFonts w:ascii="Times New Roman"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Con trai</w:t>
            </w:r>
          </w:p>
        </w:tc>
      </w:tr>
      <w:tr w:rsidR="00B11DBE" w:rsidRPr="00B11DBE" w:rsidTr="00B11DBE">
        <w:trPr>
          <w:trHeight w:val="595"/>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before="120" w:after="120" w:line="276" w:lineRule="auto"/>
              <w:rPr>
                <w:rFonts w:ascii="Times New Roman" w:hAnsi="Times New Roman" w:cs="Times New Roman"/>
                <w:i/>
                <w:sz w:val="22"/>
                <w:szCs w:val="22"/>
              </w:rPr>
            </w:pPr>
            <w:r w:rsidRPr="00B11DBE">
              <w:rPr>
                <w:rFonts w:ascii="Times New Roman" w:hAnsi="Times New Roman" w:cs="Times New Roman"/>
                <w:i/>
                <w:sz w:val="22"/>
                <w:szCs w:val="22"/>
              </w:rPr>
              <w:t>Kim Hiếu Thảo</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before="120" w:after="120"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spacing w:before="120" w:after="120"/>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before="120" w:after="120" w:line="276" w:lineRule="auto"/>
              <w:jc w:val="center"/>
              <w:rPr>
                <w:rFonts w:ascii="Times New Roman" w:hAnsi="Times New Roman" w:cs="Times New Roman"/>
                <w:i/>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before="120" w:after="120" w:line="276" w:lineRule="auto"/>
              <w:jc w:val="center"/>
              <w:rPr>
                <w:rFonts w:ascii="Times New Roman" w:hAnsi="Times New Roman" w:cs="Times New Roman"/>
                <w:i/>
                <w:sz w:val="22"/>
                <w:szCs w:val="22"/>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before="120" w:after="120" w:line="276" w:lineRule="auto"/>
              <w:rPr>
                <w:rFonts w:ascii="Times New Roman" w:hAnsi="Times New Roman" w:cs="Times New Roman"/>
                <w:i/>
                <w:sz w:val="22"/>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before="120" w:after="120" w:line="276" w:lineRule="auto"/>
              <w:rPr>
                <w:rFonts w:ascii="Times New Roman" w:hAnsi="Times New Roman" w:cs="Times New Roman"/>
                <w:i/>
                <w:sz w:val="22"/>
                <w:szCs w:val="22"/>
                <w:lang w:val="fr-FR"/>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bCs/>
                <w:i/>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left"/>
              <w:rPr>
                <w:rFonts w:ascii="Times New Roman"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Con gái</w:t>
            </w:r>
          </w:p>
        </w:tc>
      </w:tr>
      <w:tr w:rsidR="00B11DBE" w:rsidRPr="00B11DBE" w:rsidTr="00B11DBE">
        <w:trPr>
          <w:trHeight w:val="673"/>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1.4</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before="120" w:after="120" w:line="276" w:lineRule="auto"/>
              <w:rPr>
                <w:rFonts w:ascii="Times New Roman" w:hAnsi="Times New Roman" w:cs="Times New Roman"/>
                <w:i/>
                <w:sz w:val="22"/>
                <w:szCs w:val="22"/>
              </w:rPr>
            </w:pPr>
            <w:r w:rsidRPr="00B11DBE">
              <w:rPr>
                <w:rFonts w:ascii="Times New Roman" w:hAnsi="Times New Roman" w:cs="Times New Roman"/>
                <w:i/>
                <w:sz w:val="22"/>
                <w:szCs w:val="22"/>
              </w:rPr>
              <w:t>Kim Thúy Hiền</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before="120" w:after="120"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spacing w:before="120" w:after="120"/>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before="120" w:after="120" w:line="276" w:lineRule="auto"/>
              <w:jc w:val="center"/>
              <w:rPr>
                <w:rFonts w:ascii="Times New Roman" w:hAnsi="Times New Roman" w:cs="Times New Roman"/>
                <w:i/>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before="120" w:after="120" w:line="276" w:lineRule="auto"/>
              <w:jc w:val="center"/>
              <w:rPr>
                <w:rFonts w:ascii="Times New Roman" w:hAnsi="Times New Roman" w:cs="Times New Roman"/>
                <w:i/>
                <w:sz w:val="22"/>
                <w:szCs w:val="22"/>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before="120" w:after="120" w:line="276" w:lineRule="auto"/>
              <w:rPr>
                <w:rFonts w:ascii="Times New Roman" w:hAnsi="Times New Roman" w:cs="Times New Roman"/>
                <w:i/>
                <w:sz w:val="22"/>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before="120" w:after="120" w:line="276" w:lineRule="auto"/>
              <w:rPr>
                <w:rFonts w:ascii="Times New Roman" w:hAnsi="Times New Roman" w:cs="Times New Roman"/>
                <w:i/>
                <w:sz w:val="22"/>
                <w:szCs w:val="22"/>
                <w:lang w:val="fr-FR"/>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bCs/>
                <w:i/>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left"/>
              <w:rPr>
                <w:rFonts w:ascii="Times New Roman"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fr-FR" w:eastAsia="en-US"/>
              </w:rPr>
            </w:pPr>
            <w:r w:rsidRPr="00B11DBE">
              <w:rPr>
                <w:rFonts w:ascii="Times New Roman" w:hAnsi="Times New Roman"/>
                <w:i/>
                <w:color w:val="000000"/>
                <w:sz w:val="22"/>
                <w:szCs w:val="22"/>
                <w:lang w:val="fr-FR" w:eastAsia="en-US"/>
              </w:rPr>
              <w:t>Con gái</w:t>
            </w:r>
          </w:p>
        </w:tc>
      </w:tr>
      <w:tr w:rsidR="00B11DBE" w:rsidRPr="00B11DBE" w:rsidTr="00B11DBE">
        <w:trPr>
          <w:trHeight w:val="569"/>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1.5</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Kim Văn Chi</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161702374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17/6/2012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Nam Định</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Trực Cường- Trực Ninh - Nam Định</w:t>
            </w:r>
          </w:p>
        </w:tc>
        <w:tc>
          <w:tcPr>
            <w:tcW w:w="1277"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left"/>
              <w:rPr>
                <w:rFonts w:ascii="Times New Roman"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Bố</w:t>
            </w:r>
          </w:p>
        </w:tc>
      </w:tr>
      <w:tr w:rsidR="00B11DBE" w:rsidRPr="00B11DBE" w:rsidTr="00B11DBE">
        <w:trPr>
          <w:trHeight w:val="707"/>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1.6</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Dương Thị Tươi</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160644464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27/10/ 2010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Nam Định</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Trực Cường- Trực Ninh - Nam Định</w:t>
            </w:r>
          </w:p>
        </w:tc>
        <w:tc>
          <w:tcPr>
            <w:tcW w:w="1277"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left"/>
              <w:rPr>
                <w:rFonts w:ascii="Times New Roman"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Mẹ</w:t>
            </w:r>
          </w:p>
        </w:tc>
      </w:tr>
      <w:tr w:rsidR="00B11DBE" w:rsidRPr="00B11DBE" w:rsidTr="00B11DBE">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1.7</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Kim Thị Hưng</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011829983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7/7/ 2009</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Hà Nội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P210-Now2-ĐTM Pháp Vân, Hoàng Liệt,Hoàng Mai, Hà Nội.</w:t>
            </w:r>
          </w:p>
        </w:tc>
        <w:tc>
          <w:tcPr>
            <w:tcW w:w="1277"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left"/>
              <w:rPr>
                <w:rFonts w:ascii="Times New Roman"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Chị gái</w:t>
            </w:r>
          </w:p>
        </w:tc>
      </w:tr>
      <w:tr w:rsidR="00B11DBE" w:rsidRPr="00B11DBE" w:rsidTr="00B11DBE">
        <w:trPr>
          <w:trHeight w:val="751"/>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lastRenderedPageBreak/>
              <w:t>1.8</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Kim Thành Nam</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bCs/>
                <w:i/>
                <w:sz w:val="22"/>
                <w:szCs w:val="22"/>
              </w:rPr>
            </w:pPr>
            <w:r w:rsidRPr="00B11DBE">
              <w:rPr>
                <w:rFonts w:ascii="Times New Roman" w:hAnsi="Times New Roman" w:cs="Times New Roman"/>
                <w:bCs/>
                <w:i/>
                <w:sz w:val="22"/>
                <w:szCs w:val="22"/>
              </w:rPr>
              <w:t>013416175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bCs/>
                <w:i/>
                <w:sz w:val="22"/>
                <w:szCs w:val="22"/>
              </w:rPr>
            </w:pPr>
            <w:r w:rsidRPr="00B11DBE">
              <w:rPr>
                <w:rFonts w:ascii="Times New Roman" w:hAnsi="Times New Roman" w:cs="Times New Roman"/>
                <w:bCs/>
                <w:i/>
                <w:sz w:val="22"/>
                <w:szCs w:val="22"/>
              </w:rPr>
              <w:t>14/4/2011</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bCs/>
                <w:i/>
                <w:sz w:val="22"/>
                <w:szCs w:val="22"/>
              </w:rPr>
            </w:pPr>
            <w:r w:rsidRPr="00B11DBE">
              <w:rPr>
                <w:rFonts w:ascii="Times New Roman" w:hAnsi="Times New Roman" w:cs="Times New Roman"/>
                <w:bCs/>
                <w:i/>
                <w:sz w:val="22"/>
                <w:szCs w:val="22"/>
              </w:rPr>
              <w:t>Hà Nội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bCs/>
                <w:i/>
                <w:sz w:val="22"/>
                <w:szCs w:val="22"/>
              </w:rPr>
            </w:pPr>
            <w:r w:rsidRPr="00B11DBE">
              <w:rPr>
                <w:rFonts w:ascii="Times New Roman" w:hAnsi="Times New Roman" w:cs="Times New Roman"/>
                <w:bCs/>
                <w:i/>
                <w:sz w:val="22"/>
                <w:szCs w:val="22"/>
              </w:rPr>
              <w:t>Phòng 404-E3- Vĩnh Phúc- Ba Đình - Hà Nội</w:t>
            </w:r>
          </w:p>
        </w:tc>
        <w:tc>
          <w:tcPr>
            <w:tcW w:w="1277"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left"/>
              <w:rPr>
                <w:rFonts w:ascii="Times New Roman"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Em trai</w:t>
            </w:r>
          </w:p>
        </w:tc>
      </w:tr>
      <w:tr w:rsidR="00B11DBE" w:rsidRPr="00B11DBE" w:rsidTr="00B11DBE">
        <w:trPr>
          <w:trHeight w:val="625"/>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1.9</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Kim Thị Hạnh</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012009224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15/1/1997</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Hà Nội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Số 39 TT trường Đại học TCQTKD, Như Quỳnh-Văn Lâm-Hưng Yên</w:t>
            </w:r>
          </w:p>
        </w:tc>
        <w:tc>
          <w:tcPr>
            <w:tcW w:w="1277"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left"/>
              <w:rPr>
                <w:rFonts w:ascii="Times New Roman"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Em gái</w:t>
            </w:r>
          </w:p>
        </w:tc>
      </w:tr>
      <w:tr w:rsidR="00B11DBE" w:rsidRPr="00B11DBE" w:rsidTr="00B11DBE">
        <w:trPr>
          <w:trHeight w:val="545"/>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color w:val="000000"/>
                <w:sz w:val="22"/>
                <w:szCs w:val="22"/>
                <w:lang w:val="en-US" w:eastAsia="en-US"/>
              </w:rPr>
            </w:pPr>
            <w:r w:rsidRPr="00B11DBE">
              <w:rPr>
                <w:rFonts w:ascii="Times New Roman" w:hAnsi="Times New Roman"/>
                <w:color w:val="000000"/>
                <w:sz w:val="22"/>
                <w:szCs w:val="22"/>
                <w:lang w:val="en-US" w:eastAsia="en-US"/>
              </w:rPr>
              <w:t xml:space="preserve">   2</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bCs/>
                <w:sz w:val="22"/>
                <w:szCs w:val="22"/>
              </w:rPr>
            </w:pPr>
            <w:r w:rsidRPr="00B11DBE">
              <w:rPr>
                <w:rFonts w:ascii="Times New Roman" w:hAnsi="Times New Roman" w:cs="Times New Roman"/>
                <w:bCs/>
                <w:sz w:val="22"/>
                <w:szCs w:val="22"/>
              </w:rPr>
              <w:t>Vũ Khắc Tiệp</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bCs/>
                <w:sz w:val="22"/>
                <w:szCs w:val="22"/>
              </w:rPr>
            </w:pPr>
            <w:r w:rsidRPr="00B11DBE">
              <w:rPr>
                <w:rFonts w:ascii="Times New Roman" w:hAnsi="Times New Roman" w:cs="Times New Roman"/>
                <w:bCs/>
                <w:sz w:val="22"/>
                <w:szCs w:val="22"/>
              </w:rPr>
              <w:t>005C008140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color w:val="000000"/>
                <w:sz w:val="22"/>
                <w:szCs w:val="22"/>
              </w:rPr>
            </w:pPr>
            <w:r w:rsidRPr="00B11DBE">
              <w:rPr>
                <w:rFonts w:ascii="Times New Roman" w:hAnsi="Times New Roman"/>
                <w:color w:val="000000"/>
                <w:sz w:val="22"/>
                <w:szCs w:val="22"/>
              </w:rPr>
              <w:t>Chủ tịch HĐQT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bCs/>
                <w:sz w:val="22"/>
                <w:szCs w:val="22"/>
              </w:rPr>
            </w:pPr>
            <w:r w:rsidRPr="00B11DBE">
              <w:rPr>
                <w:rFonts w:ascii="Times New Roman" w:hAnsi="Times New Roman" w:cs="Times New Roman"/>
                <w:bCs/>
                <w:sz w:val="22"/>
                <w:szCs w:val="22"/>
              </w:rPr>
              <w:t>113345273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bCs/>
                <w:sz w:val="22"/>
                <w:szCs w:val="22"/>
              </w:rPr>
            </w:pPr>
            <w:r w:rsidRPr="00B11DBE">
              <w:rPr>
                <w:rFonts w:ascii="Times New Roman" w:hAnsi="Times New Roman" w:cs="Times New Roman"/>
                <w:bCs/>
                <w:sz w:val="22"/>
                <w:szCs w:val="22"/>
              </w:rPr>
              <w:t>26/9/2005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bCs/>
                <w:sz w:val="22"/>
                <w:szCs w:val="22"/>
              </w:rPr>
            </w:pPr>
            <w:r w:rsidRPr="00B11DBE">
              <w:rPr>
                <w:rFonts w:ascii="Times New Roman" w:hAnsi="Times New Roman" w:cs="Times New Roman"/>
                <w:bCs/>
                <w:sz w:val="22"/>
                <w:szCs w:val="22"/>
              </w:rPr>
              <w:t>Hòa Bình</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bCs/>
                <w:sz w:val="22"/>
                <w:szCs w:val="22"/>
                <w:lang w:val="fr-FR"/>
              </w:rPr>
            </w:pPr>
            <w:r w:rsidRPr="00B11DBE">
              <w:rPr>
                <w:rFonts w:ascii="Times New Roman" w:hAnsi="Times New Roman" w:cs="Times New Roman"/>
                <w:bCs/>
                <w:sz w:val="22"/>
                <w:szCs w:val="22"/>
                <w:lang w:val="fr-FR"/>
              </w:rPr>
              <w:t>Phúc La- Hà Đông - Hà Nội</w:t>
            </w:r>
          </w:p>
        </w:tc>
        <w:tc>
          <w:tcPr>
            <w:tcW w:w="1277"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eastAsia="Calibri" w:hAnsi="Times New Roman"/>
                <w:color w:val="000000"/>
                <w:sz w:val="22"/>
                <w:szCs w:val="22"/>
                <w:lang w:val="en-US" w:eastAsia="en-US"/>
              </w:rPr>
            </w:pPr>
            <w:r w:rsidRPr="00B11DBE">
              <w:rPr>
                <w:rFonts w:ascii="Times New Roman" w:eastAsia="Calibri" w:hAnsi="Times New Roman"/>
                <w:color w:val="000000"/>
                <w:sz w:val="22"/>
                <w:szCs w:val="22"/>
                <w:lang w:val="en-US" w:eastAsia="en-US"/>
              </w:rPr>
              <w:t>24/04/2015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color w:val="000000"/>
                <w:sz w:val="22"/>
                <w:szCs w:val="22"/>
                <w:lang w:val="en-US" w:eastAsia="en-US"/>
              </w:rPr>
            </w:pPr>
            <w:r w:rsidRPr="00B11DBE">
              <w:rPr>
                <w:rFonts w:ascii="Times New Roman" w:hAnsi="Times New Roman"/>
                <w:color w:val="000000"/>
                <w:sz w:val="22"/>
                <w:szCs w:val="22"/>
                <w:lang w:val="en-US" w:eastAsia="en-US"/>
              </w:rPr>
              <w:t>Từ nhiệm chức vụ thành viên HĐQT</w:t>
            </w:r>
          </w:p>
        </w:tc>
      </w:tr>
      <w:tr w:rsidR="00B11DBE" w:rsidRPr="00B11DBE" w:rsidTr="00B11DBE">
        <w:trPr>
          <w:trHeight w:val="584"/>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2.1</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Vũ Thị Sinh</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112529209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5/4/2008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Hà Nội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lang w:val="fr-FR"/>
              </w:rPr>
            </w:pPr>
            <w:r w:rsidRPr="00B11DBE">
              <w:rPr>
                <w:rFonts w:ascii="Times New Roman" w:hAnsi="Times New Roman" w:cs="Times New Roman"/>
                <w:i/>
                <w:sz w:val="22"/>
                <w:szCs w:val="22"/>
                <w:lang w:val="fr-FR"/>
              </w:rPr>
              <w:t>Phúc La- Hà Đông - Hà Nội</w:t>
            </w:r>
          </w:p>
        </w:tc>
        <w:tc>
          <w:tcPr>
            <w:tcW w:w="1277"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11DBE" w:rsidRPr="00B11DBE" w:rsidRDefault="00B11DBE">
            <w:pPr>
              <w:rPr>
                <w:rFonts w:ascii="Times New Roman" w:hAnsi="Times New Roman" w:cs="Times New Roman"/>
                <w:i/>
                <w:sz w:val="22"/>
                <w:szCs w:val="22"/>
              </w:rPr>
            </w:pPr>
          </w:p>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Vợ</w:t>
            </w:r>
          </w:p>
        </w:tc>
      </w:tr>
      <w:tr w:rsidR="00B11DBE" w:rsidRPr="00B11DBE" w:rsidTr="00B11DBE">
        <w:trPr>
          <w:trHeight w:val="737"/>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2.2</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Vũ Thị Tựa</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230658410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8/7/2002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Gia Lai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lang w:val="fr-FR"/>
              </w:rPr>
            </w:pPr>
            <w:r w:rsidRPr="00B11DBE">
              <w:rPr>
                <w:rFonts w:ascii="Times New Roman" w:hAnsi="Times New Roman" w:cs="Times New Roman"/>
                <w:i/>
                <w:sz w:val="22"/>
                <w:szCs w:val="22"/>
                <w:lang w:val="fr-FR"/>
              </w:rPr>
              <w:t>Phúc La- Hà Đông - Hà Nội</w:t>
            </w:r>
          </w:p>
        </w:tc>
        <w:tc>
          <w:tcPr>
            <w:tcW w:w="1277"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11DBE" w:rsidRPr="00B11DBE" w:rsidRDefault="00B11DBE">
            <w:pPr>
              <w:rPr>
                <w:rFonts w:ascii="Times New Roman" w:hAnsi="Times New Roman" w:cs="Times New Roman"/>
                <w:i/>
                <w:sz w:val="22"/>
                <w:szCs w:val="22"/>
              </w:rPr>
            </w:pPr>
          </w:p>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Con gái</w:t>
            </w:r>
          </w:p>
        </w:tc>
      </w:tr>
      <w:tr w:rsidR="00B11DBE" w:rsidRPr="00B11DBE" w:rsidTr="00B11DBE">
        <w:trPr>
          <w:trHeight w:val="611"/>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2.3</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Vũ Khắc Tiệm</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017202240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5/8/2010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Hà Nội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lang w:val="fr-FR"/>
              </w:rPr>
            </w:pPr>
            <w:r w:rsidRPr="00B11DBE">
              <w:rPr>
                <w:rFonts w:ascii="Times New Roman" w:hAnsi="Times New Roman" w:cs="Times New Roman"/>
                <w:i/>
                <w:sz w:val="22"/>
                <w:szCs w:val="22"/>
                <w:lang w:val="fr-FR"/>
              </w:rPr>
              <w:t>Phúc La- Hà Đông - Hà Nội</w:t>
            </w:r>
          </w:p>
        </w:tc>
        <w:tc>
          <w:tcPr>
            <w:tcW w:w="1277"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11DBE" w:rsidRPr="00B11DBE" w:rsidRDefault="00B11DBE">
            <w:pPr>
              <w:rPr>
                <w:rFonts w:ascii="Times New Roman" w:hAnsi="Times New Roman" w:cs="Times New Roman"/>
                <w:i/>
                <w:sz w:val="22"/>
                <w:szCs w:val="22"/>
              </w:rPr>
            </w:pPr>
          </w:p>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Con trai</w:t>
            </w:r>
          </w:p>
        </w:tc>
      </w:tr>
      <w:tr w:rsidR="00B11DBE" w:rsidRPr="00B11DBE" w:rsidTr="00B11DBE">
        <w:trPr>
          <w:trHeight w:val="799"/>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2.4</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Vũ Thị Xuân</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017076384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13/6/2009</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Hà Nội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lang w:val="fr-FR"/>
              </w:rPr>
            </w:pPr>
            <w:r w:rsidRPr="00B11DBE">
              <w:rPr>
                <w:rFonts w:ascii="Times New Roman" w:hAnsi="Times New Roman" w:cs="Times New Roman"/>
                <w:i/>
                <w:sz w:val="22"/>
                <w:szCs w:val="22"/>
                <w:lang w:val="fr-FR"/>
              </w:rPr>
              <w:t>Phúc La- Hà Đông - Hà Nội</w:t>
            </w:r>
          </w:p>
        </w:tc>
        <w:tc>
          <w:tcPr>
            <w:tcW w:w="1277"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11DBE" w:rsidRPr="00B11DBE" w:rsidRDefault="00B11DBE">
            <w:pPr>
              <w:rPr>
                <w:rFonts w:ascii="Times New Roman" w:hAnsi="Times New Roman" w:cs="Times New Roman"/>
                <w:i/>
                <w:sz w:val="22"/>
                <w:szCs w:val="22"/>
              </w:rPr>
            </w:pPr>
          </w:p>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Con gái</w:t>
            </w:r>
          </w:p>
        </w:tc>
      </w:tr>
      <w:tr w:rsidR="00B11DBE" w:rsidRPr="00B11DBE" w:rsidTr="00B11DBE">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color w:val="000000"/>
                <w:sz w:val="22"/>
                <w:szCs w:val="22"/>
                <w:lang w:val="en-US" w:eastAsia="en-US"/>
              </w:rPr>
            </w:pPr>
            <w:r w:rsidRPr="00B11DBE">
              <w:rPr>
                <w:rFonts w:ascii="Times New Roman" w:hAnsi="Times New Roman"/>
                <w:color w:val="000000"/>
                <w:sz w:val="22"/>
                <w:szCs w:val="22"/>
                <w:lang w:val="en-US" w:eastAsia="en-US"/>
              </w:rPr>
              <w:t xml:space="preserve">   3</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bCs/>
                <w:sz w:val="22"/>
                <w:szCs w:val="22"/>
              </w:rPr>
            </w:pPr>
            <w:r w:rsidRPr="00B11DBE">
              <w:rPr>
                <w:rFonts w:ascii="Times New Roman" w:hAnsi="Times New Roman" w:cs="Times New Roman"/>
                <w:bCs/>
                <w:sz w:val="22"/>
                <w:szCs w:val="22"/>
              </w:rPr>
              <w:t>Lê Văn Sinh</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bCs/>
                <w:sz w:val="22"/>
                <w:szCs w:val="22"/>
              </w:rPr>
            </w:pPr>
            <w:r w:rsidRPr="00B11DBE">
              <w:rPr>
                <w:rFonts w:ascii="Times New Roman" w:hAnsi="Times New Roman" w:cs="Times New Roman"/>
                <w:bCs/>
                <w:sz w:val="22"/>
                <w:szCs w:val="22"/>
              </w:rPr>
              <w:t>011C139135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color w:val="000000"/>
                <w:sz w:val="22"/>
                <w:szCs w:val="22"/>
              </w:rPr>
            </w:pPr>
            <w:r w:rsidRPr="00B11DBE">
              <w:rPr>
                <w:rFonts w:ascii="Times New Roman" w:hAnsi="Times New Roman"/>
                <w:color w:val="000000"/>
                <w:sz w:val="22"/>
                <w:szCs w:val="22"/>
              </w:rPr>
              <w:t>Trưởng BKS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bCs/>
                <w:sz w:val="22"/>
                <w:szCs w:val="22"/>
              </w:rPr>
            </w:pPr>
            <w:r w:rsidRPr="00B11DBE">
              <w:rPr>
                <w:rFonts w:ascii="Times New Roman" w:hAnsi="Times New Roman" w:cs="Times New Roman"/>
                <w:bCs/>
                <w:sz w:val="22"/>
                <w:szCs w:val="22"/>
              </w:rPr>
              <w:t>141915135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bCs/>
                <w:sz w:val="22"/>
                <w:szCs w:val="22"/>
              </w:rPr>
            </w:pPr>
            <w:r w:rsidRPr="00B11DBE">
              <w:rPr>
                <w:rFonts w:ascii="Times New Roman" w:hAnsi="Times New Roman" w:cs="Times New Roman"/>
                <w:bCs/>
                <w:sz w:val="22"/>
                <w:szCs w:val="22"/>
              </w:rPr>
              <w:t>13/6/2011</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bCs/>
                <w:sz w:val="22"/>
                <w:szCs w:val="22"/>
              </w:rPr>
            </w:pPr>
            <w:r w:rsidRPr="00B11DBE">
              <w:rPr>
                <w:rFonts w:ascii="Times New Roman" w:hAnsi="Times New Roman" w:cs="Times New Roman"/>
                <w:bCs/>
                <w:sz w:val="22"/>
                <w:szCs w:val="22"/>
              </w:rPr>
              <w:t>Hải Dương</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bCs/>
                <w:sz w:val="22"/>
                <w:szCs w:val="22"/>
              </w:rPr>
            </w:pPr>
            <w:r w:rsidRPr="00B11DBE">
              <w:rPr>
                <w:rFonts w:ascii="Times New Roman" w:hAnsi="Times New Roman" w:cs="Times New Roman"/>
                <w:bCs/>
                <w:sz w:val="22"/>
                <w:szCs w:val="22"/>
              </w:rPr>
              <w:t>Tiền Tiến - Thanh Hà - Hải Dương</w:t>
            </w:r>
          </w:p>
        </w:tc>
        <w:tc>
          <w:tcPr>
            <w:tcW w:w="1277"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eastAsia="Calibri" w:hAnsi="Times New Roman"/>
                <w:color w:val="000000"/>
                <w:sz w:val="22"/>
                <w:szCs w:val="22"/>
                <w:lang w:val="en-US" w:eastAsia="en-US"/>
              </w:rPr>
            </w:pPr>
            <w:r w:rsidRPr="00B11DBE">
              <w:rPr>
                <w:rFonts w:ascii="Times New Roman" w:eastAsia="Calibri" w:hAnsi="Times New Roman"/>
                <w:color w:val="000000"/>
                <w:sz w:val="22"/>
                <w:szCs w:val="22"/>
                <w:lang w:val="en-US" w:eastAsia="en-US"/>
              </w:rPr>
              <w:t>24/04/2015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rsidP="00B11DBE">
            <w:pPr>
              <w:pStyle w:val="BodyText"/>
              <w:jc w:val="center"/>
              <w:rPr>
                <w:rFonts w:ascii="Times New Roman" w:hAnsi="Times New Roman"/>
                <w:color w:val="000000"/>
                <w:sz w:val="22"/>
                <w:szCs w:val="22"/>
                <w:lang w:val="en-US" w:eastAsia="en-US"/>
              </w:rPr>
            </w:pPr>
            <w:r w:rsidRPr="00B11DBE">
              <w:rPr>
                <w:rFonts w:ascii="Times New Roman" w:hAnsi="Times New Roman"/>
                <w:color w:val="000000"/>
                <w:sz w:val="22"/>
                <w:szCs w:val="22"/>
                <w:lang w:val="en-US" w:eastAsia="en-US"/>
              </w:rPr>
              <w:t xml:space="preserve">Thôi giữ chức vụ thành viên </w:t>
            </w:r>
            <w:r>
              <w:rPr>
                <w:rFonts w:ascii="Times New Roman" w:hAnsi="Times New Roman"/>
                <w:color w:val="000000"/>
                <w:sz w:val="22"/>
                <w:szCs w:val="22"/>
                <w:lang w:val="en-US" w:eastAsia="en-US"/>
              </w:rPr>
              <w:t>BKS</w:t>
            </w:r>
          </w:p>
        </w:tc>
      </w:tr>
      <w:tr w:rsidR="00B11DBE" w:rsidRPr="00B11DBE" w:rsidTr="00B11DBE">
        <w:trPr>
          <w:trHeight w:val="629"/>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lastRenderedPageBreak/>
              <w:t>3.1</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Lê Văn Cát</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140388406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1/8/2011</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Hải Dương</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bCs/>
                <w:i/>
                <w:sz w:val="22"/>
                <w:szCs w:val="22"/>
              </w:rPr>
              <w:t>Tiền Tiến - Thanh Hà - Hải Dương</w:t>
            </w:r>
          </w:p>
        </w:tc>
        <w:tc>
          <w:tcPr>
            <w:tcW w:w="1277"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11DBE" w:rsidRPr="00B11DBE" w:rsidRDefault="00B11DBE">
            <w:pPr>
              <w:rPr>
                <w:rFonts w:ascii="Times New Roman" w:hAnsi="Times New Roman" w:cs="Times New Roman"/>
                <w:i/>
                <w:sz w:val="22"/>
                <w:szCs w:val="22"/>
              </w:rPr>
            </w:pPr>
          </w:p>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Bố</w:t>
            </w:r>
          </w:p>
        </w:tc>
      </w:tr>
      <w:tr w:rsidR="00B11DBE" w:rsidRPr="00B11DBE" w:rsidTr="00B11DBE">
        <w:trPr>
          <w:trHeight w:val="707"/>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3.2</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Nguyễn Thị Bộ</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140513683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13/10/1978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Hải Dương</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bCs/>
                <w:i/>
                <w:sz w:val="22"/>
                <w:szCs w:val="22"/>
              </w:rPr>
              <w:t>Tiền Tiến - Thanh Hà - Hải Dương</w:t>
            </w:r>
          </w:p>
        </w:tc>
        <w:tc>
          <w:tcPr>
            <w:tcW w:w="1277"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11DBE" w:rsidRPr="00B11DBE" w:rsidRDefault="00B11DBE">
            <w:pPr>
              <w:rPr>
                <w:rFonts w:ascii="Times New Roman" w:hAnsi="Times New Roman" w:cs="Times New Roman"/>
                <w:i/>
                <w:sz w:val="22"/>
                <w:szCs w:val="22"/>
              </w:rPr>
            </w:pPr>
          </w:p>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Mẹ</w:t>
            </w:r>
          </w:p>
        </w:tc>
      </w:tr>
      <w:tr w:rsidR="00B11DBE" w:rsidRPr="00B11DBE" w:rsidTr="00B11DBE">
        <w:trPr>
          <w:trHeight w:val="602"/>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3.3</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Nguyễn Thị Mai</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162464398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1/3/2000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Nam Định</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bCs/>
                <w:i/>
                <w:sz w:val="22"/>
                <w:szCs w:val="22"/>
              </w:rPr>
              <w:t>Tiền Tiến - Thanh Hà - Hải Dương</w:t>
            </w:r>
          </w:p>
        </w:tc>
        <w:tc>
          <w:tcPr>
            <w:tcW w:w="1277"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11DBE" w:rsidRPr="00B11DBE" w:rsidRDefault="00B11DBE">
            <w:pPr>
              <w:rPr>
                <w:rFonts w:ascii="Times New Roman" w:hAnsi="Times New Roman" w:cs="Times New Roman"/>
                <w:i/>
                <w:sz w:val="22"/>
                <w:szCs w:val="22"/>
              </w:rPr>
            </w:pPr>
          </w:p>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Vợ</w:t>
            </w:r>
          </w:p>
        </w:tc>
      </w:tr>
      <w:tr w:rsidR="00B11DBE" w:rsidRPr="00B11DBE" w:rsidTr="00B11DBE">
        <w:trPr>
          <w:trHeight w:val="721"/>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color w:val="000000"/>
                <w:sz w:val="22"/>
                <w:szCs w:val="22"/>
                <w:lang w:val="en-US" w:eastAsia="en-US"/>
              </w:rPr>
            </w:pPr>
            <w:r w:rsidRPr="00B11DBE">
              <w:rPr>
                <w:rFonts w:ascii="Times New Roman" w:hAnsi="Times New Roman"/>
                <w:color w:val="000000"/>
                <w:sz w:val="22"/>
                <w:szCs w:val="22"/>
                <w:lang w:val="en-US" w:eastAsia="en-US"/>
              </w:rPr>
              <w:t xml:space="preserve">  4 </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bCs/>
                <w:sz w:val="22"/>
                <w:szCs w:val="22"/>
              </w:rPr>
            </w:pPr>
            <w:r w:rsidRPr="00B11DBE">
              <w:rPr>
                <w:rFonts w:ascii="Times New Roman" w:hAnsi="Times New Roman" w:cs="Times New Roman"/>
                <w:bCs/>
                <w:sz w:val="22"/>
                <w:szCs w:val="22"/>
              </w:rPr>
              <w:t>Phạm Thị Thanh Loan</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color w:val="000000"/>
                <w:sz w:val="22"/>
                <w:szCs w:val="22"/>
                <w:lang w:val="en-US" w:eastAsia="en-US"/>
              </w:rPr>
            </w:pPr>
            <w:r w:rsidRPr="00B11DBE">
              <w:rPr>
                <w:rFonts w:ascii="Times New Roman" w:hAnsi="Times New Roman"/>
                <w:color w:val="000000"/>
                <w:sz w:val="22"/>
                <w:szCs w:val="22"/>
                <w:lang w:val="en-US" w:eastAsia="en-US"/>
              </w:rPr>
              <w:t>Trưởng BKS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bCs/>
                <w:sz w:val="22"/>
                <w:szCs w:val="22"/>
              </w:rPr>
            </w:pPr>
            <w:r w:rsidRPr="00B11DBE">
              <w:rPr>
                <w:rFonts w:ascii="Times New Roman" w:hAnsi="Times New Roman" w:cs="Times New Roman"/>
                <w:bCs/>
                <w:sz w:val="22"/>
                <w:szCs w:val="22"/>
              </w:rPr>
              <w:t>111555480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bCs/>
                <w:sz w:val="22"/>
                <w:szCs w:val="22"/>
              </w:rPr>
            </w:pPr>
            <w:r w:rsidRPr="00B11DBE">
              <w:rPr>
                <w:rFonts w:ascii="Times New Roman" w:hAnsi="Times New Roman" w:cs="Times New Roman"/>
                <w:bCs/>
                <w:sz w:val="22"/>
                <w:szCs w:val="22"/>
              </w:rPr>
              <w:t>03/11/2010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bCs/>
                <w:sz w:val="22"/>
                <w:szCs w:val="22"/>
              </w:rPr>
            </w:pPr>
            <w:r w:rsidRPr="00B11DBE">
              <w:rPr>
                <w:rFonts w:ascii="Times New Roman" w:hAnsi="Times New Roman" w:cs="Times New Roman"/>
                <w:bCs/>
                <w:sz w:val="22"/>
                <w:szCs w:val="22"/>
              </w:rPr>
              <w:t>Hà Nội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bCs/>
                <w:sz w:val="22"/>
                <w:szCs w:val="22"/>
              </w:rPr>
            </w:pPr>
            <w:bookmarkStart w:id="1" w:name="OLE_LINK1"/>
            <w:bookmarkStart w:id="2" w:name="OLE_LINK2"/>
            <w:r w:rsidRPr="00B11DBE">
              <w:rPr>
                <w:rFonts w:ascii="Times New Roman" w:hAnsi="Times New Roman" w:cs="Times New Roman"/>
                <w:bCs/>
                <w:sz w:val="22"/>
                <w:szCs w:val="22"/>
              </w:rPr>
              <w:t>12/116, Nguyễn Xiển, Thanh Xuân, Hà nội</w:t>
            </w:r>
            <w:bookmarkEnd w:id="1"/>
            <w:bookmarkEnd w:id="2"/>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sz w:val="22"/>
                <w:szCs w:val="22"/>
              </w:rPr>
            </w:pPr>
            <w:r w:rsidRPr="00B11DBE">
              <w:rPr>
                <w:rFonts w:ascii="Times New Roman" w:hAnsi="Times New Roman" w:cs="Times New Roman"/>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left"/>
              <w:rPr>
                <w:rFonts w:ascii="Times New Roman" w:eastAsia="Calibri" w:hAnsi="Times New Roman"/>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color w:val="000000"/>
                <w:sz w:val="22"/>
                <w:szCs w:val="22"/>
                <w:lang w:val="en-US" w:eastAsia="en-US"/>
              </w:rPr>
            </w:pPr>
            <w:r w:rsidRPr="00B11DBE">
              <w:rPr>
                <w:rFonts w:ascii="Times New Roman" w:hAnsi="Times New Roman"/>
                <w:color w:val="000000"/>
                <w:sz w:val="22"/>
                <w:szCs w:val="22"/>
                <w:lang w:val="en-US" w:eastAsia="en-US"/>
              </w:rPr>
              <w:t>Thành viên bầu bổ sung mới</w:t>
            </w:r>
          </w:p>
        </w:tc>
      </w:tr>
      <w:tr w:rsidR="00B11DBE" w:rsidRPr="00B11DBE" w:rsidTr="00B11DBE">
        <w:trPr>
          <w:trHeight w:val="675"/>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4.1</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Lê Việt Hải</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012264923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23/01/2014</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Hà Nội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bCs/>
                <w:i/>
                <w:sz w:val="22"/>
                <w:szCs w:val="22"/>
              </w:rPr>
              <w:t>12/116, Nguyễn Xiển, Thanh Xuân, Hà nội</w:t>
            </w:r>
          </w:p>
        </w:tc>
        <w:tc>
          <w:tcPr>
            <w:tcW w:w="1277" w:type="dxa"/>
            <w:tcBorders>
              <w:top w:val="single" w:sz="4" w:space="0" w:color="000000"/>
              <w:left w:val="single" w:sz="4" w:space="0" w:color="000000"/>
              <w:bottom w:val="single" w:sz="4" w:space="0" w:color="000000"/>
              <w:right w:val="single" w:sz="4" w:space="0" w:color="000000"/>
            </w:tcBorders>
          </w:tcPr>
          <w:p w:rsidR="00B11DBE" w:rsidRPr="00B11DBE" w:rsidRDefault="00B11DBE">
            <w:pPr>
              <w:rPr>
                <w:rFonts w:ascii="Times New Roman" w:hAnsi="Times New Roman" w:cs="Times New Roman"/>
                <w:i/>
                <w:sz w:val="22"/>
                <w:szCs w:val="22"/>
              </w:rPr>
            </w:pPr>
          </w:p>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left"/>
              <w:rPr>
                <w:rFonts w:ascii="Times New Roman" w:eastAsia="Calibri"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Chồng</w:t>
            </w:r>
          </w:p>
          <w:p w:rsidR="00B11DBE" w:rsidRPr="00B11DBE" w:rsidRDefault="00B11DBE">
            <w:pPr>
              <w:pStyle w:val="BodyText"/>
              <w:jc w:val="center"/>
              <w:rPr>
                <w:rFonts w:ascii="Times New Roman" w:hAnsi="Times New Roman"/>
                <w:i/>
                <w:color w:val="000000"/>
                <w:sz w:val="22"/>
                <w:szCs w:val="22"/>
                <w:lang w:val="en-US" w:eastAsia="en-US"/>
              </w:rPr>
            </w:pPr>
          </w:p>
        </w:tc>
      </w:tr>
      <w:tr w:rsidR="00B11DBE" w:rsidRPr="00B11DBE" w:rsidTr="00B11DBE">
        <w:trPr>
          <w:trHeight w:val="685"/>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4.2</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Lê Đại Hiệp</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rPr>
                <w:rFonts w:ascii="Times New Roman" w:hAnsi="Times New Roman" w:cs="Times New Roman"/>
                <w:i/>
                <w:sz w:val="22"/>
                <w:szCs w:val="22"/>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bookmarkStart w:id="3" w:name="OLE_LINK3"/>
            <w:bookmarkStart w:id="4" w:name="OLE_LINK4"/>
            <w:r w:rsidRPr="00B11DBE">
              <w:rPr>
                <w:rFonts w:ascii="Times New Roman" w:hAnsi="Times New Roman" w:cs="Times New Roman"/>
                <w:bCs/>
                <w:i/>
                <w:sz w:val="22"/>
                <w:szCs w:val="22"/>
              </w:rPr>
              <w:t>12/116, Nguyễn Xiển, Thanh Xuân, Hà nội</w:t>
            </w:r>
            <w:bookmarkEnd w:id="3"/>
            <w:bookmarkEnd w:id="4"/>
          </w:p>
        </w:tc>
        <w:tc>
          <w:tcPr>
            <w:tcW w:w="1277" w:type="dxa"/>
            <w:tcBorders>
              <w:top w:val="single" w:sz="4" w:space="0" w:color="000000"/>
              <w:left w:val="single" w:sz="4" w:space="0" w:color="000000"/>
              <w:bottom w:val="single" w:sz="4" w:space="0" w:color="000000"/>
              <w:right w:val="single" w:sz="4" w:space="0" w:color="000000"/>
            </w:tcBorders>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left"/>
              <w:rPr>
                <w:rFonts w:ascii="Times New Roman" w:eastAsia="Calibri"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Con</w:t>
            </w:r>
          </w:p>
        </w:tc>
      </w:tr>
      <w:tr w:rsidR="00B11DBE" w:rsidRPr="00B11DBE" w:rsidTr="00B11DBE">
        <w:trPr>
          <w:trHeight w:val="687"/>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4.3</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Lê Việt Hòa</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rPr>
                <w:rFonts w:ascii="Times New Roman" w:hAnsi="Times New Roman" w:cs="Times New Roman"/>
                <w:i/>
                <w:sz w:val="22"/>
                <w:szCs w:val="22"/>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bCs/>
                <w:i/>
                <w:sz w:val="22"/>
                <w:szCs w:val="22"/>
              </w:rPr>
              <w:t>12/116, Nguyễn Xiển, Thanh Xuân, Hà nội</w:t>
            </w:r>
          </w:p>
        </w:tc>
        <w:tc>
          <w:tcPr>
            <w:tcW w:w="1277" w:type="dxa"/>
            <w:tcBorders>
              <w:top w:val="single" w:sz="4" w:space="0" w:color="000000"/>
              <w:left w:val="single" w:sz="4" w:space="0" w:color="000000"/>
              <w:bottom w:val="single" w:sz="4" w:space="0" w:color="000000"/>
              <w:right w:val="single" w:sz="4" w:space="0" w:color="000000"/>
            </w:tcBorders>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left"/>
              <w:rPr>
                <w:rFonts w:ascii="Times New Roman" w:eastAsia="Calibri"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Con</w:t>
            </w:r>
          </w:p>
        </w:tc>
      </w:tr>
      <w:tr w:rsidR="00B11DBE" w:rsidRPr="00B11DBE" w:rsidTr="00B11DBE">
        <w:trPr>
          <w:trHeight w:val="718"/>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4.4</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Trần Thị Ngọc</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036147000078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16/04/2015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Hà Nội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Số 1, Ngõ 3 , Phố Ao Sen, Hà Đông, Hà Nội</w:t>
            </w:r>
          </w:p>
        </w:tc>
        <w:tc>
          <w:tcPr>
            <w:tcW w:w="1277" w:type="dxa"/>
            <w:tcBorders>
              <w:top w:val="single" w:sz="4" w:space="0" w:color="000000"/>
              <w:left w:val="single" w:sz="4" w:space="0" w:color="000000"/>
              <w:bottom w:val="single" w:sz="4" w:space="0" w:color="000000"/>
              <w:right w:val="single" w:sz="4" w:space="0" w:color="000000"/>
            </w:tcBorders>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left"/>
              <w:rPr>
                <w:rFonts w:ascii="Times New Roman" w:eastAsia="Calibri"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Mẹ</w:t>
            </w:r>
          </w:p>
        </w:tc>
      </w:tr>
      <w:tr w:rsidR="00B11DBE" w:rsidRPr="00B11DBE" w:rsidTr="00B11DBE">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4.5</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Phạm Bách Quang</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036069000049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02/02/2015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Hà Nội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P.603, Nhà CT3B, KĐT Văn Quán, Hà Đông, Hà Nội</w:t>
            </w:r>
          </w:p>
        </w:tc>
        <w:tc>
          <w:tcPr>
            <w:tcW w:w="1277" w:type="dxa"/>
            <w:tcBorders>
              <w:top w:val="single" w:sz="4" w:space="0" w:color="000000"/>
              <w:left w:val="single" w:sz="4" w:space="0" w:color="000000"/>
              <w:bottom w:val="single" w:sz="4" w:space="0" w:color="000000"/>
              <w:right w:val="single" w:sz="4" w:space="0" w:color="000000"/>
            </w:tcBorders>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left"/>
              <w:rPr>
                <w:rFonts w:ascii="Times New Roman" w:eastAsia="Calibri"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Anh trai</w:t>
            </w:r>
          </w:p>
        </w:tc>
      </w:tr>
      <w:tr w:rsidR="00B11DBE" w:rsidRPr="00B11DBE" w:rsidTr="00B11DBE">
        <w:trPr>
          <w:trHeight w:val="821"/>
        </w:trPr>
        <w:tc>
          <w:tcPr>
            <w:tcW w:w="68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left"/>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lastRenderedPageBreak/>
              <w:t>4.6</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Phạm Thị Hiếu</w:t>
            </w:r>
          </w:p>
        </w:tc>
        <w:tc>
          <w:tcPr>
            <w:tcW w:w="1415"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spacing w:line="276" w:lineRule="auto"/>
              <w:jc w:val="center"/>
              <w:rPr>
                <w:rFonts w:ascii="Times New Roman" w:hAnsi="Times New Roman" w:cs="Times New Roman"/>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011951907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20/08/2011</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Hà  Nội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spacing w:line="276" w:lineRule="auto"/>
              <w:rPr>
                <w:rFonts w:ascii="Times New Roman" w:hAnsi="Times New Roman" w:cs="Times New Roman"/>
                <w:i/>
                <w:sz w:val="22"/>
                <w:szCs w:val="22"/>
              </w:rPr>
            </w:pPr>
            <w:r w:rsidRPr="00B11DBE">
              <w:rPr>
                <w:rFonts w:ascii="Times New Roman" w:hAnsi="Times New Roman" w:cs="Times New Roman"/>
                <w:i/>
                <w:sz w:val="22"/>
                <w:szCs w:val="22"/>
              </w:rPr>
              <w:t>Ngõ 7, Phố Ao Sen, Hà Đông, Hà Nội</w:t>
            </w:r>
          </w:p>
        </w:tc>
        <w:tc>
          <w:tcPr>
            <w:tcW w:w="1277" w:type="dxa"/>
            <w:tcBorders>
              <w:top w:val="single" w:sz="4" w:space="0" w:color="000000"/>
              <w:left w:val="single" w:sz="4" w:space="0" w:color="000000"/>
              <w:bottom w:val="single" w:sz="4" w:space="0" w:color="000000"/>
              <w:right w:val="single" w:sz="4" w:space="0" w:color="000000"/>
            </w:tcBorders>
            <w:hideMark/>
          </w:tcPr>
          <w:p w:rsidR="00B11DBE" w:rsidRPr="00B11DBE" w:rsidRDefault="00B11DBE">
            <w:pPr>
              <w:spacing w:line="276" w:lineRule="auto"/>
              <w:jc w:val="center"/>
              <w:rPr>
                <w:rFonts w:ascii="Times New Roman" w:hAnsi="Times New Roman" w:cs="Times New Roman"/>
                <w:i/>
                <w:sz w:val="22"/>
                <w:szCs w:val="22"/>
              </w:rPr>
            </w:pPr>
            <w:r w:rsidRPr="00B11DBE">
              <w:rPr>
                <w:rFonts w:ascii="Times New Roman" w:hAnsi="Times New Roman" w:cs="Times New Roman"/>
                <w:i/>
                <w:sz w:val="22"/>
                <w:szCs w:val="22"/>
              </w:rPr>
              <w:t>24/04/2015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B11DBE" w:rsidRPr="00B11DBE" w:rsidRDefault="00B11DBE">
            <w:pPr>
              <w:pStyle w:val="BodyText"/>
              <w:jc w:val="left"/>
              <w:rPr>
                <w:rFonts w:ascii="Times New Roman" w:eastAsia="Calibri"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1DBE" w:rsidRPr="00B11DBE" w:rsidRDefault="00B11DBE">
            <w:pPr>
              <w:pStyle w:val="BodyText"/>
              <w:jc w:val="center"/>
              <w:rPr>
                <w:rFonts w:ascii="Times New Roman" w:hAnsi="Times New Roman"/>
                <w:i/>
                <w:color w:val="000000"/>
                <w:sz w:val="22"/>
                <w:szCs w:val="22"/>
                <w:lang w:val="en-US" w:eastAsia="en-US"/>
              </w:rPr>
            </w:pPr>
            <w:r w:rsidRPr="00B11DBE">
              <w:rPr>
                <w:rFonts w:ascii="Times New Roman" w:hAnsi="Times New Roman"/>
                <w:i/>
                <w:color w:val="000000"/>
                <w:sz w:val="22"/>
                <w:szCs w:val="22"/>
                <w:lang w:val="en-US" w:eastAsia="en-US"/>
              </w:rPr>
              <w:t>Em Gái</w:t>
            </w:r>
          </w:p>
        </w:tc>
      </w:tr>
      <w:tr w:rsidR="00F42A57" w:rsidRPr="00B11DBE" w:rsidTr="00143D0A">
        <w:trPr>
          <w:trHeight w:val="821"/>
        </w:trPr>
        <w:tc>
          <w:tcPr>
            <w:tcW w:w="683"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pStyle w:val="BodyText"/>
              <w:jc w:val="center"/>
              <w:rPr>
                <w:rFonts w:ascii="Times New Roman" w:hAnsi="Times New Roman"/>
                <w:color w:val="000000"/>
                <w:sz w:val="22"/>
                <w:szCs w:val="22"/>
                <w:lang w:val="en-US" w:eastAsia="en-US"/>
              </w:rPr>
            </w:pPr>
            <w:r>
              <w:rPr>
                <w:rFonts w:ascii="Times New Roman" w:hAnsi="Times New Roman"/>
                <w:color w:val="000000"/>
                <w:sz w:val="22"/>
                <w:szCs w:val="22"/>
                <w:lang w:val="en-US" w:eastAsia="en-US"/>
              </w:rPr>
              <w:t>5</w:t>
            </w:r>
          </w:p>
        </w:tc>
        <w:tc>
          <w:tcPr>
            <w:tcW w:w="1588"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sz w:val="22"/>
                <w:szCs w:val="22"/>
                <w:lang w:val="en-US"/>
              </w:rPr>
            </w:pPr>
            <w:r w:rsidRPr="00EF6A38">
              <w:rPr>
                <w:rFonts w:ascii="Times New Roman" w:hAnsi="Times New Roman" w:cs="Times New Roman"/>
                <w:bCs/>
                <w:sz w:val="22"/>
                <w:szCs w:val="22"/>
                <w:lang w:val="en-US"/>
              </w:rPr>
              <w:t>Trần Hữu Hùng</w:t>
            </w:r>
          </w:p>
        </w:tc>
        <w:tc>
          <w:tcPr>
            <w:tcW w:w="1415"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Phó TGĐ</w:t>
            </w:r>
          </w:p>
        </w:tc>
        <w:tc>
          <w:tcPr>
            <w:tcW w:w="1276"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sz w:val="22"/>
                <w:szCs w:val="22"/>
                <w:lang w:val="en-US"/>
              </w:rPr>
            </w:pPr>
            <w:r w:rsidRPr="00EF6A38">
              <w:rPr>
                <w:rFonts w:ascii="Times New Roman" w:hAnsi="Times New Roman" w:cs="Times New Roman"/>
                <w:bCs/>
                <w:sz w:val="22"/>
                <w:szCs w:val="22"/>
                <w:lang w:val="en-US"/>
              </w:rPr>
              <w:t>013319718</w:t>
            </w:r>
          </w:p>
        </w:tc>
        <w:tc>
          <w:tcPr>
            <w:tcW w:w="1276"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sz w:val="22"/>
                <w:szCs w:val="22"/>
                <w:lang w:val="en-US"/>
              </w:rPr>
            </w:pPr>
            <w:r w:rsidRPr="00EF6A38">
              <w:rPr>
                <w:rFonts w:ascii="Times New Roman" w:hAnsi="Times New Roman" w:cs="Times New Roman"/>
                <w:bCs/>
                <w:sz w:val="22"/>
                <w:szCs w:val="22"/>
                <w:lang w:val="en-US"/>
              </w:rPr>
              <w:t>26/8/2010</w:t>
            </w:r>
          </w:p>
        </w:tc>
        <w:tc>
          <w:tcPr>
            <w:tcW w:w="853"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jc w:val="both"/>
              <w:rPr>
                <w:rFonts w:ascii="Times New Roman" w:hAnsi="Times New Roman" w:cs="Times New Roman"/>
                <w:bCs/>
                <w:sz w:val="22"/>
                <w:szCs w:val="22"/>
                <w:lang w:val="en-US"/>
              </w:rPr>
            </w:pPr>
            <w:r w:rsidRPr="00EF6A38">
              <w:rPr>
                <w:rFonts w:ascii="Times New Roman" w:hAnsi="Times New Roman" w:cs="Times New Roman"/>
                <w:bCs/>
                <w:sz w:val="22"/>
                <w:szCs w:val="22"/>
                <w:lang w:val="en-US"/>
              </w:rPr>
              <w:t>Hà Nội</w:t>
            </w:r>
          </w:p>
        </w:tc>
        <w:tc>
          <w:tcPr>
            <w:tcW w:w="2127"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sz w:val="22"/>
                <w:szCs w:val="22"/>
                <w:lang w:val="en-US"/>
              </w:rPr>
            </w:pPr>
            <w:r w:rsidRPr="00EF6A38">
              <w:rPr>
                <w:rFonts w:ascii="Times New Roman" w:hAnsi="Times New Roman" w:cs="Times New Roman"/>
                <w:bCs/>
                <w:sz w:val="22"/>
                <w:szCs w:val="22"/>
                <w:lang w:val="en-US"/>
              </w:rPr>
              <w:t>P1305 nhà N05, khu 5,3ha, Dịch Vọng, Cầu Giấy, Hà Nội</w:t>
            </w:r>
          </w:p>
        </w:tc>
        <w:tc>
          <w:tcPr>
            <w:tcW w:w="1277" w:type="dxa"/>
            <w:tcBorders>
              <w:top w:val="single" w:sz="4" w:space="0" w:color="000000"/>
              <w:left w:val="single" w:sz="4" w:space="0" w:color="000000"/>
              <w:bottom w:val="single" w:sz="4" w:space="0" w:color="000000"/>
              <w:right w:val="single" w:sz="4" w:space="0" w:color="000000"/>
            </w:tcBorders>
            <w:vAlign w:val="center"/>
          </w:tcPr>
          <w:p w:rsidR="00F42A57" w:rsidRPr="00CB2A98" w:rsidRDefault="00F42A57" w:rsidP="001561A9">
            <w:pPr>
              <w:jc w:val="right"/>
              <w:rPr>
                <w:rFonts w:ascii="Times New Roman" w:hAnsi="Times New Roman" w:cs="Times New Roman"/>
                <w:sz w:val="22"/>
                <w:szCs w:val="22"/>
                <w:lang w:val="en-US"/>
              </w:rPr>
            </w:pPr>
            <w:r>
              <w:rPr>
                <w:rFonts w:ascii="Times New Roman" w:hAnsi="Times New Roman" w:cs="Times New Roman"/>
                <w:sz w:val="22"/>
                <w:szCs w:val="22"/>
                <w:lang w:val="en-US"/>
              </w:rPr>
              <w:t>01/12/2015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F42A57" w:rsidRPr="00CB2A98" w:rsidRDefault="00F42A57" w:rsidP="001561A9">
            <w:pPr>
              <w:pStyle w:val="BodyText"/>
              <w:jc w:val="right"/>
              <w:rPr>
                <w:rFonts w:ascii="Times New Roman" w:hAnsi="Times New Roman"/>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sz w:val="22"/>
                <w:szCs w:val="22"/>
                <w:lang w:val="fr-FR"/>
              </w:rPr>
            </w:pPr>
            <w:r>
              <w:rPr>
                <w:rFonts w:ascii="Times New Roman" w:hAnsi="Times New Roman" w:cs="Times New Roman"/>
                <w:bCs/>
                <w:sz w:val="22"/>
                <w:szCs w:val="22"/>
                <w:lang w:val="fr-FR"/>
              </w:rPr>
              <w:t>Bổ nhiệm Phó TGĐ</w:t>
            </w:r>
          </w:p>
        </w:tc>
      </w:tr>
      <w:tr w:rsidR="00F42A57" w:rsidRPr="00B11DBE" w:rsidTr="00143D0A">
        <w:trPr>
          <w:trHeight w:val="821"/>
        </w:trPr>
        <w:tc>
          <w:tcPr>
            <w:tcW w:w="683"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pStyle w:val="BodyText"/>
              <w:jc w:val="center"/>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5</w:t>
            </w:r>
            <w:r w:rsidRPr="00EF6A38">
              <w:rPr>
                <w:rFonts w:ascii="Times New Roman" w:hAnsi="Times New Roman"/>
                <w:i/>
                <w:color w:val="000000"/>
                <w:sz w:val="22"/>
                <w:szCs w:val="22"/>
                <w:lang w:val="en-US" w:eastAsia="en-US"/>
              </w:rPr>
              <w:t>.1</w:t>
            </w:r>
          </w:p>
        </w:tc>
        <w:tc>
          <w:tcPr>
            <w:tcW w:w="1588"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Đỗ Thị Doanh</w:t>
            </w:r>
          </w:p>
        </w:tc>
        <w:tc>
          <w:tcPr>
            <w:tcW w:w="1415"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jc w:val="both"/>
              <w:rPr>
                <w:rFonts w:ascii="Times New Roman" w:hAnsi="Times New Roman" w:cs="Times New Roman"/>
                <w:bCs/>
                <w:i/>
                <w:sz w:val="22"/>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Xã Thanh Sơn, huyện Thanh Hà, tỉnh Hải Dương</w:t>
            </w:r>
          </w:p>
        </w:tc>
        <w:tc>
          <w:tcPr>
            <w:tcW w:w="1277" w:type="dxa"/>
            <w:tcBorders>
              <w:top w:val="single" w:sz="4" w:space="0" w:color="000000"/>
              <w:left w:val="single" w:sz="4" w:space="0" w:color="000000"/>
              <w:bottom w:val="single" w:sz="4" w:space="0" w:color="000000"/>
              <w:right w:val="single" w:sz="4" w:space="0" w:color="000000"/>
            </w:tcBorders>
            <w:vAlign w:val="center"/>
          </w:tcPr>
          <w:p w:rsidR="00F42A57" w:rsidRPr="00F42A57" w:rsidRDefault="00F42A57" w:rsidP="001561A9">
            <w:pPr>
              <w:jc w:val="right"/>
              <w:rPr>
                <w:rFonts w:ascii="Times New Roman" w:hAnsi="Times New Roman" w:cs="Times New Roman"/>
                <w:i/>
                <w:sz w:val="22"/>
                <w:szCs w:val="22"/>
                <w:lang w:val="en-US"/>
              </w:rPr>
            </w:pPr>
            <w:r w:rsidRPr="00F42A57">
              <w:rPr>
                <w:rFonts w:ascii="Times New Roman" w:hAnsi="Times New Roman" w:cs="Times New Roman"/>
                <w:i/>
                <w:sz w:val="22"/>
                <w:szCs w:val="22"/>
                <w:lang w:val="en-US"/>
              </w:rPr>
              <w:t>01/12/2015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F42A57" w:rsidRPr="00F42A57" w:rsidRDefault="00F42A57" w:rsidP="001561A9">
            <w:pPr>
              <w:pStyle w:val="BodyText"/>
              <w:jc w:val="right"/>
              <w:rPr>
                <w:rFonts w:ascii="Times New Roman"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Mẹ</w:t>
            </w:r>
          </w:p>
        </w:tc>
      </w:tr>
      <w:tr w:rsidR="00F42A57" w:rsidRPr="00B11DBE" w:rsidTr="00143D0A">
        <w:trPr>
          <w:trHeight w:val="821"/>
        </w:trPr>
        <w:tc>
          <w:tcPr>
            <w:tcW w:w="683"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pStyle w:val="BodyText"/>
              <w:jc w:val="center"/>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5</w:t>
            </w:r>
            <w:r w:rsidRPr="00EF6A38">
              <w:rPr>
                <w:rFonts w:ascii="Times New Roman" w:hAnsi="Times New Roman"/>
                <w:i/>
                <w:color w:val="000000"/>
                <w:sz w:val="22"/>
                <w:szCs w:val="22"/>
                <w:lang w:val="en-US" w:eastAsia="en-US"/>
              </w:rPr>
              <w:t>.2</w:t>
            </w:r>
          </w:p>
        </w:tc>
        <w:tc>
          <w:tcPr>
            <w:tcW w:w="1588"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Nguyễn Thị Kim Mùi</w:t>
            </w:r>
          </w:p>
        </w:tc>
        <w:tc>
          <w:tcPr>
            <w:tcW w:w="1415"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jc w:val="both"/>
              <w:rPr>
                <w:rFonts w:ascii="Times New Roman" w:hAnsi="Times New Roman" w:cs="Times New Roman"/>
                <w:bCs/>
                <w:i/>
                <w:sz w:val="22"/>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P1305 nhà N05, khu 5,3ha, Dịch Vọng, Cầu Giấy, Hà Nội</w:t>
            </w:r>
          </w:p>
        </w:tc>
        <w:tc>
          <w:tcPr>
            <w:tcW w:w="1277" w:type="dxa"/>
            <w:tcBorders>
              <w:top w:val="single" w:sz="4" w:space="0" w:color="000000"/>
              <w:left w:val="single" w:sz="4" w:space="0" w:color="000000"/>
              <w:bottom w:val="single" w:sz="4" w:space="0" w:color="000000"/>
              <w:right w:val="single" w:sz="4" w:space="0" w:color="000000"/>
            </w:tcBorders>
            <w:vAlign w:val="center"/>
          </w:tcPr>
          <w:p w:rsidR="00F42A57" w:rsidRPr="00F42A57" w:rsidRDefault="00F42A57" w:rsidP="001561A9">
            <w:pPr>
              <w:jc w:val="right"/>
              <w:rPr>
                <w:rFonts w:ascii="Times New Roman" w:hAnsi="Times New Roman" w:cs="Times New Roman"/>
                <w:i/>
                <w:sz w:val="22"/>
                <w:szCs w:val="22"/>
                <w:lang w:val="en-US"/>
              </w:rPr>
            </w:pPr>
            <w:r w:rsidRPr="00F42A57">
              <w:rPr>
                <w:rFonts w:ascii="Times New Roman" w:hAnsi="Times New Roman" w:cs="Times New Roman"/>
                <w:i/>
                <w:sz w:val="22"/>
                <w:szCs w:val="22"/>
                <w:lang w:val="en-US"/>
              </w:rPr>
              <w:t>01/12/2015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F42A57" w:rsidRPr="00F42A57" w:rsidRDefault="00F42A57" w:rsidP="001561A9">
            <w:pPr>
              <w:pStyle w:val="BodyText"/>
              <w:jc w:val="right"/>
              <w:rPr>
                <w:rFonts w:ascii="Times New Roman"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Vợ</w:t>
            </w:r>
          </w:p>
        </w:tc>
      </w:tr>
      <w:tr w:rsidR="00F42A57" w:rsidRPr="00B11DBE" w:rsidTr="00143D0A">
        <w:trPr>
          <w:trHeight w:val="821"/>
        </w:trPr>
        <w:tc>
          <w:tcPr>
            <w:tcW w:w="683"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pStyle w:val="BodyText"/>
              <w:jc w:val="center"/>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5</w:t>
            </w:r>
            <w:r w:rsidRPr="00EF6A38">
              <w:rPr>
                <w:rFonts w:ascii="Times New Roman" w:hAnsi="Times New Roman"/>
                <w:i/>
                <w:color w:val="000000"/>
                <w:sz w:val="22"/>
                <w:szCs w:val="22"/>
                <w:lang w:val="en-US" w:eastAsia="en-US"/>
              </w:rPr>
              <w:t>.3</w:t>
            </w:r>
          </w:p>
        </w:tc>
        <w:tc>
          <w:tcPr>
            <w:tcW w:w="1588"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Trần Thị Hồng Ngọc</w:t>
            </w:r>
          </w:p>
        </w:tc>
        <w:tc>
          <w:tcPr>
            <w:tcW w:w="1415"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jc w:val="both"/>
              <w:rPr>
                <w:rFonts w:ascii="Times New Roman" w:hAnsi="Times New Roman" w:cs="Times New Roman"/>
                <w:bCs/>
                <w:i/>
                <w:sz w:val="22"/>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P1305 nhà N05, khu 5,3ha, Dịch Vọng, Cầu Giấy, Hà Nội</w:t>
            </w:r>
          </w:p>
        </w:tc>
        <w:tc>
          <w:tcPr>
            <w:tcW w:w="1277" w:type="dxa"/>
            <w:tcBorders>
              <w:top w:val="single" w:sz="4" w:space="0" w:color="000000"/>
              <w:left w:val="single" w:sz="4" w:space="0" w:color="000000"/>
              <w:bottom w:val="single" w:sz="4" w:space="0" w:color="000000"/>
              <w:right w:val="single" w:sz="4" w:space="0" w:color="000000"/>
            </w:tcBorders>
            <w:vAlign w:val="center"/>
          </w:tcPr>
          <w:p w:rsidR="00F42A57" w:rsidRPr="00F42A57" w:rsidRDefault="00F42A57" w:rsidP="001561A9">
            <w:pPr>
              <w:jc w:val="right"/>
              <w:rPr>
                <w:rFonts w:ascii="Times New Roman" w:hAnsi="Times New Roman" w:cs="Times New Roman"/>
                <w:i/>
                <w:sz w:val="22"/>
                <w:szCs w:val="22"/>
                <w:lang w:val="en-US"/>
              </w:rPr>
            </w:pPr>
            <w:r w:rsidRPr="00F42A57">
              <w:rPr>
                <w:rFonts w:ascii="Times New Roman" w:hAnsi="Times New Roman" w:cs="Times New Roman"/>
                <w:i/>
                <w:sz w:val="22"/>
                <w:szCs w:val="22"/>
                <w:lang w:val="en-US"/>
              </w:rPr>
              <w:t>01/12/2015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F42A57" w:rsidRPr="00F42A57" w:rsidRDefault="00F42A57" w:rsidP="001561A9">
            <w:pPr>
              <w:pStyle w:val="BodyText"/>
              <w:jc w:val="right"/>
              <w:rPr>
                <w:rFonts w:ascii="Times New Roman"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Con</w:t>
            </w:r>
          </w:p>
        </w:tc>
      </w:tr>
      <w:tr w:rsidR="00F42A57" w:rsidRPr="00B11DBE" w:rsidTr="00143D0A">
        <w:trPr>
          <w:trHeight w:val="821"/>
        </w:trPr>
        <w:tc>
          <w:tcPr>
            <w:tcW w:w="683"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pStyle w:val="BodyText"/>
              <w:jc w:val="center"/>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5</w:t>
            </w:r>
            <w:r w:rsidRPr="00EF6A38">
              <w:rPr>
                <w:rFonts w:ascii="Times New Roman" w:hAnsi="Times New Roman"/>
                <w:i/>
                <w:color w:val="000000"/>
                <w:sz w:val="22"/>
                <w:szCs w:val="22"/>
                <w:lang w:val="en-US" w:eastAsia="en-US"/>
              </w:rPr>
              <w:t>.4</w:t>
            </w:r>
          </w:p>
        </w:tc>
        <w:tc>
          <w:tcPr>
            <w:tcW w:w="1588"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Trần Huệ Minh</w:t>
            </w:r>
          </w:p>
        </w:tc>
        <w:tc>
          <w:tcPr>
            <w:tcW w:w="1415"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jc w:val="both"/>
              <w:rPr>
                <w:rFonts w:ascii="Times New Roman" w:hAnsi="Times New Roman" w:cs="Times New Roman"/>
                <w:bCs/>
                <w:i/>
                <w:sz w:val="22"/>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P1305 nhà N05, khu 5,3ha, Dịch Vọng, Cầu Giấy, Hà Nội</w:t>
            </w:r>
          </w:p>
        </w:tc>
        <w:tc>
          <w:tcPr>
            <w:tcW w:w="1277" w:type="dxa"/>
            <w:tcBorders>
              <w:top w:val="single" w:sz="4" w:space="0" w:color="000000"/>
              <w:left w:val="single" w:sz="4" w:space="0" w:color="000000"/>
              <w:bottom w:val="single" w:sz="4" w:space="0" w:color="000000"/>
              <w:right w:val="single" w:sz="4" w:space="0" w:color="000000"/>
            </w:tcBorders>
            <w:vAlign w:val="center"/>
          </w:tcPr>
          <w:p w:rsidR="00F42A57" w:rsidRPr="00F42A57" w:rsidRDefault="00F42A57" w:rsidP="001561A9">
            <w:pPr>
              <w:jc w:val="right"/>
              <w:rPr>
                <w:rFonts w:ascii="Times New Roman" w:hAnsi="Times New Roman" w:cs="Times New Roman"/>
                <w:i/>
                <w:sz w:val="22"/>
                <w:szCs w:val="22"/>
                <w:lang w:val="en-US"/>
              </w:rPr>
            </w:pPr>
            <w:r w:rsidRPr="00F42A57">
              <w:rPr>
                <w:rFonts w:ascii="Times New Roman" w:hAnsi="Times New Roman" w:cs="Times New Roman"/>
                <w:i/>
                <w:sz w:val="22"/>
                <w:szCs w:val="22"/>
                <w:lang w:val="en-US"/>
              </w:rPr>
              <w:t>01/12/2015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F42A57" w:rsidRPr="00F42A57" w:rsidRDefault="00F42A57" w:rsidP="001561A9">
            <w:pPr>
              <w:pStyle w:val="BodyText"/>
              <w:jc w:val="right"/>
              <w:rPr>
                <w:rFonts w:ascii="Times New Roman"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Con</w:t>
            </w:r>
          </w:p>
        </w:tc>
      </w:tr>
      <w:tr w:rsidR="00F42A57" w:rsidRPr="00B11DBE" w:rsidTr="00143D0A">
        <w:trPr>
          <w:trHeight w:val="821"/>
        </w:trPr>
        <w:tc>
          <w:tcPr>
            <w:tcW w:w="683"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pStyle w:val="BodyText"/>
              <w:jc w:val="center"/>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5</w:t>
            </w:r>
            <w:r w:rsidRPr="00EF6A38">
              <w:rPr>
                <w:rFonts w:ascii="Times New Roman" w:hAnsi="Times New Roman"/>
                <w:i/>
                <w:color w:val="000000"/>
                <w:sz w:val="22"/>
                <w:szCs w:val="22"/>
                <w:lang w:val="en-US" w:eastAsia="en-US"/>
              </w:rPr>
              <w:t>.5</w:t>
            </w:r>
          </w:p>
        </w:tc>
        <w:tc>
          <w:tcPr>
            <w:tcW w:w="1588"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Trần Thị Giang</w:t>
            </w:r>
          </w:p>
        </w:tc>
        <w:tc>
          <w:tcPr>
            <w:tcW w:w="1415"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jc w:val="both"/>
              <w:rPr>
                <w:rFonts w:ascii="Times New Roman" w:hAnsi="Times New Roman" w:cs="Times New Roman"/>
                <w:bCs/>
                <w:i/>
                <w:sz w:val="22"/>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Xã Thanh Sơn, huyện Thanh Hà, tỉnh Hải Dương</w:t>
            </w:r>
          </w:p>
        </w:tc>
        <w:tc>
          <w:tcPr>
            <w:tcW w:w="1277" w:type="dxa"/>
            <w:tcBorders>
              <w:top w:val="single" w:sz="4" w:space="0" w:color="000000"/>
              <w:left w:val="single" w:sz="4" w:space="0" w:color="000000"/>
              <w:bottom w:val="single" w:sz="4" w:space="0" w:color="000000"/>
              <w:right w:val="single" w:sz="4" w:space="0" w:color="000000"/>
            </w:tcBorders>
            <w:vAlign w:val="center"/>
          </w:tcPr>
          <w:p w:rsidR="00F42A57" w:rsidRPr="00F42A57" w:rsidRDefault="00F42A57" w:rsidP="001561A9">
            <w:pPr>
              <w:jc w:val="right"/>
              <w:rPr>
                <w:rFonts w:ascii="Times New Roman" w:hAnsi="Times New Roman" w:cs="Times New Roman"/>
                <w:i/>
                <w:sz w:val="22"/>
                <w:szCs w:val="22"/>
                <w:lang w:val="en-US"/>
              </w:rPr>
            </w:pPr>
            <w:r w:rsidRPr="00F42A57">
              <w:rPr>
                <w:rFonts w:ascii="Times New Roman" w:hAnsi="Times New Roman" w:cs="Times New Roman"/>
                <w:i/>
                <w:sz w:val="22"/>
                <w:szCs w:val="22"/>
                <w:lang w:val="en-US"/>
              </w:rPr>
              <w:t>01/12/2015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F42A57" w:rsidRPr="00F42A57" w:rsidRDefault="00F42A57" w:rsidP="001561A9">
            <w:pPr>
              <w:pStyle w:val="BodyText"/>
              <w:jc w:val="right"/>
              <w:rPr>
                <w:rFonts w:ascii="Times New Roman"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Chị</w:t>
            </w:r>
          </w:p>
        </w:tc>
      </w:tr>
      <w:tr w:rsidR="00F42A57" w:rsidRPr="00B11DBE" w:rsidTr="00143D0A">
        <w:trPr>
          <w:trHeight w:val="821"/>
        </w:trPr>
        <w:tc>
          <w:tcPr>
            <w:tcW w:w="683"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pStyle w:val="BodyText"/>
              <w:jc w:val="center"/>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5</w:t>
            </w:r>
            <w:r w:rsidRPr="00EF6A38">
              <w:rPr>
                <w:rFonts w:ascii="Times New Roman" w:hAnsi="Times New Roman"/>
                <w:i/>
                <w:color w:val="000000"/>
                <w:sz w:val="22"/>
                <w:szCs w:val="22"/>
                <w:lang w:val="en-US" w:eastAsia="en-US"/>
              </w:rPr>
              <w:t>.6</w:t>
            </w:r>
          </w:p>
        </w:tc>
        <w:tc>
          <w:tcPr>
            <w:tcW w:w="1588"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Trần Hữu Sơn</w:t>
            </w:r>
          </w:p>
        </w:tc>
        <w:tc>
          <w:tcPr>
            <w:tcW w:w="1415"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jc w:val="both"/>
              <w:rPr>
                <w:rFonts w:ascii="Times New Roman" w:hAnsi="Times New Roman" w:cs="Times New Roman"/>
                <w:bCs/>
                <w:i/>
                <w:sz w:val="22"/>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Xã Thanh Sơn, huyện Thanh Hà, tỉnh Hải Dương</w:t>
            </w:r>
          </w:p>
        </w:tc>
        <w:tc>
          <w:tcPr>
            <w:tcW w:w="1277" w:type="dxa"/>
            <w:tcBorders>
              <w:top w:val="single" w:sz="4" w:space="0" w:color="000000"/>
              <w:left w:val="single" w:sz="4" w:space="0" w:color="000000"/>
              <w:bottom w:val="single" w:sz="4" w:space="0" w:color="000000"/>
              <w:right w:val="single" w:sz="4" w:space="0" w:color="000000"/>
            </w:tcBorders>
            <w:vAlign w:val="center"/>
          </w:tcPr>
          <w:p w:rsidR="00F42A57" w:rsidRPr="00F42A57" w:rsidRDefault="00F42A57" w:rsidP="001561A9">
            <w:pPr>
              <w:jc w:val="right"/>
              <w:rPr>
                <w:rFonts w:ascii="Times New Roman" w:hAnsi="Times New Roman" w:cs="Times New Roman"/>
                <w:i/>
                <w:sz w:val="22"/>
                <w:szCs w:val="22"/>
                <w:lang w:val="en-US"/>
              </w:rPr>
            </w:pPr>
            <w:r w:rsidRPr="00F42A57">
              <w:rPr>
                <w:rFonts w:ascii="Times New Roman" w:hAnsi="Times New Roman" w:cs="Times New Roman"/>
                <w:i/>
                <w:sz w:val="22"/>
                <w:szCs w:val="22"/>
                <w:lang w:val="en-US"/>
              </w:rPr>
              <w:t>01/12/2015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F42A57" w:rsidRPr="00F42A57" w:rsidRDefault="00F42A57" w:rsidP="001561A9">
            <w:pPr>
              <w:pStyle w:val="BodyText"/>
              <w:jc w:val="right"/>
              <w:rPr>
                <w:rFonts w:ascii="Times New Roman"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Anh</w:t>
            </w:r>
          </w:p>
        </w:tc>
      </w:tr>
      <w:tr w:rsidR="00F42A57" w:rsidRPr="00B11DBE" w:rsidTr="00143D0A">
        <w:trPr>
          <w:trHeight w:val="821"/>
        </w:trPr>
        <w:tc>
          <w:tcPr>
            <w:tcW w:w="683"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pStyle w:val="BodyText"/>
              <w:jc w:val="center"/>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5</w:t>
            </w:r>
            <w:r w:rsidRPr="00EF6A38">
              <w:rPr>
                <w:rFonts w:ascii="Times New Roman" w:hAnsi="Times New Roman"/>
                <w:i/>
                <w:color w:val="000000"/>
                <w:sz w:val="22"/>
                <w:szCs w:val="22"/>
                <w:lang w:val="en-US" w:eastAsia="en-US"/>
              </w:rPr>
              <w:t>.7</w:t>
            </w:r>
          </w:p>
        </w:tc>
        <w:tc>
          <w:tcPr>
            <w:tcW w:w="1588"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Trần Hữu Vũ</w:t>
            </w:r>
          </w:p>
        </w:tc>
        <w:tc>
          <w:tcPr>
            <w:tcW w:w="1415"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pStyle w:val="BodyText"/>
              <w:jc w:val="center"/>
              <w:rPr>
                <w:rFonts w:ascii="Times New Roman" w:hAnsi="Times New Roman"/>
                <w:i/>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jc w:val="both"/>
              <w:rPr>
                <w:rFonts w:ascii="Times New Roman" w:hAnsi="Times New Roman" w:cs="Times New Roman"/>
                <w:bCs/>
                <w:i/>
                <w:sz w:val="22"/>
                <w:szCs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Xã Thanh Sơn, huyện Thanh Hà, tỉnh Hải Dương</w:t>
            </w:r>
          </w:p>
        </w:tc>
        <w:tc>
          <w:tcPr>
            <w:tcW w:w="1277" w:type="dxa"/>
            <w:tcBorders>
              <w:top w:val="single" w:sz="4" w:space="0" w:color="000000"/>
              <w:left w:val="single" w:sz="4" w:space="0" w:color="000000"/>
              <w:bottom w:val="single" w:sz="4" w:space="0" w:color="000000"/>
              <w:right w:val="single" w:sz="4" w:space="0" w:color="000000"/>
            </w:tcBorders>
            <w:vAlign w:val="center"/>
          </w:tcPr>
          <w:p w:rsidR="00F42A57" w:rsidRPr="00F42A57" w:rsidRDefault="00F42A57" w:rsidP="001561A9">
            <w:pPr>
              <w:jc w:val="right"/>
              <w:rPr>
                <w:rFonts w:ascii="Times New Roman" w:hAnsi="Times New Roman" w:cs="Times New Roman"/>
                <w:i/>
                <w:sz w:val="22"/>
                <w:szCs w:val="22"/>
                <w:lang w:val="en-US"/>
              </w:rPr>
            </w:pPr>
            <w:r w:rsidRPr="00F42A57">
              <w:rPr>
                <w:rFonts w:ascii="Times New Roman" w:hAnsi="Times New Roman" w:cs="Times New Roman"/>
                <w:i/>
                <w:sz w:val="22"/>
                <w:szCs w:val="22"/>
                <w:lang w:val="en-US"/>
              </w:rPr>
              <w:t>01/12/2015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F42A57" w:rsidRPr="00F42A57" w:rsidRDefault="00F42A57" w:rsidP="001561A9">
            <w:pPr>
              <w:pStyle w:val="BodyText"/>
              <w:jc w:val="right"/>
              <w:rPr>
                <w:rFonts w:ascii="Times New Roman" w:hAnsi="Times New Roman"/>
                <w:i/>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42A57" w:rsidRPr="00EF6A38" w:rsidRDefault="00F42A57" w:rsidP="001561A9">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Em</w:t>
            </w:r>
          </w:p>
        </w:tc>
      </w:tr>
    </w:tbl>
    <w:p w:rsidR="00B11DBE" w:rsidRDefault="00B11DBE" w:rsidP="004C3831">
      <w:pPr>
        <w:spacing w:before="120"/>
        <w:jc w:val="both"/>
        <w:rPr>
          <w:rFonts w:ascii="Times New Roman" w:hAnsi="Times New Roman" w:cs="Times New Roman"/>
          <w:b/>
          <w:sz w:val="26"/>
          <w:szCs w:val="26"/>
          <w:lang w:val="en-US"/>
        </w:rPr>
      </w:pPr>
    </w:p>
    <w:p w:rsidR="004C3831" w:rsidRPr="00654B6C" w:rsidRDefault="00B11DBE" w:rsidP="004C3831">
      <w:pPr>
        <w:spacing w:before="120"/>
        <w:jc w:val="both"/>
        <w:rPr>
          <w:rFonts w:ascii="Times New Roman" w:hAnsi="Times New Roman" w:cs="Times New Roman"/>
          <w:b/>
          <w:sz w:val="26"/>
          <w:szCs w:val="26"/>
          <w:lang w:val="en-US"/>
        </w:rPr>
      </w:pPr>
      <w:r>
        <w:rPr>
          <w:rFonts w:ascii="Times New Roman" w:hAnsi="Times New Roman" w:cs="Times New Roman"/>
          <w:b/>
          <w:sz w:val="26"/>
          <w:szCs w:val="26"/>
          <w:lang w:val="en-US"/>
        </w:rPr>
        <w:t>I</w:t>
      </w:r>
      <w:r w:rsidR="004C3831" w:rsidRPr="004C3831">
        <w:rPr>
          <w:rFonts w:ascii="Times New Roman" w:hAnsi="Times New Roman" w:cs="Times New Roman"/>
          <w:b/>
          <w:sz w:val="26"/>
          <w:szCs w:val="26"/>
          <w:lang w:val="en-US"/>
        </w:rPr>
        <w:t xml:space="preserve">V. </w:t>
      </w:r>
      <w:r w:rsidR="004C3831" w:rsidRPr="004C3831">
        <w:rPr>
          <w:rFonts w:ascii="Times New Roman" w:hAnsi="Times New Roman" w:cs="Times New Roman"/>
          <w:b/>
          <w:sz w:val="26"/>
          <w:szCs w:val="26"/>
        </w:rPr>
        <w:t xml:space="preserve">Giao dịch cổ phiếu của </w:t>
      </w:r>
      <w:r>
        <w:rPr>
          <w:rFonts w:ascii="Times New Roman" w:hAnsi="Times New Roman" w:cs="Times New Roman"/>
          <w:b/>
          <w:sz w:val="26"/>
          <w:szCs w:val="26"/>
          <w:lang w:val="en-US"/>
        </w:rPr>
        <w:t>cổ đông</w:t>
      </w:r>
      <w:r w:rsidR="004C3831" w:rsidRPr="004C3831">
        <w:rPr>
          <w:rFonts w:ascii="Times New Roman" w:hAnsi="Times New Roman" w:cs="Times New Roman"/>
          <w:b/>
          <w:sz w:val="26"/>
          <w:szCs w:val="26"/>
        </w:rPr>
        <w:t xml:space="preserve"> nội bộ và người liên quan </w:t>
      </w:r>
      <w:r w:rsidR="004C3831" w:rsidRPr="00B11DBE">
        <w:rPr>
          <w:rFonts w:ascii="Times New Roman" w:hAnsi="Times New Roman" w:cs="Times New Roman"/>
          <w:sz w:val="26"/>
          <w:szCs w:val="26"/>
        </w:rPr>
        <w:t>(Báo cáo năm</w:t>
      </w:r>
      <w:r w:rsidR="00654B6C" w:rsidRPr="00B11DBE">
        <w:rPr>
          <w:rFonts w:ascii="Times New Roman" w:hAnsi="Times New Roman" w:cs="Times New Roman"/>
          <w:sz w:val="26"/>
          <w:szCs w:val="26"/>
          <w:lang w:val="en-US"/>
        </w:rPr>
        <w:t>)</w:t>
      </w:r>
      <w:r>
        <w:rPr>
          <w:rFonts w:ascii="Times New Roman" w:hAnsi="Times New Roman" w:cs="Times New Roman"/>
          <w:sz w:val="26"/>
          <w:szCs w:val="26"/>
          <w:lang w:val="en-US"/>
        </w:rPr>
        <w:t>:</w:t>
      </w:r>
    </w:p>
    <w:p w:rsidR="00654B6C" w:rsidRPr="00654B6C" w:rsidRDefault="004C3831" w:rsidP="004C3831">
      <w:pPr>
        <w:spacing w:before="120"/>
        <w:jc w:val="both"/>
        <w:rPr>
          <w:rFonts w:ascii="Times New Roman" w:hAnsi="Times New Roman" w:cs="Times New Roman"/>
          <w:sz w:val="26"/>
          <w:szCs w:val="26"/>
          <w:lang w:val="en-US"/>
        </w:rPr>
      </w:pPr>
      <w:r w:rsidRPr="004C3831">
        <w:rPr>
          <w:rFonts w:ascii="Times New Roman" w:hAnsi="Times New Roman" w:cs="Times New Roman"/>
          <w:sz w:val="26"/>
          <w:szCs w:val="26"/>
          <w:lang w:val="en-US"/>
        </w:rPr>
        <w:t xml:space="preserve">1. </w:t>
      </w:r>
      <w:r w:rsidRPr="004C3831">
        <w:rPr>
          <w:rFonts w:ascii="Times New Roman" w:hAnsi="Times New Roman" w:cs="Times New Roman"/>
          <w:sz w:val="26"/>
          <w:szCs w:val="26"/>
        </w:rPr>
        <w:t xml:space="preserve">Danh sách </w:t>
      </w:r>
      <w:r w:rsidR="00B11DBE">
        <w:rPr>
          <w:rFonts w:ascii="Times New Roman" w:hAnsi="Times New Roman" w:cs="Times New Roman"/>
          <w:sz w:val="26"/>
          <w:szCs w:val="26"/>
          <w:lang w:val="en-US"/>
        </w:rPr>
        <w:t>cổ đông</w:t>
      </w:r>
      <w:r w:rsidRPr="004C3831">
        <w:rPr>
          <w:rFonts w:ascii="Times New Roman" w:hAnsi="Times New Roman" w:cs="Times New Roman"/>
          <w:sz w:val="26"/>
          <w:szCs w:val="26"/>
        </w:rPr>
        <w:t xml:space="preserve"> nội bộ và người có liên quan </w:t>
      </w:r>
    </w:p>
    <w:tbl>
      <w:tblPr>
        <w:tblW w:w="1449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645"/>
        <w:gridCol w:w="1873"/>
        <w:gridCol w:w="1559"/>
        <w:gridCol w:w="993"/>
        <w:gridCol w:w="1275"/>
        <w:gridCol w:w="1276"/>
        <w:gridCol w:w="851"/>
        <w:gridCol w:w="2693"/>
        <w:gridCol w:w="1134"/>
        <w:gridCol w:w="1077"/>
        <w:gridCol w:w="1122"/>
      </w:tblGrid>
      <w:tr w:rsidR="00B11DBE" w:rsidRPr="00F42A57" w:rsidTr="00A4031A">
        <w:trPr>
          <w:trHeight w:val="1160"/>
          <w:tblHeader/>
          <w:jc w:val="center"/>
        </w:trPr>
        <w:tc>
          <w:tcPr>
            <w:tcW w:w="645" w:type="dxa"/>
            <w:shd w:val="clear" w:color="auto" w:fill="auto"/>
          </w:tcPr>
          <w:p w:rsidR="00B11DBE" w:rsidRPr="00F42A57" w:rsidRDefault="00B11DBE" w:rsidP="00F42A57">
            <w:pPr>
              <w:pStyle w:val="BodyText"/>
              <w:jc w:val="center"/>
              <w:rPr>
                <w:rFonts w:ascii="Times New Roman" w:hAnsi="Times New Roman"/>
                <w:b/>
                <w:color w:val="000000"/>
                <w:sz w:val="22"/>
                <w:szCs w:val="22"/>
                <w:lang w:val="en-US" w:eastAsia="en-US"/>
              </w:rPr>
            </w:pPr>
            <w:r w:rsidRPr="00F42A57">
              <w:rPr>
                <w:rFonts w:ascii="Times New Roman" w:hAnsi="Times New Roman"/>
                <w:b/>
                <w:color w:val="000000"/>
                <w:sz w:val="22"/>
                <w:szCs w:val="22"/>
                <w:lang w:val="en-US" w:eastAsia="en-US"/>
              </w:rPr>
              <w:t>STT</w:t>
            </w:r>
          </w:p>
        </w:tc>
        <w:tc>
          <w:tcPr>
            <w:tcW w:w="1873" w:type="dxa"/>
            <w:shd w:val="clear" w:color="auto" w:fill="auto"/>
          </w:tcPr>
          <w:p w:rsidR="00B11DBE" w:rsidRPr="00F42A57" w:rsidRDefault="00B11DBE" w:rsidP="00F42A57">
            <w:pPr>
              <w:pStyle w:val="BodyText"/>
              <w:jc w:val="center"/>
              <w:rPr>
                <w:rFonts w:ascii="Times New Roman" w:hAnsi="Times New Roman"/>
                <w:b/>
                <w:color w:val="000000"/>
                <w:sz w:val="22"/>
                <w:szCs w:val="22"/>
                <w:lang w:val="en-US" w:eastAsia="en-US"/>
              </w:rPr>
            </w:pPr>
            <w:r w:rsidRPr="00F42A57">
              <w:rPr>
                <w:rFonts w:ascii="Times New Roman" w:hAnsi="Times New Roman"/>
                <w:b/>
                <w:color w:val="000000"/>
                <w:sz w:val="22"/>
                <w:szCs w:val="22"/>
                <w:lang w:val="en-US" w:eastAsia="en-US"/>
              </w:rPr>
              <w:t xml:space="preserve">Tên tổ chức/cá nhân </w:t>
            </w:r>
          </w:p>
        </w:tc>
        <w:tc>
          <w:tcPr>
            <w:tcW w:w="1559" w:type="dxa"/>
            <w:shd w:val="clear" w:color="auto" w:fill="auto"/>
          </w:tcPr>
          <w:p w:rsidR="00B11DBE" w:rsidRPr="00F42A57" w:rsidRDefault="00B11DBE" w:rsidP="00F42A57">
            <w:pPr>
              <w:pStyle w:val="BodyText"/>
              <w:jc w:val="center"/>
              <w:rPr>
                <w:rFonts w:ascii="Times New Roman" w:hAnsi="Times New Roman"/>
                <w:b/>
                <w:color w:val="000000"/>
                <w:sz w:val="22"/>
                <w:szCs w:val="22"/>
                <w:lang w:val="en-US" w:eastAsia="en-US"/>
              </w:rPr>
            </w:pPr>
            <w:r w:rsidRPr="00F42A57">
              <w:rPr>
                <w:rFonts w:ascii="Times New Roman" w:hAnsi="Times New Roman"/>
                <w:b/>
                <w:color w:val="000000"/>
                <w:sz w:val="22"/>
                <w:szCs w:val="22"/>
                <w:lang w:val="en-US" w:eastAsia="en-US"/>
              </w:rPr>
              <w:t>Tài khoản giao dịch chứng khoán (nếu có)</w:t>
            </w:r>
          </w:p>
        </w:tc>
        <w:tc>
          <w:tcPr>
            <w:tcW w:w="993" w:type="dxa"/>
            <w:shd w:val="clear" w:color="auto" w:fill="auto"/>
          </w:tcPr>
          <w:p w:rsidR="00B11DBE" w:rsidRPr="00F42A57" w:rsidRDefault="00B11DBE" w:rsidP="00F42A57">
            <w:pPr>
              <w:pStyle w:val="BodyText"/>
              <w:jc w:val="center"/>
              <w:rPr>
                <w:rFonts w:ascii="Times New Roman" w:hAnsi="Times New Roman"/>
                <w:b/>
                <w:color w:val="000000"/>
                <w:sz w:val="22"/>
                <w:szCs w:val="22"/>
                <w:lang w:val="en-US" w:eastAsia="en-US"/>
              </w:rPr>
            </w:pPr>
            <w:r w:rsidRPr="00F42A57">
              <w:rPr>
                <w:rFonts w:ascii="Times New Roman" w:hAnsi="Times New Roman"/>
                <w:b/>
                <w:color w:val="000000"/>
                <w:sz w:val="22"/>
                <w:szCs w:val="22"/>
                <w:lang w:val="en-US" w:eastAsia="en-US"/>
              </w:rPr>
              <w:t>Chức vụ tại công ty (nếu có)</w:t>
            </w:r>
          </w:p>
        </w:tc>
        <w:tc>
          <w:tcPr>
            <w:tcW w:w="1275" w:type="dxa"/>
          </w:tcPr>
          <w:p w:rsidR="00B11DBE" w:rsidRPr="00F42A57" w:rsidRDefault="00B11DBE" w:rsidP="00F42A57">
            <w:pPr>
              <w:pStyle w:val="BodyText"/>
              <w:jc w:val="center"/>
              <w:rPr>
                <w:rFonts w:ascii="Times New Roman" w:hAnsi="Times New Roman"/>
                <w:b/>
                <w:color w:val="000000"/>
                <w:sz w:val="22"/>
                <w:szCs w:val="22"/>
                <w:lang w:val="en-US" w:eastAsia="en-US"/>
              </w:rPr>
            </w:pPr>
            <w:r w:rsidRPr="00F42A57">
              <w:rPr>
                <w:rFonts w:ascii="Times New Roman" w:hAnsi="Times New Roman"/>
                <w:b/>
                <w:color w:val="000000"/>
                <w:sz w:val="22"/>
                <w:szCs w:val="22"/>
                <w:lang w:val="en-US" w:eastAsia="en-US"/>
              </w:rPr>
              <w:t>Số CMND/ĐKKD</w:t>
            </w:r>
          </w:p>
        </w:tc>
        <w:tc>
          <w:tcPr>
            <w:tcW w:w="1276" w:type="dxa"/>
          </w:tcPr>
          <w:p w:rsidR="00B11DBE" w:rsidRPr="00F42A57" w:rsidRDefault="00B11DBE" w:rsidP="00F42A57">
            <w:pPr>
              <w:pStyle w:val="BodyText"/>
              <w:jc w:val="center"/>
              <w:rPr>
                <w:rFonts w:ascii="Times New Roman" w:hAnsi="Times New Roman"/>
                <w:b/>
                <w:color w:val="000000"/>
                <w:sz w:val="22"/>
                <w:szCs w:val="22"/>
                <w:lang w:val="en-US" w:eastAsia="en-US"/>
              </w:rPr>
            </w:pPr>
            <w:r w:rsidRPr="00F42A57">
              <w:rPr>
                <w:rFonts w:ascii="Times New Roman" w:hAnsi="Times New Roman"/>
                <w:b/>
                <w:color w:val="000000"/>
                <w:sz w:val="22"/>
                <w:szCs w:val="22"/>
                <w:lang w:val="en-US" w:eastAsia="en-US"/>
              </w:rPr>
              <w:t>Ngày cấp CMND/ĐKKD</w:t>
            </w:r>
          </w:p>
        </w:tc>
        <w:tc>
          <w:tcPr>
            <w:tcW w:w="851" w:type="dxa"/>
          </w:tcPr>
          <w:p w:rsidR="00B11DBE" w:rsidRPr="00F42A57" w:rsidRDefault="00B11DBE" w:rsidP="00F42A57">
            <w:pPr>
              <w:pStyle w:val="BodyText"/>
              <w:jc w:val="center"/>
              <w:rPr>
                <w:rFonts w:ascii="Times New Roman" w:hAnsi="Times New Roman"/>
                <w:b/>
                <w:color w:val="000000"/>
                <w:sz w:val="22"/>
                <w:szCs w:val="22"/>
                <w:lang w:val="en-US" w:eastAsia="en-US"/>
              </w:rPr>
            </w:pPr>
            <w:r w:rsidRPr="00F42A57">
              <w:rPr>
                <w:rFonts w:ascii="Times New Roman" w:hAnsi="Times New Roman"/>
                <w:b/>
                <w:color w:val="000000"/>
                <w:sz w:val="22"/>
                <w:szCs w:val="22"/>
                <w:lang w:val="en-US" w:eastAsia="en-US"/>
              </w:rPr>
              <w:t>Nơi cấp CMND/ĐKKD</w:t>
            </w:r>
          </w:p>
        </w:tc>
        <w:tc>
          <w:tcPr>
            <w:tcW w:w="2693" w:type="dxa"/>
            <w:shd w:val="clear" w:color="auto" w:fill="auto"/>
          </w:tcPr>
          <w:p w:rsidR="00B11DBE" w:rsidRPr="00F42A57" w:rsidRDefault="00B11DBE" w:rsidP="00F42A57">
            <w:pPr>
              <w:pStyle w:val="BodyText"/>
              <w:jc w:val="center"/>
              <w:rPr>
                <w:rFonts w:ascii="Times New Roman" w:hAnsi="Times New Roman"/>
                <w:b/>
                <w:color w:val="000000"/>
                <w:sz w:val="22"/>
                <w:szCs w:val="22"/>
                <w:lang w:val="en-US" w:eastAsia="en-US"/>
              </w:rPr>
            </w:pPr>
            <w:r w:rsidRPr="00F42A57">
              <w:rPr>
                <w:rFonts w:ascii="Times New Roman" w:hAnsi="Times New Roman"/>
                <w:b/>
                <w:color w:val="000000"/>
                <w:sz w:val="22"/>
                <w:szCs w:val="22"/>
                <w:lang w:val="en-US" w:eastAsia="en-US"/>
              </w:rPr>
              <w:t>Địa chỉ</w:t>
            </w:r>
          </w:p>
        </w:tc>
        <w:tc>
          <w:tcPr>
            <w:tcW w:w="1134" w:type="dxa"/>
            <w:shd w:val="clear" w:color="auto" w:fill="auto"/>
          </w:tcPr>
          <w:p w:rsidR="00B11DBE" w:rsidRPr="00F42A57" w:rsidRDefault="00B11DBE" w:rsidP="00F42A57">
            <w:pPr>
              <w:pStyle w:val="BodyText"/>
              <w:jc w:val="center"/>
              <w:rPr>
                <w:rFonts w:ascii="Times New Roman" w:hAnsi="Times New Roman"/>
                <w:b/>
                <w:color w:val="000000"/>
                <w:sz w:val="22"/>
                <w:szCs w:val="22"/>
                <w:lang w:val="en-US" w:eastAsia="en-US"/>
              </w:rPr>
            </w:pPr>
            <w:r w:rsidRPr="00F42A57">
              <w:rPr>
                <w:rFonts w:ascii="Times New Roman" w:hAnsi="Times New Roman"/>
                <w:b/>
                <w:color w:val="000000"/>
                <w:sz w:val="22"/>
                <w:szCs w:val="22"/>
                <w:lang w:val="en-US" w:eastAsia="en-US"/>
              </w:rPr>
              <w:t>Số cổ phiếu sở hữu cuối kỳ</w:t>
            </w:r>
          </w:p>
        </w:tc>
        <w:tc>
          <w:tcPr>
            <w:tcW w:w="1077" w:type="dxa"/>
            <w:shd w:val="clear" w:color="auto" w:fill="auto"/>
          </w:tcPr>
          <w:p w:rsidR="00B11DBE" w:rsidRPr="00F42A57" w:rsidRDefault="00B11DBE" w:rsidP="00F42A57">
            <w:pPr>
              <w:pStyle w:val="BodyText"/>
              <w:jc w:val="center"/>
              <w:rPr>
                <w:rFonts w:ascii="Times New Roman" w:hAnsi="Times New Roman"/>
                <w:b/>
                <w:color w:val="000000"/>
                <w:sz w:val="22"/>
                <w:szCs w:val="22"/>
                <w:lang w:val="en-US" w:eastAsia="en-US"/>
              </w:rPr>
            </w:pPr>
            <w:r w:rsidRPr="00F42A57">
              <w:rPr>
                <w:rFonts w:ascii="Times New Roman" w:hAnsi="Times New Roman"/>
                <w:b/>
                <w:color w:val="000000"/>
                <w:sz w:val="22"/>
                <w:szCs w:val="22"/>
                <w:lang w:val="en-US" w:eastAsia="en-US"/>
              </w:rPr>
              <w:t>Tỷ lệ sở hữu cổ phiếu cuối kỳ</w:t>
            </w:r>
          </w:p>
        </w:tc>
        <w:tc>
          <w:tcPr>
            <w:tcW w:w="1122" w:type="dxa"/>
            <w:shd w:val="clear" w:color="auto" w:fill="auto"/>
          </w:tcPr>
          <w:p w:rsidR="00B11DBE" w:rsidRPr="00F42A57" w:rsidRDefault="00B11DBE" w:rsidP="00F42A57">
            <w:pPr>
              <w:pStyle w:val="BodyText"/>
              <w:jc w:val="center"/>
              <w:rPr>
                <w:rFonts w:ascii="Times New Roman" w:hAnsi="Times New Roman"/>
                <w:b/>
                <w:color w:val="000000"/>
                <w:sz w:val="22"/>
                <w:szCs w:val="22"/>
                <w:lang w:val="en-US" w:eastAsia="en-US"/>
              </w:rPr>
            </w:pPr>
            <w:r w:rsidRPr="00F42A57">
              <w:rPr>
                <w:rFonts w:ascii="Times New Roman" w:hAnsi="Times New Roman"/>
                <w:b/>
                <w:color w:val="000000"/>
                <w:sz w:val="22"/>
                <w:szCs w:val="22"/>
                <w:lang w:val="en-US" w:eastAsia="en-US"/>
              </w:rPr>
              <w:t>Ghi chú</w:t>
            </w:r>
          </w:p>
        </w:tc>
      </w:tr>
      <w:tr w:rsidR="00422184" w:rsidRPr="00EF6A38" w:rsidTr="00A4031A">
        <w:trPr>
          <w:trHeight w:val="20"/>
          <w:tblHeader/>
          <w:jc w:val="center"/>
        </w:trPr>
        <w:tc>
          <w:tcPr>
            <w:tcW w:w="645" w:type="dxa"/>
            <w:shd w:val="clear" w:color="auto" w:fill="auto"/>
            <w:vAlign w:val="center"/>
          </w:tcPr>
          <w:p w:rsidR="00422184" w:rsidRPr="00EF6A38" w:rsidRDefault="00422184"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1</w:t>
            </w:r>
          </w:p>
        </w:tc>
        <w:tc>
          <w:tcPr>
            <w:tcW w:w="1873" w:type="dxa"/>
            <w:shd w:val="clear" w:color="auto" w:fill="auto"/>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Kim Mạnh Hà</w:t>
            </w:r>
          </w:p>
        </w:tc>
        <w:tc>
          <w:tcPr>
            <w:tcW w:w="1559" w:type="dxa"/>
            <w:shd w:val="clear" w:color="auto" w:fill="auto"/>
            <w:vAlign w:val="center"/>
          </w:tcPr>
          <w:p w:rsidR="00422184" w:rsidRPr="006C11B2" w:rsidRDefault="00422184" w:rsidP="004945CD">
            <w:pPr>
              <w:rPr>
                <w:rFonts w:ascii="Times New Roman" w:hAnsi="Times New Roman" w:cs="Times New Roman"/>
                <w:bCs/>
                <w:sz w:val="22"/>
                <w:szCs w:val="22"/>
              </w:rPr>
            </w:pPr>
            <w:r w:rsidRPr="006C11B2">
              <w:rPr>
                <w:rFonts w:ascii="Times New Roman" w:hAnsi="Times New Roman" w:cs="Times New Roman"/>
                <w:bCs/>
                <w:sz w:val="22"/>
                <w:szCs w:val="22"/>
              </w:rPr>
              <w:t>058C459689</w:t>
            </w:r>
          </w:p>
          <w:p w:rsidR="00422184" w:rsidRPr="006C11B2" w:rsidRDefault="00422184" w:rsidP="004945CD">
            <w:pPr>
              <w:rPr>
                <w:rFonts w:ascii="Times New Roman" w:hAnsi="Times New Roman" w:cs="Times New Roman"/>
                <w:bCs/>
                <w:sz w:val="22"/>
                <w:szCs w:val="22"/>
              </w:rPr>
            </w:pPr>
            <w:r w:rsidRPr="006C11B2">
              <w:rPr>
                <w:rFonts w:ascii="Times New Roman" w:hAnsi="Times New Roman" w:cs="Times New Roman"/>
                <w:bCs/>
                <w:sz w:val="22"/>
                <w:szCs w:val="22"/>
              </w:rPr>
              <w:t>080C105095</w:t>
            </w:r>
          </w:p>
          <w:p w:rsidR="00422184" w:rsidRPr="006C11B2" w:rsidRDefault="00422184" w:rsidP="004945CD">
            <w:pPr>
              <w:rPr>
                <w:rFonts w:ascii="Times New Roman" w:hAnsi="Times New Roman" w:cs="Times New Roman"/>
                <w:bCs/>
                <w:sz w:val="22"/>
                <w:szCs w:val="22"/>
              </w:rPr>
            </w:pPr>
            <w:r w:rsidRPr="006C11B2">
              <w:rPr>
                <w:rFonts w:ascii="Times New Roman" w:hAnsi="Times New Roman" w:cs="Times New Roman"/>
                <w:bCs/>
                <w:sz w:val="22"/>
                <w:szCs w:val="22"/>
              </w:rPr>
              <w:t>006C13890</w:t>
            </w:r>
          </w:p>
        </w:tc>
        <w:tc>
          <w:tcPr>
            <w:tcW w:w="993" w:type="dxa"/>
            <w:shd w:val="clear" w:color="auto" w:fill="auto"/>
            <w:vAlign w:val="center"/>
          </w:tcPr>
          <w:p w:rsidR="00422184" w:rsidRPr="00654B6C" w:rsidRDefault="00422184" w:rsidP="00654B6C">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Chủ t</w:t>
            </w:r>
            <w:r w:rsidR="00654B6C">
              <w:rPr>
                <w:rFonts w:ascii="Times New Roman" w:hAnsi="Times New Roman"/>
                <w:color w:val="000000"/>
                <w:sz w:val="22"/>
                <w:szCs w:val="22"/>
                <w:lang w:val="en-US" w:eastAsia="en-US"/>
              </w:rPr>
              <w:t>ịch HĐQT</w:t>
            </w:r>
          </w:p>
        </w:tc>
        <w:tc>
          <w:tcPr>
            <w:tcW w:w="1275" w:type="dxa"/>
            <w:vAlign w:val="center"/>
          </w:tcPr>
          <w:p w:rsidR="00422184" w:rsidRPr="00EF6A38" w:rsidRDefault="00422184" w:rsidP="004945CD">
            <w:pPr>
              <w:rPr>
                <w:rFonts w:ascii="Times New Roman" w:hAnsi="Times New Roman" w:cs="Times New Roman"/>
                <w:sz w:val="22"/>
                <w:szCs w:val="22"/>
              </w:rPr>
            </w:pPr>
            <w:r w:rsidRPr="00EF6A38">
              <w:rPr>
                <w:rFonts w:ascii="Times New Roman" w:hAnsi="Times New Roman" w:cs="Times New Roman"/>
                <w:sz w:val="22"/>
                <w:szCs w:val="22"/>
              </w:rPr>
              <w:t>012942117</w:t>
            </w:r>
          </w:p>
        </w:tc>
        <w:tc>
          <w:tcPr>
            <w:tcW w:w="1276" w:type="dxa"/>
            <w:vAlign w:val="center"/>
          </w:tcPr>
          <w:p w:rsidR="00422184" w:rsidRPr="00EF6A38" w:rsidRDefault="00422184" w:rsidP="004945CD">
            <w:pPr>
              <w:rPr>
                <w:rFonts w:ascii="Times New Roman" w:hAnsi="Times New Roman" w:cs="Times New Roman"/>
                <w:sz w:val="22"/>
                <w:szCs w:val="22"/>
              </w:rPr>
            </w:pPr>
            <w:r w:rsidRPr="00EF6A38">
              <w:rPr>
                <w:rFonts w:ascii="Times New Roman" w:hAnsi="Times New Roman" w:cs="Times New Roman"/>
                <w:sz w:val="22"/>
                <w:szCs w:val="22"/>
              </w:rPr>
              <w:t>8/3/2007</w:t>
            </w:r>
          </w:p>
        </w:tc>
        <w:tc>
          <w:tcPr>
            <w:tcW w:w="851" w:type="dxa"/>
            <w:shd w:val="clear" w:color="auto" w:fill="auto"/>
            <w:vAlign w:val="center"/>
          </w:tcPr>
          <w:p w:rsidR="00422184" w:rsidRPr="00EF6A38" w:rsidRDefault="00422184" w:rsidP="004945CD">
            <w:pPr>
              <w:rPr>
                <w:rFonts w:ascii="Times New Roman" w:hAnsi="Times New Roman" w:cs="Times New Roman"/>
                <w:sz w:val="22"/>
                <w:szCs w:val="22"/>
              </w:rPr>
            </w:pPr>
            <w:r w:rsidRPr="00EF6A38">
              <w:rPr>
                <w:rFonts w:ascii="Times New Roman" w:hAnsi="Times New Roman" w:cs="Times New Roman"/>
                <w:sz w:val="22"/>
                <w:szCs w:val="22"/>
              </w:rPr>
              <w:t>Hà Nội</w:t>
            </w:r>
          </w:p>
        </w:tc>
        <w:tc>
          <w:tcPr>
            <w:tcW w:w="2693" w:type="dxa"/>
            <w:shd w:val="clear" w:color="auto" w:fill="auto"/>
            <w:vAlign w:val="center"/>
          </w:tcPr>
          <w:p w:rsidR="00422184" w:rsidRPr="00EF6A38" w:rsidRDefault="00422184" w:rsidP="004945CD">
            <w:pPr>
              <w:rPr>
                <w:rFonts w:ascii="Times New Roman" w:hAnsi="Times New Roman" w:cs="Times New Roman"/>
                <w:sz w:val="22"/>
                <w:szCs w:val="22"/>
              </w:rPr>
            </w:pPr>
            <w:r w:rsidRPr="00EF6A38">
              <w:rPr>
                <w:rFonts w:ascii="Times New Roman" w:hAnsi="Times New Roman" w:cs="Times New Roman"/>
                <w:sz w:val="22"/>
                <w:szCs w:val="22"/>
              </w:rPr>
              <w:t>P719-CT5-Khu đô thị Mỹ Đình-Mễ trì-Từ Liêm-Hà Nội</w:t>
            </w:r>
          </w:p>
        </w:tc>
        <w:tc>
          <w:tcPr>
            <w:tcW w:w="1134" w:type="dxa"/>
            <w:shd w:val="clear" w:color="auto" w:fill="auto"/>
            <w:vAlign w:val="center"/>
          </w:tcPr>
          <w:p w:rsidR="00422184" w:rsidRPr="004945CD" w:rsidRDefault="004945CD" w:rsidP="004945CD">
            <w:pPr>
              <w:jc w:val="right"/>
              <w:rPr>
                <w:rFonts w:ascii="Times New Roman" w:hAnsi="Times New Roman" w:cs="Times New Roman"/>
                <w:bCs/>
                <w:sz w:val="22"/>
                <w:szCs w:val="22"/>
                <w:lang w:val="en-US"/>
              </w:rPr>
            </w:pPr>
            <w:r>
              <w:rPr>
                <w:rFonts w:ascii="Times New Roman" w:hAnsi="Times New Roman" w:cs="Times New Roman"/>
                <w:bCs/>
                <w:sz w:val="22"/>
                <w:szCs w:val="22"/>
                <w:lang w:val="en-US"/>
              </w:rPr>
              <w:t>0</w:t>
            </w:r>
          </w:p>
        </w:tc>
        <w:tc>
          <w:tcPr>
            <w:tcW w:w="1077" w:type="dxa"/>
            <w:shd w:val="clear" w:color="auto" w:fill="auto"/>
            <w:vAlign w:val="center"/>
          </w:tcPr>
          <w:p w:rsidR="00422184" w:rsidRPr="00EF6A38" w:rsidRDefault="004945CD" w:rsidP="004945CD">
            <w:pPr>
              <w:pStyle w:val="BodyText"/>
              <w:jc w:val="right"/>
              <w:rPr>
                <w:rFonts w:ascii="Times New Roman" w:hAnsi="Times New Roman"/>
                <w:color w:val="000000"/>
                <w:sz w:val="22"/>
                <w:szCs w:val="22"/>
                <w:lang w:val="en-US" w:eastAsia="en-US"/>
              </w:rPr>
            </w:pPr>
            <w:r>
              <w:rPr>
                <w:rFonts w:ascii="Times New Roman" w:hAnsi="Times New Roman"/>
                <w:color w:val="000000"/>
                <w:sz w:val="22"/>
                <w:szCs w:val="22"/>
                <w:lang w:val="en-US" w:eastAsia="en-US"/>
              </w:rPr>
              <w:t>0</w:t>
            </w:r>
          </w:p>
        </w:tc>
        <w:tc>
          <w:tcPr>
            <w:tcW w:w="1122" w:type="dxa"/>
            <w:shd w:val="clear" w:color="auto" w:fill="auto"/>
            <w:vAlign w:val="center"/>
          </w:tcPr>
          <w:p w:rsidR="00422184" w:rsidRPr="00EF6A38" w:rsidRDefault="00422184"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Thành viên bầu bổ sung mới</w:t>
            </w:r>
          </w:p>
        </w:tc>
      </w:tr>
      <w:tr w:rsidR="00422184" w:rsidRPr="00EF6A38" w:rsidTr="00A4031A">
        <w:trPr>
          <w:trHeight w:val="20"/>
          <w:tblHeader/>
          <w:jc w:val="center"/>
        </w:trPr>
        <w:tc>
          <w:tcPr>
            <w:tcW w:w="645" w:type="dxa"/>
            <w:shd w:val="clear" w:color="auto" w:fill="auto"/>
            <w:vAlign w:val="center"/>
          </w:tcPr>
          <w:p w:rsidR="00422184" w:rsidRPr="00EF6A38" w:rsidRDefault="00422184"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1.1</w:t>
            </w:r>
          </w:p>
        </w:tc>
        <w:tc>
          <w:tcPr>
            <w:tcW w:w="1873" w:type="dxa"/>
            <w:shd w:val="clear" w:color="auto" w:fill="auto"/>
            <w:vAlign w:val="center"/>
          </w:tcPr>
          <w:p w:rsidR="00422184" w:rsidRPr="00EF6A38" w:rsidRDefault="00422184" w:rsidP="004945CD">
            <w:pPr>
              <w:rPr>
                <w:rFonts w:ascii="Times New Roman" w:hAnsi="Times New Roman" w:cs="Times New Roman"/>
                <w:i/>
                <w:sz w:val="22"/>
                <w:szCs w:val="22"/>
              </w:rPr>
            </w:pPr>
            <w:r w:rsidRPr="00EF6A38">
              <w:rPr>
                <w:rFonts w:ascii="Times New Roman" w:hAnsi="Times New Roman" w:cs="Times New Roman"/>
                <w:i/>
                <w:sz w:val="22"/>
                <w:szCs w:val="22"/>
              </w:rPr>
              <w:t>Đào Thị Duyên</w:t>
            </w:r>
          </w:p>
        </w:tc>
        <w:tc>
          <w:tcPr>
            <w:tcW w:w="1559" w:type="dxa"/>
            <w:shd w:val="clear" w:color="auto" w:fill="auto"/>
            <w:vAlign w:val="center"/>
          </w:tcPr>
          <w:p w:rsidR="00422184" w:rsidRPr="00EF6A38" w:rsidRDefault="00422184" w:rsidP="004945CD">
            <w:pPr>
              <w:rPr>
                <w:rFonts w:ascii="Times New Roman" w:hAnsi="Times New Roman" w:cs="Times New Roman"/>
                <w:i/>
                <w:sz w:val="22"/>
                <w:szCs w:val="22"/>
              </w:rPr>
            </w:pPr>
            <w:r w:rsidRPr="00EF6A38">
              <w:rPr>
                <w:rFonts w:ascii="Times New Roman" w:hAnsi="Times New Roman" w:cs="Times New Roman"/>
                <w:i/>
                <w:sz w:val="22"/>
                <w:szCs w:val="22"/>
              </w:rPr>
              <w:t>058C459688</w:t>
            </w:r>
          </w:p>
        </w:tc>
        <w:tc>
          <w:tcPr>
            <w:tcW w:w="993" w:type="dxa"/>
            <w:shd w:val="clear" w:color="auto" w:fill="auto"/>
            <w:vAlign w:val="center"/>
          </w:tcPr>
          <w:p w:rsidR="00422184" w:rsidRPr="00EF6A38" w:rsidRDefault="00422184" w:rsidP="004945CD">
            <w:pPr>
              <w:pStyle w:val="BodyText"/>
              <w:jc w:val="center"/>
              <w:rPr>
                <w:rFonts w:ascii="Times New Roman" w:hAnsi="Times New Roman"/>
                <w:i/>
                <w:color w:val="000000"/>
                <w:sz w:val="22"/>
                <w:szCs w:val="22"/>
                <w:lang w:val="en-US" w:eastAsia="en-US"/>
              </w:rPr>
            </w:pPr>
          </w:p>
        </w:tc>
        <w:tc>
          <w:tcPr>
            <w:tcW w:w="1275" w:type="dxa"/>
            <w:vAlign w:val="center"/>
          </w:tcPr>
          <w:p w:rsidR="00422184" w:rsidRPr="00EF6A38" w:rsidRDefault="00422184" w:rsidP="004945CD">
            <w:pPr>
              <w:rPr>
                <w:rFonts w:ascii="Times New Roman" w:hAnsi="Times New Roman" w:cs="Times New Roman"/>
                <w:i/>
                <w:sz w:val="22"/>
                <w:szCs w:val="22"/>
              </w:rPr>
            </w:pPr>
            <w:r w:rsidRPr="00EF6A38">
              <w:rPr>
                <w:rFonts w:ascii="Times New Roman" w:hAnsi="Times New Roman" w:cs="Times New Roman"/>
                <w:i/>
                <w:sz w:val="22"/>
                <w:szCs w:val="22"/>
              </w:rPr>
              <w:t>012919895</w:t>
            </w:r>
          </w:p>
        </w:tc>
        <w:tc>
          <w:tcPr>
            <w:tcW w:w="1276" w:type="dxa"/>
            <w:vAlign w:val="center"/>
          </w:tcPr>
          <w:p w:rsidR="00422184" w:rsidRPr="00EF6A38" w:rsidRDefault="00422184" w:rsidP="004945CD">
            <w:pPr>
              <w:rPr>
                <w:rFonts w:ascii="Times New Roman" w:hAnsi="Times New Roman" w:cs="Times New Roman"/>
                <w:i/>
                <w:sz w:val="22"/>
                <w:szCs w:val="22"/>
              </w:rPr>
            </w:pPr>
            <w:r w:rsidRPr="00EF6A38">
              <w:rPr>
                <w:rFonts w:ascii="Times New Roman" w:hAnsi="Times New Roman" w:cs="Times New Roman"/>
                <w:i/>
                <w:sz w:val="22"/>
                <w:szCs w:val="22"/>
              </w:rPr>
              <w:t>22/3/2012</w:t>
            </w:r>
          </w:p>
        </w:tc>
        <w:tc>
          <w:tcPr>
            <w:tcW w:w="851" w:type="dxa"/>
            <w:shd w:val="clear" w:color="auto" w:fill="auto"/>
            <w:vAlign w:val="center"/>
          </w:tcPr>
          <w:p w:rsidR="00422184" w:rsidRPr="00EF6A38" w:rsidRDefault="00422184"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2693" w:type="dxa"/>
            <w:shd w:val="clear" w:color="auto" w:fill="auto"/>
            <w:vAlign w:val="center"/>
          </w:tcPr>
          <w:p w:rsidR="00422184" w:rsidRPr="00EF6A38" w:rsidRDefault="00422184" w:rsidP="004945CD">
            <w:pPr>
              <w:rPr>
                <w:rFonts w:ascii="Times New Roman" w:hAnsi="Times New Roman" w:cs="Times New Roman"/>
                <w:i/>
                <w:sz w:val="22"/>
                <w:szCs w:val="22"/>
              </w:rPr>
            </w:pPr>
            <w:r w:rsidRPr="00EF6A38">
              <w:rPr>
                <w:rFonts w:ascii="Times New Roman" w:hAnsi="Times New Roman" w:cs="Times New Roman"/>
                <w:i/>
                <w:sz w:val="22"/>
                <w:szCs w:val="22"/>
              </w:rPr>
              <w:t>P719-CT5-Khu đô thị Mỹ Đình-Mễ trì-Từ Liêm-Hà Nội</w:t>
            </w:r>
          </w:p>
        </w:tc>
        <w:tc>
          <w:tcPr>
            <w:tcW w:w="1134" w:type="dxa"/>
            <w:shd w:val="clear" w:color="auto" w:fill="auto"/>
            <w:vAlign w:val="center"/>
          </w:tcPr>
          <w:p w:rsidR="00422184"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22184"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22184" w:rsidRPr="00EF6A38" w:rsidRDefault="00422184"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Vợ</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1.2</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Kim Chí Hiếu</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013345092</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22/3/2012</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i/>
                <w:sz w:val="22"/>
                <w:szCs w:val="22"/>
              </w:rPr>
              <w:t>P719-CT5-Khu đô thị Mỹ Đình-Mễ trì-Từ Liêm-Hà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Con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1.3</w:t>
            </w:r>
          </w:p>
        </w:tc>
        <w:tc>
          <w:tcPr>
            <w:tcW w:w="1873" w:type="dxa"/>
            <w:shd w:val="clear" w:color="auto" w:fill="auto"/>
            <w:vAlign w:val="center"/>
          </w:tcPr>
          <w:p w:rsidR="004945CD" w:rsidRPr="00EF6A38" w:rsidRDefault="004945CD" w:rsidP="004945CD">
            <w:pPr>
              <w:spacing w:before="120" w:after="120"/>
              <w:rPr>
                <w:rFonts w:ascii="Times New Roman" w:hAnsi="Times New Roman" w:cs="Times New Roman"/>
                <w:i/>
                <w:sz w:val="22"/>
                <w:szCs w:val="22"/>
              </w:rPr>
            </w:pPr>
            <w:r w:rsidRPr="00EF6A38">
              <w:rPr>
                <w:rFonts w:ascii="Times New Roman" w:hAnsi="Times New Roman" w:cs="Times New Roman"/>
                <w:i/>
                <w:sz w:val="22"/>
                <w:szCs w:val="22"/>
              </w:rPr>
              <w:t>Kim Hiếu Thảo</w:t>
            </w:r>
          </w:p>
        </w:tc>
        <w:tc>
          <w:tcPr>
            <w:tcW w:w="1559" w:type="dxa"/>
            <w:shd w:val="clear" w:color="auto" w:fill="auto"/>
            <w:vAlign w:val="center"/>
          </w:tcPr>
          <w:p w:rsidR="004945CD" w:rsidRPr="00EF6A38" w:rsidRDefault="004945CD" w:rsidP="004945CD">
            <w:pPr>
              <w:spacing w:before="120" w:after="120"/>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spacing w:before="120" w:after="120"/>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spacing w:before="120" w:after="120"/>
              <w:rPr>
                <w:rFonts w:ascii="Times New Roman" w:hAnsi="Times New Roman" w:cs="Times New Roman"/>
                <w:i/>
                <w:sz w:val="22"/>
                <w:szCs w:val="22"/>
              </w:rPr>
            </w:pPr>
          </w:p>
        </w:tc>
        <w:tc>
          <w:tcPr>
            <w:tcW w:w="1276" w:type="dxa"/>
            <w:vAlign w:val="center"/>
          </w:tcPr>
          <w:p w:rsidR="004945CD" w:rsidRPr="00EF6A38" w:rsidRDefault="004945CD" w:rsidP="004945CD">
            <w:pPr>
              <w:spacing w:before="120" w:after="120"/>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spacing w:before="120" w:after="120"/>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spacing w:before="120" w:after="120"/>
              <w:rPr>
                <w:rFonts w:ascii="Times New Roman" w:hAnsi="Times New Roman" w:cs="Times New Roman"/>
                <w:i/>
                <w:sz w:val="22"/>
                <w:szCs w:val="22"/>
                <w:lang w:val="fr-FR"/>
              </w:rPr>
            </w:pP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Con gái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1.4</w:t>
            </w:r>
          </w:p>
        </w:tc>
        <w:tc>
          <w:tcPr>
            <w:tcW w:w="1873" w:type="dxa"/>
            <w:shd w:val="clear" w:color="auto" w:fill="auto"/>
            <w:vAlign w:val="center"/>
          </w:tcPr>
          <w:p w:rsidR="004945CD" w:rsidRPr="00EF6A38" w:rsidRDefault="004945CD" w:rsidP="004945CD">
            <w:pPr>
              <w:spacing w:before="120" w:after="120"/>
              <w:rPr>
                <w:rFonts w:ascii="Times New Roman" w:hAnsi="Times New Roman" w:cs="Times New Roman"/>
                <w:i/>
                <w:sz w:val="22"/>
                <w:szCs w:val="22"/>
              </w:rPr>
            </w:pPr>
            <w:r w:rsidRPr="00EF6A38">
              <w:rPr>
                <w:rFonts w:ascii="Times New Roman" w:hAnsi="Times New Roman" w:cs="Times New Roman"/>
                <w:i/>
                <w:sz w:val="22"/>
                <w:szCs w:val="22"/>
              </w:rPr>
              <w:t>Kim Thúy Hiền</w:t>
            </w:r>
          </w:p>
        </w:tc>
        <w:tc>
          <w:tcPr>
            <w:tcW w:w="1559" w:type="dxa"/>
            <w:shd w:val="clear" w:color="auto" w:fill="auto"/>
            <w:vAlign w:val="center"/>
          </w:tcPr>
          <w:p w:rsidR="004945CD" w:rsidRPr="00EF6A38" w:rsidRDefault="004945CD" w:rsidP="004945CD">
            <w:pPr>
              <w:spacing w:before="120" w:after="120"/>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spacing w:before="120" w:after="120"/>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spacing w:before="120" w:after="120"/>
              <w:rPr>
                <w:rFonts w:ascii="Times New Roman" w:hAnsi="Times New Roman" w:cs="Times New Roman"/>
                <w:i/>
                <w:sz w:val="22"/>
                <w:szCs w:val="22"/>
              </w:rPr>
            </w:pPr>
          </w:p>
        </w:tc>
        <w:tc>
          <w:tcPr>
            <w:tcW w:w="1276" w:type="dxa"/>
            <w:vAlign w:val="center"/>
          </w:tcPr>
          <w:p w:rsidR="004945CD" w:rsidRPr="00EF6A38" w:rsidRDefault="004945CD" w:rsidP="004945CD">
            <w:pPr>
              <w:spacing w:before="120" w:after="120"/>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spacing w:before="120" w:after="120"/>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spacing w:before="120" w:after="120"/>
              <w:rPr>
                <w:rFonts w:ascii="Times New Roman" w:hAnsi="Times New Roman" w:cs="Times New Roman"/>
                <w:i/>
                <w:sz w:val="22"/>
                <w:szCs w:val="22"/>
                <w:lang w:val="fr-FR"/>
              </w:rPr>
            </w:pP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fr-FR" w:eastAsia="en-US"/>
              </w:rPr>
            </w:pPr>
            <w:r w:rsidRPr="00EF6A38">
              <w:rPr>
                <w:rFonts w:ascii="Times New Roman" w:hAnsi="Times New Roman"/>
                <w:i/>
                <w:color w:val="000000"/>
                <w:sz w:val="22"/>
                <w:szCs w:val="22"/>
                <w:lang w:val="fr-FR" w:eastAsia="en-US"/>
              </w:rPr>
              <w:t>Con gái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1.5</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Kim Văn Chi</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161702374</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17/6/2012</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Nam Định</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Trực Cường- Trực Ninh - Nam Định</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Bố</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1.6</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Dương Thị Tươi</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160644464</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27/10/ 2010</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Nam Định</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Trực Cường- Trực Ninh - Nam Định</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Mẹ</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1.7</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Kim Thị Hưng</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011829983</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7/7/2009</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P210-Now2-ĐTM Pháp Vân, Hoàng Liệt,Hoàng Mai,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Chị gái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1.8</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Kim Thành Nam</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013416175</w:t>
            </w:r>
          </w:p>
        </w:tc>
        <w:tc>
          <w:tcPr>
            <w:tcW w:w="1276" w:type="dxa"/>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14/4/2011</w:t>
            </w: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Phòng 404-E3- Vĩnh Phúc- Ba Đình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Em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lastRenderedPageBreak/>
              <w:t>1.9</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Kim Thị Hạnh</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012009224</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15/1/1997</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Số 39 TT trường Đại học TCQTKD, Như Quỳnh-Văn Lâm-Hưng Yên</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Em gái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2</w:t>
            </w:r>
          </w:p>
        </w:tc>
        <w:tc>
          <w:tcPr>
            <w:tcW w:w="1873"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Vũ Khắc Tiệp</w:t>
            </w:r>
          </w:p>
        </w:tc>
        <w:tc>
          <w:tcPr>
            <w:tcW w:w="1559"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005C008140</w:t>
            </w:r>
          </w:p>
        </w:tc>
        <w:tc>
          <w:tcPr>
            <w:tcW w:w="993"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rPr>
            </w:pPr>
            <w:r w:rsidRPr="00EF6A38">
              <w:rPr>
                <w:rFonts w:ascii="Times New Roman" w:hAnsi="Times New Roman"/>
                <w:color w:val="000000"/>
                <w:sz w:val="22"/>
                <w:szCs w:val="22"/>
              </w:rPr>
              <w:t>Chủ tịch HĐQT</w:t>
            </w:r>
          </w:p>
        </w:tc>
        <w:tc>
          <w:tcPr>
            <w:tcW w:w="1275" w:type="dxa"/>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113345273</w:t>
            </w:r>
          </w:p>
        </w:tc>
        <w:tc>
          <w:tcPr>
            <w:tcW w:w="1276" w:type="dxa"/>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26/9/2005</w:t>
            </w:r>
          </w:p>
        </w:tc>
        <w:tc>
          <w:tcPr>
            <w:tcW w:w="851"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Hòa Bình</w:t>
            </w:r>
          </w:p>
        </w:tc>
        <w:tc>
          <w:tcPr>
            <w:tcW w:w="2693" w:type="dxa"/>
            <w:shd w:val="clear" w:color="auto" w:fill="auto"/>
            <w:vAlign w:val="center"/>
          </w:tcPr>
          <w:p w:rsidR="004945CD" w:rsidRPr="00EF6A38" w:rsidRDefault="004945CD" w:rsidP="004945CD">
            <w:pPr>
              <w:rPr>
                <w:rFonts w:ascii="Times New Roman" w:hAnsi="Times New Roman" w:cs="Times New Roman"/>
                <w:bCs/>
                <w:sz w:val="22"/>
                <w:szCs w:val="22"/>
                <w:lang w:val="fr-FR"/>
              </w:rPr>
            </w:pPr>
            <w:r w:rsidRPr="00EF6A38">
              <w:rPr>
                <w:rFonts w:ascii="Times New Roman" w:hAnsi="Times New Roman" w:cs="Times New Roman"/>
                <w:bCs/>
                <w:sz w:val="22"/>
                <w:szCs w:val="22"/>
                <w:lang w:val="fr-FR"/>
              </w:rPr>
              <w:t>Phúc La- Hà Đông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sz w:val="22"/>
                <w:szCs w:val="22"/>
                <w:lang w:val="en-US"/>
              </w:rPr>
            </w:pPr>
            <w:r w:rsidRPr="004945CD">
              <w:rPr>
                <w:rFonts w:ascii="Times New Roman" w:hAnsi="Times New Roman" w:cs="Times New Roman"/>
                <w:sz w:val="22"/>
                <w:szCs w:val="22"/>
                <w:lang w:val="en-US"/>
              </w:rPr>
              <w:t>0</w:t>
            </w:r>
          </w:p>
        </w:tc>
        <w:tc>
          <w:tcPr>
            <w:tcW w:w="1077" w:type="dxa"/>
            <w:shd w:val="clear" w:color="auto" w:fill="auto"/>
            <w:vAlign w:val="center"/>
          </w:tcPr>
          <w:p w:rsidR="004945CD" w:rsidRPr="004945CD" w:rsidRDefault="004945CD" w:rsidP="004945CD">
            <w:pPr>
              <w:pStyle w:val="BodyText"/>
              <w:jc w:val="right"/>
              <w:rPr>
                <w:rFonts w:ascii="Times New Roman" w:hAnsi="Times New Roman"/>
                <w:color w:val="000000"/>
                <w:sz w:val="22"/>
                <w:szCs w:val="22"/>
                <w:lang w:val="en-US" w:eastAsia="en-US"/>
              </w:rPr>
            </w:pPr>
            <w:r w:rsidRPr="004945CD">
              <w:rPr>
                <w:rFonts w:ascii="Times New Roman" w:hAnsi="Times New Roman"/>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Từ nhiệm chức vụ thành viên HĐQT</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2.1</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Vũ Thị Sinh</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112529209</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5/4/2008</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i/>
                <w:sz w:val="22"/>
                <w:szCs w:val="22"/>
                <w:lang w:val="fr-FR"/>
              </w:rPr>
              <w:t>Phúc La- Hà Đông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Vợ</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2.2</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Vũ Thị Tựa</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230658410</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8/7/2002</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Gia Lai</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i/>
                <w:sz w:val="22"/>
                <w:szCs w:val="22"/>
                <w:lang w:val="fr-FR"/>
              </w:rPr>
              <w:t>Phúc La- Hà Đông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Con gái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2.3</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Vũ Khắc Tiệm</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017202240</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5/8/2010</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i/>
                <w:sz w:val="22"/>
                <w:szCs w:val="22"/>
                <w:lang w:val="fr-FR"/>
              </w:rPr>
              <w:t>Phúc La- Hà Đông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Con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2.4</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Vũ Thị Xuân</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017076384</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13/6/2009</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i/>
                <w:sz w:val="22"/>
                <w:szCs w:val="22"/>
                <w:lang w:val="fr-FR"/>
              </w:rPr>
              <w:t>Phúc La- Hà Đông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Con gái</w:t>
            </w:r>
          </w:p>
        </w:tc>
      </w:tr>
      <w:tr w:rsidR="00422184" w:rsidRPr="00EF6A38" w:rsidTr="00A4031A">
        <w:trPr>
          <w:trHeight w:val="20"/>
          <w:tblHeader/>
          <w:jc w:val="center"/>
        </w:trPr>
        <w:tc>
          <w:tcPr>
            <w:tcW w:w="645" w:type="dxa"/>
            <w:shd w:val="clear" w:color="auto" w:fill="auto"/>
            <w:vAlign w:val="center"/>
          </w:tcPr>
          <w:p w:rsidR="00422184" w:rsidRPr="00EF6A38" w:rsidRDefault="00422184"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3</w:t>
            </w:r>
          </w:p>
        </w:tc>
        <w:tc>
          <w:tcPr>
            <w:tcW w:w="1873" w:type="dxa"/>
            <w:shd w:val="clear" w:color="auto" w:fill="auto"/>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Trần Văn Huyên</w:t>
            </w:r>
          </w:p>
        </w:tc>
        <w:tc>
          <w:tcPr>
            <w:tcW w:w="1559" w:type="dxa"/>
            <w:shd w:val="clear" w:color="auto" w:fill="auto"/>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005C008846</w:t>
            </w:r>
          </w:p>
        </w:tc>
        <w:tc>
          <w:tcPr>
            <w:tcW w:w="993" w:type="dxa"/>
            <w:shd w:val="clear" w:color="auto" w:fill="auto"/>
            <w:vAlign w:val="center"/>
          </w:tcPr>
          <w:p w:rsidR="00422184" w:rsidRPr="00EF6A38" w:rsidRDefault="00422184"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Thành viên HĐQT</w:t>
            </w:r>
          </w:p>
        </w:tc>
        <w:tc>
          <w:tcPr>
            <w:tcW w:w="1275" w:type="dxa"/>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113235322</w:t>
            </w:r>
          </w:p>
        </w:tc>
        <w:tc>
          <w:tcPr>
            <w:tcW w:w="1276" w:type="dxa"/>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12/8/2004</w:t>
            </w:r>
          </w:p>
        </w:tc>
        <w:tc>
          <w:tcPr>
            <w:tcW w:w="851" w:type="dxa"/>
            <w:shd w:val="clear" w:color="auto" w:fill="auto"/>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Hòa Bình</w:t>
            </w:r>
          </w:p>
        </w:tc>
        <w:tc>
          <w:tcPr>
            <w:tcW w:w="2693" w:type="dxa"/>
            <w:shd w:val="clear" w:color="auto" w:fill="auto"/>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Dịch Vọng - Cầu Giấy - Hà Nội</w:t>
            </w:r>
          </w:p>
        </w:tc>
        <w:tc>
          <w:tcPr>
            <w:tcW w:w="1134" w:type="dxa"/>
            <w:shd w:val="clear" w:color="auto" w:fill="auto"/>
            <w:vAlign w:val="center"/>
          </w:tcPr>
          <w:p w:rsidR="00422184" w:rsidRPr="00EF6A38" w:rsidRDefault="004945CD" w:rsidP="004945CD">
            <w:pPr>
              <w:pStyle w:val="BodyText"/>
              <w:jc w:val="right"/>
              <w:rPr>
                <w:rFonts w:ascii="Times New Roman" w:hAnsi="Times New Roman"/>
                <w:color w:val="000000"/>
                <w:sz w:val="22"/>
                <w:szCs w:val="22"/>
                <w:lang w:val="en-US" w:eastAsia="en-US"/>
              </w:rPr>
            </w:pPr>
            <w:r>
              <w:rPr>
                <w:rFonts w:ascii="Times New Roman" w:hAnsi="Times New Roman"/>
                <w:color w:val="000000"/>
                <w:sz w:val="22"/>
                <w:szCs w:val="22"/>
                <w:lang w:val="en-US" w:eastAsia="en-US"/>
              </w:rPr>
              <w:t>39</w:t>
            </w:r>
          </w:p>
        </w:tc>
        <w:tc>
          <w:tcPr>
            <w:tcW w:w="1077" w:type="dxa"/>
            <w:shd w:val="clear" w:color="auto" w:fill="auto"/>
            <w:vAlign w:val="center"/>
          </w:tcPr>
          <w:p w:rsidR="00422184" w:rsidRPr="00EF6A38" w:rsidRDefault="004945CD" w:rsidP="004945CD">
            <w:pPr>
              <w:pStyle w:val="BodyText"/>
              <w:jc w:val="right"/>
              <w:rPr>
                <w:rFonts w:ascii="Times New Roman" w:hAnsi="Times New Roman"/>
                <w:color w:val="000000"/>
                <w:sz w:val="22"/>
                <w:szCs w:val="22"/>
                <w:lang w:val="en-US" w:eastAsia="en-US"/>
              </w:rPr>
            </w:pPr>
            <w:r>
              <w:rPr>
                <w:rFonts w:ascii="Times New Roman" w:hAnsi="Times New Roman"/>
                <w:color w:val="000000"/>
                <w:sz w:val="22"/>
                <w:szCs w:val="22"/>
                <w:lang w:val="en-US" w:eastAsia="en-US"/>
              </w:rPr>
              <w:t>0,00020</w:t>
            </w:r>
          </w:p>
        </w:tc>
        <w:tc>
          <w:tcPr>
            <w:tcW w:w="1122" w:type="dxa"/>
            <w:shd w:val="clear" w:color="auto" w:fill="auto"/>
            <w:vAlign w:val="center"/>
          </w:tcPr>
          <w:p w:rsidR="00422184" w:rsidRPr="00EF6A38" w:rsidRDefault="00422184" w:rsidP="004945CD">
            <w:pPr>
              <w:pStyle w:val="BodyText"/>
              <w:jc w:val="center"/>
              <w:rPr>
                <w:rFonts w:ascii="Times New Roman" w:hAnsi="Times New Roman"/>
                <w:color w:val="000000"/>
                <w:sz w:val="22"/>
                <w:szCs w:val="22"/>
                <w:lang w:val="en-US" w:eastAsia="en-US"/>
              </w:rPr>
            </w:pP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3.1</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Vũ Thị Mai</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013220521</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15/9/2009</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Dịch Vọng - Cầu Giấy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Vợ</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3.2</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Trần Khánh Ly</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Dịch Vọng - Cầu Giấy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Con</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3.3</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Trần Vũ Huy</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Dịch Vọng - Cầu Giấy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Con</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3.4</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Trần Khánh Huyền</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Dịch Vọng - Cầu Giấy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Con</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3.5</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Trần Hoàng</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Anh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3.6</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Trần Văn Hoằng</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Anh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3.7</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Trần Huấn</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Anh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3.8</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Trần Thị Nhẫn</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Chị gái</w:t>
            </w:r>
          </w:p>
          <w:p w:rsidR="004945CD" w:rsidRPr="00EF6A38" w:rsidRDefault="004945CD" w:rsidP="004945CD">
            <w:pPr>
              <w:pStyle w:val="BodyText"/>
              <w:jc w:val="center"/>
              <w:rPr>
                <w:rFonts w:ascii="Times New Roman" w:hAnsi="Times New Roman"/>
                <w:i/>
                <w:color w:val="000000"/>
                <w:sz w:val="22"/>
                <w:szCs w:val="22"/>
                <w:lang w:val="en-US" w:eastAsia="en-US"/>
              </w:rPr>
            </w:pP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3.9</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Trần Hoan</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Em trai</w:t>
            </w:r>
          </w:p>
        </w:tc>
      </w:tr>
      <w:tr w:rsidR="00422184" w:rsidRPr="00EF6A38" w:rsidTr="00A4031A">
        <w:trPr>
          <w:trHeight w:val="20"/>
          <w:tblHeader/>
          <w:jc w:val="center"/>
        </w:trPr>
        <w:tc>
          <w:tcPr>
            <w:tcW w:w="645" w:type="dxa"/>
            <w:shd w:val="clear" w:color="auto" w:fill="auto"/>
            <w:vAlign w:val="center"/>
          </w:tcPr>
          <w:p w:rsidR="00422184" w:rsidRPr="00EF6A38" w:rsidRDefault="00422184"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lastRenderedPageBreak/>
              <w:t>4</w:t>
            </w:r>
          </w:p>
        </w:tc>
        <w:tc>
          <w:tcPr>
            <w:tcW w:w="1873" w:type="dxa"/>
            <w:shd w:val="clear" w:color="auto" w:fill="auto"/>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Nguyễn Mạnh Toàn</w:t>
            </w:r>
          </w:p>
        </w:tc>
        <w:tc>
          <w:tcPr>
            <w:tcW w:w="1559" w:type="dxa"/>
            <w:shd w:val="clear" w:color="auto" w:fill="auto"/>
            <w:vAlign w:val="center"/>
          </w:tcPr>
          <w:p w:rsidR="00422184" w:rsidRPr="00EF6A38" w:rsidRDefault="00422184" w:rsidP="004945CD">
            <w:pPr>
              <w:rPr>
                <w:rFonts w:ascii="Times New Roman" w:hAnsi="Times New Roman" w:cs="Times New Roman"/>
                <w:bCs/>
                <w:sz w:val="22"/>
                <w:szCs w:val="22"/>
              </w:rPr>
            </w:pPr>
          </w:p>
        </w:tc>
        <w:tc>
          <w:tcPr>
            <w:tcW w:w="993" w:type="dxa"/>
            <w:shd w:val="clear" w:color="auto" w:fill="auto"/>
            <w:vAlign w:val="center"/>
          </w:tcPr>
          <w:p w:rsidR="00422184" w:rsidRPr="00EF6A38" w:rsidRDefault="00422184"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Thành viên HĐQT</w:t>
            </w:r>
          </w:p>
        </w:tc>
        <w:tc>
          <w:tcPr>
            <w:tcW w:w="1275" w:type="dxa"/>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125120615</w:t>
            </w:r>
          </w:p>
        </w:tc>
        <w:tc>
          <w:tcPr>
            <w:tcW w:w="1276" w:type="dxa"/>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4/12/2000</w:t>
            </w:r>
          </w:p>
        </w:tc>
        <w:tc>
          <w:tcPr>
            <w:tcW w:w="851" w:type="dxa"/>
            <w:shd w:val="clear" w:color="auto" w:fill="auto"/>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Bắc Ninh</w:t>
            </w:r>
          </w:p>
        </w:tc>
        <w:tc>
          <w:tcPr>
            <w:tcW w:w="2693" w:type="dxa"/>
            <w:shd w:val="clear" w:color="auto" w:fill="auto"/>
            <w:vAlign w:val="center"/>
          </w:tcPr>
          <w:p w:rsidR="00422184" w:rsidRPr="00EF6A38" w:rsidRDefault="00422184" w:rsidP="004945CD">
            <w:pPr>
              <w:rPr>
                <w:rFonts w:ascii="Times New Roman" w:hAnsi="Times New Roman" w:cs="Times New Roman"/>
                <w:bCs/>
                <w:sz w:val="22"/>
                <w:szCs w:val="22"/>
                <w:lang w:val="fr-FR"/>
              </w:rPr>
            </w:pPr>
            <w:r w:rsidRPr="00EF6A38">
              <w:rPr>
                <w:rFonts w:ascii="Times New Roman" w:hAnsi="Times New Roman" w:cs="Times New Roman"/>
                <w:bCs/>
                <w:sz w:val="22"/>
                <w:szCs w:val="22"/>
                <w:lang w:val="fr-FR"/>
              </w:rPr>
              <w:t>Hoàn Sơn - Tiên Du - Bắc Ninh</w:t>
            </w:r>
          </w:p>
        </w:tc>
        <w:tc>
          <w:tcPr>
            <w:tcW w:w="1134" w:type="dxa"/>
            <w:shd w:val="clear" w:color="auto" w:fill="auto"/>
            <w:vAlign w:val="center"/>
          </w:tcPr>
          <w:p w:rsidR="00422184" w:rsidRPr="00EF6A38" w:rsidRDefault="004945CD" w:rsidP="004945CD">
            <w:pPr>
              <w:pStyle w:val="BodyText"/>
              <w:jc w:val="right"/>
              <w:rPr>
                <w:rFonts w:ascii="Times New Roman" w:hAnsi="Times New Roman"/>
                <w:color w:val="000000"/>
                <w:sz w:val="22"/>
                <w:szCs w:val="22"/>
                <w:lang w:val="en-US" w:eastAsia="en-US"/>
              </w:rPr>
            </w:pPr>
            <w:r>
              <w:rPr>
                <w:rFonts w:ascii="Times New Roman" w:hAnsi="Times New Roman"/>
                <w:color w:val="000000"/>
                <w:sz w:val="22"/>
                <w:szCs w:val="22"/>
                <w:lang w:val="en-US" w:eastAsia="en-US"/>
              </w:rPr>
              <w:t>440</w:t>
            </w:r>
          </w:p>
        </w:tc>
        <w:tc>
          <w:tcPr>
            <w:tcW w:w="1077" w:type="dxa"/>
            <w:shd w:val="clear" w:color="auto" w:fill="auto"/>
            <w:vAlign w:val="center"/>
          </w:tcPr>
          <w:p w:rsidR="00422184" w:rsidRPr="00EF6A38" w:rsidRDefault="004945CD" w:rsidP="004945CD">
            <w:pPr>
              <w:pStyle w:val="BodyText"/>
              <w:jc w:val="right"/>
              <w:rPr>
                <w:rFonts w:ascii="Times New Roman" w:hAnsi="Times New Roman"/>
                <w:color w:val="000000"/>
                <w:sz w:val="22"/>
                <w:szCs w:val="22"/>
                <w:lang w:val="en-US" w:eastAsia="en-US"/>
              </w:rPr>
            </w:pPr>
            <w:r>
              <w:rPr>
                <w:rFonts w:ascii="Times New Roman" w:hAnsi="Times New Roman"/>
                <w:color w:val="000000"/>
                <w:sz w:val="22"/>
                <w:szCs w:val="22"/>
                <w:lang w:val="en-US" w:eastAsia="en-US"/>
              </w:rPr>
              <w:t>0,0022</w:t>
            </w:r>
          </w:p>
        </w:tc>
        <w:tc>
          <w:tcPr>
            <w:tcW w:w="1122" w:type="dxa"/>
            <w:shd w:val="clear" w:color="auto" w:fill="auto"/>
            <w:vAlign w:val="center"/>
          </w:tcPr>
          <w:p w:rsidR="00422184" w:rsidRPr="00EF6A38" w:rsidRDefault="00422184" w:rsidP="004945CD">
            <w:pPr>
              <w:pStyle w:val="BodyText"/>
              <w:jc w:val="center"/>
              <w:rPr>
                <w:rFonts w:ascii="Times New Roman" w:hAnsi="Times New Roman"/>
                <w:color w:val="000000"/>
                <w:sz w:val="22"/>
                <w:szCs w:val="22"/>
                <w:lang w:val="en-US" w:eastAsia="en-US"/>
              </w:rPr>
            </w:pP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4.1</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Nguyễn Thị Xuyên</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i/>
                <w:sz w:val="22"/>
                <w:szCs w:val="22"/>
                <w:lang w:val="fr-FR"/>
              </w:rPr>
              <w:t>Phúc La- Hà Đông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Mẹ</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4.2</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Nguyễn Thị Dơn</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142105812</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27/3/2000</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Hải Dương</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i/>
                <w:sz w:val="22"/>
                <w:szCs w:val="22"/>
                <w:lang w:val="fr-FR"/>
              </w:rPr>
              <w:t>Phúc La- Hà Đông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Vợ</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4.3</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Nguyễn Minh Tiến</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bCs/>
                <w:i/>
                <w:sz w:val="22"/>
                <w:szCs w:val="22"/>
                <w:lang w:val="fr-FR"/>
              </w:rPr>
              <w:t>Hoàn Sơn - Tiên Du - Bắc Ninh</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Anh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4.4</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Nguyễn Minh Thành</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bCs/>
                <w:i/>
                <w:sz w:val="22"/>
                <w:szCs w:val="22"/>
                <w:lang w:val="fr-FR"/>
              </w:rPr>
              <w:t>Hoàn Sơn - Tiên Du - Bắc Ninh</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Em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4.5</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Nguyễn Minh Thanh</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bCs/>
                <w:i/>
                <w:sz w:val="22"/>
                <w:szCs w:val="22"/>
                <w:lang w:val="fr-FR"/>
              </w:rPr>
              <w:t>Hoàn Sơn - Tiên Du - Bắc Ninh</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Em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4.6</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Nguyễn Thu Hương</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bCs/>
                <w:i/>
                <w:sz w:val="22"/>
                <w:szCs w:val="22"/>
                <w:lang w:val="fr-FR"/>
              </w:rPr>
              <w:t>Hoàn Sơn - Tiên Du - Bắc Ninh</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Em gái</w:t>
            </w:r>
          </w:p>
        </w:tc>
      </w:tr>
      <w:tr w:rsidR="00422184" w:rsidRPr="00EF6A38" w:rsidTr="00A4031A">
        <w:trPr>
          <w:trHeight w:val="20"/>
          <w:tblHeader/>
          <w:jc w:val="center"/>
        </w:trPr>
        <w:tc>
          <w:tcPr>
            <w:tcW w:w="645" w:type="dxa"/>
            <w:shd w:val="clear" w:color="auto" w:fill="auto"/>
            <w:vAlign w:val="center"/>
          </w:tcPr>
          <w:p w:rsidR="00422184" w:rsidRPr="00EF6A38" w:rsidRDefault="00422184"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5</w:t>
            </w:r>
          </w:p>
        </w:tc>
        <w:tc>
          <w:tcPr>
            <w:tcW w:w="1873" w:type="dxa"/>
            <w:shd w:val="clear" w:color="auto" w:fill="auto"/>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Đỗ Quang Lợi</w:t>
            </w:r>
          </w:p>
        </w:tc>
        <w:tc>
          <w:tcPr>
            <w:tcW w:w="1559" w:type="dxa"/>
            <w:shd w:val="clear" w:color="auto" w:fill="auto"/>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005C008842</w:t>
            </w:r>
          </w:p>
        </w:tc>
        <w:tc>
          <w:tcPr>
            <w:tcW w:w="993" w:type="dxa"/>
            <w:shd w:val="clear" w:color="auto" w:fill="auto"/>
            <w:vAlign w:val="center"/>
          </w:tcPr>
          <w:p w:rsidR="00422184" w:rsidRPr="00EF6A38" w:rsidRDefault="00422184"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Thành viên HĐQT</w:t>
            </w:r>
          </w:p>
        </w:tc>
        <w:tc>
          <w:tcPr>
            <w:tcW w:w="1275" w:type="dxa"/>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113259283</w:t>
            </w:r>
          </w:p>
        </w:tc>
        <w:tc>
          <w:tcPr>
            <w:tcW w:w="1276" w:type="dxa"/>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15/12/ 2003</w:t>
            </w:r>
          </w:p>
        </w:tc>
        <w:tc>
          <w:tcPr>
            <w:tcW w:w="851" w:type="dxa"/>
            <w:shd w:val="clear" w:color="auto" w:fill="auto"/>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Hòa Bình</w:t>
            </w:r>
          </w:p>
        </w:tc>
        <w:tc>
          <w:tcPr>
            <w:tcW w:w="2693" w:type="dxa"/>
            <w:shd w:val="clear" w:color="auto" w:fill="auto"/>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Thành phố Hòa Bình - Hòa Bình</w:t>
            </w:r>
          </w:p>
        </w:tc>
        <w:tc>
          <w:tcPr>
            <w:tcW w:w="1134" w:type="dxa"/>
            <w:shd w:val="clear" w:color="auto" w:fill="auto"/>
            <w:vAlign w:val="center"/>
          </w:tcPr>
          <w:p w:rsidR="00422184" w:rsidRPr="00EF6A38" w:rsidRDefault="004945CD" w:rsidP="004945CD">
            <w:pPr>
              <w:pStyle w:val="BodyText"/>
              <w:jc w:val="right"/>
              <w:rPr>
                <w:rFonts w:ascii="Times New Roman" w:hAnsi="Times New Roman"/>
                <w:color w:val="000000"/>
                <w:sz w:val="22"/>
                <w:szCs w:val="22"/>
                <w:lang w:val="en-US" w:eastAsia="en-US"/>
              </w:rPr>
            </w:pPr>
            <w:r>
              <w:rPr>
                <w:rFonts w:ascii="Times New Roman" w:hAnsi="Times New Roman"/>
                <w:color w:val="000000"/>
                <w:sz w:val="22"/>
                <w:szCs w:val="22"/>
                <w:lang w:val="en-US" w:eastAsia="en-US"/>
              </w:rPr>
              <w:t>112</w:t>
            </w:r>
          </w:p>
        </w:tc>
        <w:tc>
          <w:tcPr>
            <w:tcW w:w="1077" w:type="dxa"/>
            <w:shd w:val="clear" w:color="auto" w:fill="auto"/>
            <w:vAlign w:val="center"/>
          </w:tcPr>
          <w:p w:rsidR="00422184" w:rsidRPr="00EF6A38" w:rsidRDefault="004945CD" w:rsidP="004945CD">
            <w:pPr>
              <w:pStyle w:val="BodyText"/>
              <w:jc w:val="right"/>
              <w:rPr>
                <w:rFonts w:ascii="Times New Roman" w:hAnsi="Times New Roman"/>
                <w:color w:val="000000"/>
                <w:sz w:val="22"/>
                <w:szCs w:val="22"/>
                <w:lang w:val="en-US" w:eastAsia="en-US"/>
              </w:rPr>
            </w:pPr>
            <w:r>
              <w:rPr>
                <w:rFonts w:ascii="Times New Roman" w:hAnsi="Times New Roman"/>
                <w:color w:val="000000"/>
                <w:sz w:val="22"/>
                <w:szCs w:val="22"/>
                <w:lang w:val="en-US" w:eastAsia="en-US"/>
              </w:rPr>
              <w:t>0,0005</w:t>
            </w:r>
          </w:p>
        </w:tc>
        <w:tc>
          <w:tcPr>
            <w:tcW w:w="1122" w:type="dxa"/>
            <w:shd w:val="clear" w:color="auto" w:fill="auto"/>
            <w:vAlign w:val="center"/>
          </w:tcPr>
          <w:p w:rsidR="00422184" w:rsidRPr="00EF6A38" w:rsidRDefault="00422184" w:rsidP="004945CD">
            <w:pPr>
              <w:pStyle w:val="BodyText"/>
              <w:jc w:val="center"/>
              <w:rPr>
                <w:rFonts w:ascii="Times New Roman" w:hAnsi="Times New Roman"/>
                <w:color w:val="000000"/>
                <w:sz w:val="22"/>
                <w:szCs w:val="22"/>
                <w:lang w:val="en-US" w:eastAsia="en-US"/>
              </w:rPr>
            </w:pP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5.1</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Lê Thị Thu Thương</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031953483</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5/12/ 2005</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Hải Phòng</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i/>
                <w:sz w:val="22"/>
                <w:szCs w:val="22"/>
                <w:lang w:val="fr-FR"/>
              </w:rPr>
              <w:t>Phúc La- Hà Đông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Vợ</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5.2</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Đỗ Nhật Thăng</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i/>
                <w:sz w:val="22"/>
                <w:szCs w:val="22"/>
                <w:lang w:val="fr-FR"/>
              </w:rPr>
              <w:t>Phúc La- Hà Đông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Bố</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5.3</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Lương Thị Quyên</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i/>
                <w:sz w:val="22"/>
                <w:szCs w:val="22"/>
                <w:lang w:val="fr-FR"/>
              </w:rPr>
              <w:t>Phúc La- Hà Đông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Mẹ</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5.4</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Đỗ Quyết Thắng</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i/>
                <w:sz w:val="22"/>
                <w:szCs w:val="22"/>
                <w:lang w:val="fr-FR"/>
              </w:rPr>
              <w:t>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Anh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5.5</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Đỗ Quang Toàn</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i/>
                <w:sz w:val="22"/>
                <w:szCs w:val="22"/>
                <w:lang w:val="fr-FR"/>
              </w:rPr>
              <w:t>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Em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5.6</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Đỗ Nhật Quang</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i/>
                <w:sz w:val="22"/>
                <w:szCs w:val="22"/>
                <w:lang w:val="fr-FR"/>
              </w:rPr>
              <w:t>Phúc La- Hà Đông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Con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5.7</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Đỗ Quế Chi</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lang w:val="fr-FR"/>
              </w:rPr>
            </w:pPr>
            <w:r w:rsidRPr="00EF6A38">
              <w:rPr>
                <w:rFonts w:ascii="Times New Roman" w:hAnsi="Times New Roman" w:cs="Times New Roman"/>
                <w:i/>
                <w:sz w:val="22"/>
                <w:szCs w:val="22"/>
                <w:lang w:val="fr-FR"/>
              </w:rPr>
              <w:t>Phúc La- Hà Đông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Con gái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6</w:t>
            </w:r>
          </w:p>
        </w:tc>
        <w:tc>
          <w:tcPr>
            <w:tcW w:w="1873"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Võ Anh Linh</w:t>
            </w:r>
          </w:p>
        </w:tc>
        <w:tc>
          <w:tcPr>
            <w:tcW w:w="1559" w:type="dxa"/>
            <w:shd w:val="clear" w:color="auto" w:fill="auto"/>
            <w:vAlign w:val="center"/>
          </w:tcPr>
          <w:p w:rsidR="004945CD" w:rsidRPr="00EF6A38" w:rsidRDefault="004945CD" w:rsidP="004945CD">
            <w:pPr>
              <w:rPr>
                <w:rFonts w:ascii="Times New Roman" w:hAnsi="Times New Roman" w:cs="Times New Roman"/>
                <w:bCs/>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Thành viên HĐQT</w:t>
            </w:r>
          </w:p>
        </w:tc>
        <w:tc>
          <w:tcPr>
            <w:tcW w:w="1275" w:type="dxa"/>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013569589</w:t>
            </w:r>
          </w:p>
        </w:tc>
        <w:tc>
          <w:tcPr>
            <w:tcW w:w="1276" w:type="dxa"/>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19/7/ 2012</w:t>
            </w:r>
          </w:p>
        </w:tc>
        <w:tc>
          <w:tcPr>
            <w:tcW w:w="851"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24, ngõ 84, phố Chùa Láng, Đống Đa,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sz w:val="22"/>
                <w:szCs w:val="22"/>
                <w:lang w:val="en-US"/>
              </w:rPr>
            </w:pPr>
            <w:r w:rsidRPr="004945CD">
              <w:rPr>
                <w:rFonts w:ascii="Times New Roman" w:hAnsi="Times New Roman" w:cs="Times New Roman"/>
                <w:sz w:val="22"/>
                <w:szCs w:val="22"/>
                <w:lang w:val="en-US"/>
              </w:rPr>
              <w:t>0</w:t>
            </w:r>
          </w:p>
        </w:tc>
        <w:tc>
          <w:tcPr>
            <w:tcW w:w="1077" w:type="dxa"/>
            <w:shd w:val="clear" w:color="auto" w:fill="auto"/>
            <w:vAlign w:val="center"/>
          </w:tcPr>
          <w:p w:rsidR="004945CD" w:rsidRPr="004945CD" w:rsidRDefault="004945CD" w:rsidP="004945CD">
            <w:pPr>
              <w:pStyle w:val="BodyText"/>
              <w:jc w:val="right"/>
              <w:rPr>
                <w:rFonts w:ascii="Times New Roman" w:hAnsi="Times New Roman"/>
                <w:color w:val="000000"/>
                <w:sz w:val="22"/>
                <w:szCs w:val="22"/>
                <w:lang w:val="en-US" w:eastAsia="en-US"/>
              </w:rPr>
            </w:pPr>
            <w:r w:rsidRPr="004945CD">
              <w:rPr>
                <w:rFonts w:ascii="Times New Roman" w:hAnsi="Times New Roman"/>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lastRenderedPageBreak/>
              <w:t>6.1</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Phạm Thị Thu Hà</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035183000061</w:t>
            </w:r>
          </w:p>
        </w:tc>
        <w:tc>
          <w:tcPr>
            <w:tcW w:w="1276" w:type="dxa"/>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08/5/2014</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24, ngõ 84, phố Chùa Láng, Đống Đa,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Vợ</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6.2</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Võ Tường Vy</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24, ngõ 84, phố Chùa Láng, Đống Đa,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Con</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6.3</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Võ Tường Vân</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24, ngõ 84, phố Chùa Láng, Đống Đa,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Con</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7</w:t>
            </w:r>
          </w:p>
        </w:tc>
        <w:tc>
          <w:tcPr>
            <w:tcW w:w="1873"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Lê Văn Sinh</w:t>
            </w:r>
          </w:p>
        </w:tc>
        <w:tc>
          <w:tcPr>
            <w:tcW w:w="1559"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011C139135</w:t>
            </w:r>
          </w:p>
        </w:tc>
        <w:tc>
          <w:tcPr>
            <w:tcW w:w="993"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rPr>
            </w:pPr>
            <w:r w:rsidRPr="00EF6A38">
              <w:rPr>
                <w:rFonts w:ascii="Times New Roman" w:hAnsi="Times New Roman"/>
                <w:color w:val="000000"/>
                <w:sz w:val="22"/>
                <w:szCs w:val="22"/>
              </w:rPr>
              <w:t>Trưởng BKS</w:t>
            </w:r>
          </w:p>
        </w:tc>
        <w:tc>
          <w:tcPr>
            <w:tcW w:w="1275" w:type="dxa"/>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141915135</w:t>
            </w:r>
          </w:p>
        </w:tc>
        <w:tc>
          <w:tcPr>
            <w:tcW w:w="1276" w:type="dxa"/>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13/6/2011</w:t>
            </w:r>
          </w:p>
        </w:tc>
        <w:tc>
          <w:tcPr>
            <w:tcW w:w="851"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Hải Dương</w:t>
            </w:r>
          </w:p>
        </w:tc>
        <w:tc>
          <w:tcPr>
            <w:tcW w:w="2693"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Tiền Tiến - Thanh Hà - Hải Dương</w:t>
            </w:r>
          </w:p>
        </w:tc>
        <w:tc>
          <w:tcPr>
            <w:tcW w:w="1134" w:type="dxa"/>
            <w:shd w:val="clear" w:color="auto" w:fill="auto"/>
            <w:vAlign w:val="center"/>
          </w:tcPr>
          <w:p w:rsidR="004945CD" w:rsidRPr="004945CD" w:rsidRDefault="004945CD" w:rsidP="004945CD">
            <w:pPr>
              <w:jc w:val="right"/>
              <w:rPr>
                <w:rFonts w:ascii="Times New Roman" w:hAnsi="Times New Roman" w:cs="Times New Roman"/>
                <w:sz w:val="22"/>
                <w:szCs w:val="22"/>
                <w:lang w:val="en-US"/>
              </w:rPr>
            </w:pPr>
            <w:r w:rsidRPr="004945CD">
              <w:rPr>
                <w:rFonts w:ascii="Times New Roman" w:hAnsi="Times New Roman" w:cs="Times New Roman"/>
                <w:sz w:val="22"/>
                <w:szCs w:val="22"/>
                <w:lang w:val="en-US"/>
              </w:rPr>
              <w:t>0</w:t>
            </w:r>
          </w:p>
        </w:tc>
        <w:tc>
          <w:tcPr>
            <w:tcW w:w="1077" w:type="dxa"/>
            <w:shd w:val="clear" w:color="auto" w:fill="auto"/>
            <w:vAlign w:val="center"/>
          </w:tcPr>
          <w:p w:rsidR="004945CD" w:rsidRPr="004945CD" w:rsidRDefault="004945CD" w:rsidP="004945CD">
            <w:pPr>
              <w:pStyle w:val="BodyText"/>
              <w:jc w:val="right"/>
              <w:rPr>
                <w:rFonts w:ascii="Times New Roman" w:hAnsi="Times New Roman"/>
                <w:color w:val="000000"/>
                <w:sz w:val="22"/>
                <w:szCs w:val="22"/>
                <w:lang w:val="en-US" w:eastAsia="en-US"/>
              </w:rPr>
            </w:pPr>
            <w:r w:rsidRPr="004945CD">
              <w:rPr>
                <w:rFonts w:ascii="Times New Roman" w:hAnsi="Times New Roman"/>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Thôi giữ chức vụ thành viên Ban kiểm soát</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7.1</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Lê Văn Cát</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140388406</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1/8/2011</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Hải Dương</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bCs/>
                <w:i/>
                <w:sz w:val="22"/>
                <w:szCs w:val="22"/>
              </w:rPr>
              <w:t>Tiền Tiến - Thanh Hà - Hải Dương</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Bố</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7.2</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Nguyễn Thị Bộ</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140513683</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13/10/1978</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Hải Dương</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bCs/>
                <w:i/>
                <w:sz w:val="22"/>
                <w:szCs w:val="22"/>
              </w:rPr>
              <w:t>Tiền Tiến - Thanh Hà - Hải Dương</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Mẹ</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7.3</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Nguyễn Thị Mai</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162464398</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1/3/2000</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Nam Định</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bCs/>
                <w:i/>
                <w:sz w:val="22"/>
                <w:szCs w:val="22"/>
              </w:rPr>
              <w:t>Tiền Tiến - Thanh Hà - Hải Dương</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Vợ</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8</w:t>
            </w:r>
          </w:p>
        </w:tc>
        <w:tc>
          <w:tcPr>
            <w:tcW w:w="1873"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Phạm Thị Thanh Loan</w:t>
            </w:r>
          </w:p>
        </w:tc>
        <w:tc>
          <w:tcPr>
            <w:tcW w:w="1559" w:type="dxa"/>
            <w:shd w:val="clear" w:color="auto" w:fill="auto"/>
            <w:vAlign w:val="center"/>
          </w:tcPr>
          <w:p w:rsidR="004945CD" w:rsidRPr="00EF6A38" w:rsidRDefault="004945CD" w:rsidP="004945CD">
            <w:pPr>
              <w:rPr>
                <w:rFonts w:ascii="Times New Roman" w:hAnsi="Times New Roman" w:cs="Times New Roman"/>
                <w:bCs/>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Trưởng BKS</w:t>
            </w:r>
          </w:p>
        </w:tc>
        <w:tc>
          <w:tcPr>
            <w:tcW w:w="1275" w:type="dxa"/>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111555480</w:t>
            </w:r>
          </w:p>
        </w:tc>
        <w:tc>
          <w:tcPr>
            <w:tcW w:w="1276" w:type="dxa"/>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03/11/2010</w:t>
            </w:r>
          </w:p>
        </w:tc>
        <w:tc>
          <w:tcPr>
            <w:tcW w:w="851"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12/116, Nguyễn Xiển, Thanh Xuân,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sz w:val="22"/>
                <w:szCs w:val="22"/>
                <w:lang w:val="en-US"/>
              </w:rPr>
            </w:pPr>
            <w:r w:rsidRPr="004945CD">
              <w:rPr>
                <w:rFonts w:ascii="Times New Roman" w:hAnsi="Times New Roman" w:cs="Times New Roman"/>
                <w:sz w:val="22"/>
                <w:szCs w:val="22"/>
                <w:lang w:val="en-US"/>
              </w:rPr>
              <w:t>0</w:t>
            </w:r>
          </w:p>
        </w:tc>
        <w:tc>
          <w:tcPr>
            <w:tcW w:w="1077" w:type="dxa"/>
            <w:shd w:val="clear" w:color="auto" w:fill="auto"/>
            <w:vAlign w:val="center"/>
          </w:tcPr>
          <w:p w:rsidR="004945CD" w:rsidRPr="004945CD" w:rsidRDefault="004945CD" w:rsidP="004945CD">
            <w:pPr>
              <w:pStyle w:val="BodyText"/>
              <w:jc w:val="right"/>
              <w:rPr>
                <w:rFonts w:ascii="Times New Roman" w:hAnsi="Times New Roman"/>
                <w:color w:val="000000"/>
                <w:sz w:val="22"/>
                <w:szCs w:val="22"/>
                <w:lang w:val="en-US" w:eastAsia="en-US"/>
              </w:rPr>
            </w:pPr>
            <w:r w:rsidRPr="004945CD">
              <w:rPr>
                <w:rFonts w:ascii="Times New Roman" w:hAnsi="Times New Roman"/>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Thành viên bầu bổ sung mới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8.1</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Lê Việt Hải</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012264923</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23/01/2014</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bCs/>
                <w:i/>
                <w:sz w:val="22"/>
                <w:szCs w:val="22"/>
              </w:rPr>
              <w:t>12/116, Nguyễn Xiển, Thanh Xuân,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Chồng</w:t>
            </w:r>
          </w:p>
          <w:p w:rsidR="004945CD" w:rsidRPr="00EF6A38" w:rsidRDefault="004945CD" w:rsidP="004945CD">
            <w:pPr>
              <w:pStyle w:val="BodyText"/>
              <w:jc w:val="center"/>
              <w:rPr>
                <w:rFonts w:ascii="Times New Roman" w:hAnsi="Times New Roman"/>
                <w:i/>
                <w:color w:val="000000"/>
                <w:sz w:val="22"/>
                <w:szCs w:val="22"/>
                <w:lang w:val="en-US" w:eastAsia="en-US"/>
              </w:rPr>
            </w:pP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8.2</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Lê Đại Hiệp</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bCs/>
                <w:i/>
                <w:sz w:val="22"/>
                <w:szCs w:val="22"/>
              </w:rPr>
              <w:t>12/116, Nguyễn Xiển, Thanh Xuân,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Con</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8.3</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Lê Việt Hòa</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p>
        </w:tc>
        <w:tc>
          <w:tcPr>
            <w:tcW w:w="1276" w:type="dxa"/>
            <w:vAlign w:val="center"/>
          </w:tcPr>
          <w:p w:rsidR="004945CD" w:rsidRPr="00EF6A38" w:rsidRDefault="004945CD" w:rsidP="004945CD">
            <w:pPr>
              <w:rPr>
                <w:rFonts w:ascii="Times New Roman" w:hAnsi="Times New Roman" w:cs="Times New Roman"/>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bCs/>
                <w:i/>
                <w:sz w:val="22"/>
                <w:szCs w:val="22"/>
              </w:rPr>
              <w:t>12/116, Nguyễn Xiển, Thanh Xuân,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Con</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8.4</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Trần Thị Ngọc</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036147000078</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16/04/2015</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Số 1, Ngõ 3 , Phố Ao Sen, Hà Đông,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Mẹ</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8.5</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Phạm Bách Quang</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036069000049</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02/02/2015</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P.603, Nhà CT3B, KĐT Văn Quán, Hà Đông,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Anh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lastRenderedPageBreak/>
              <w:t>8.6</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Phạm Thị Hiếu</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011951907</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20/08/2011</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Ngõ 7, Phố Ao Sen, Hà Đông,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Em gái</w:t>
            </w:r>
          </w:p>
        </w:tc>
      </w:tr>
      <w:tr w:rsidR="00422184" w:rsidRPr="00EF6A38" w:rsidTr="00A4031A">
        <w:trPr>
          <w:trHeight w:val="20"/>
          <w:tblHeader/>
          <w:jc w:val="center"/>
        </w:trPr>
        <w:tc>
          <w:tcPr>
            <w:tcW w:w="645" w:type="dxa"/>
            <w:shd w:val="clear" w:color="auto" w:fill="auto"/>
            <w:vAlign w:val="center"/>
          </w:tcPr>
          <w:p w:rsidR="00422184" w:rsidRPr="00EF6A38" w:rsidRDefault="00422184"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9</w:t>
            </w:r>
          </w:p>
        </w:tc>
        <w:tc>
          <w:tcPr>
            <w:tcW w:w="1873" w:type="dxa"/>
            <w:shd w:val="clear" w:color="auto" w:fill="auto"/>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Lê Ngọc Minh</w:t>
            </w:r>
          </w:p>
        </w:tc>
        <w:tc>
          <w:tcPr>
            <w:tcW w:w="1559" w:type="dxa"/>
            <w:shd w:val="clear" w:color="auto" w:fill="auto"/>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005C004238</w:t>
            </w:r>
          </w:p>
        </w:tc>
        <w:tc>
          <w:tcPr>
            <w:tcW w:w="993" w:type="dxa"/>
            <w:shd w:val="clear" w:color="auto" w:fill="auto"/>
            <w:vAlign w:val="center"/>
          </w:tcPr>
          <w:p w:rsidR="00422184" w:rsidRPr="00EF6A38" w:rsidRDefault="00422184"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Thành viên BKS</w:t>
            </w:r>
          </w:p>
        </w:tc>
        <w:tc>
          <w:tcPr>
            <w:tcW w:w="1275" w:type="dxa"/>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111821182</w:t>
            </w:r>
          </w:p>
        </w:tc>
        <w:tc>
          <w:tcPr>
            <w:tcW w:w="1276" w:type="dxa"/>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14/2/2006</w:t>
            </w:r>
          </w:p>
        </w:tc>
        <w:tc>
          <w:tcPr>
            <w:tcW w:w="851" w:type="dxa"/>
            <w:shd w:val="clear" w:color="auto" w:fill="auto"/>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Hà  Nội</w:t>
            </w:r>
          </w:p>
        </w:tc>
        <w:tc>
          <w:tcPr>
            <w:tcW w:w="2693" w:type="dxa"/>
            <w:shd w:val="clear" w:color="auto" w:fill="auto"/>
            <w:vAlign w:val="center"/>
          </w:tcPr>
          <w:p w:rsidR="00422184" w:rsidRPr="00EF6A38" w:rsidRDefault="00422184" w:rsidP="004945CD">
            <w:pPr>
              <w:rPr>
                <w:rFonts w:ascii="Times New Roman" w:hAnsi="Times New Roman" w:cs="Times New Roman"/>
                <w:bCs/>
                <w:sz w:val="22"/>
                <w:szCs w:val="22"/>
              </w:rPr>
            </w:pPr>
            <w:r w:rsidRPr="00EF6A38">
              <w:rPr>
                <w:rFonts w:ascii="Times New Roman" w:hAnsi="Times New Roman" w:cs="Times New Roman"/>
                <w:bCs/>
                <w:sz w:val="22"/>
                <w:szCs w:val="22"/>
              </w:rPr>
              <w:t>Văn Mỗ - Hà Đông - Hà Nội</w:t>
            </w:r>
          </w:p>
        </w:tc>
        <w:tc>
          <w:tcPr>
            <w:tcW w:w="1134" w:type="dxa"/>
            <w:shd w:val="clear" w:color="auto" w:fill="auto"/>
            <w:vAlign w:val="center"/>
          </w:tcPr>
          <w:p w:rsidR="00422184" w:rsidRPr="00EF6A38" w:rsidRDefault="004945CD" w:rsidP="004945CD">
            <w:pPr>
              <w:pStyle w:val="BodyText"/>
              <w:jc w:val="right"/>
              <w:rPr>
                <w:rFonts w:ascii="Times New Roman" w:hAnsi="Times New Roman"/>
                <w:color w:val="000000"/>
                <w:sz w:val="22"/>
                <w:szCs w:val="22"/>
                <w:lang w:val="en-US" w:eastAsia="en-US"/>
              </w:rPr>
            </w:pPr>
            <w:r>
              <w:rPr>
                <w:rFonts w:ascii="Times New Roman" w:hAnsi="Times New Roman"/>
                <w:color w:val="000000"/>
                <w:sz w:val="22"/>
                <w:szCs w:val="22"/>
                <w:lang w:val="en-US" w:eastAsia="en-US"/>
              </w:rPr>
              <w:t>121</w:t>
            </w:r>
          </w:p>
        </w:tc>
        <w:tc>
          <w:tcPr>
            <w:tcW w:w="1077" w:type="dxa"/>
            <w:shd w:val="clear" w:color="auto" w:fill="auto"/>
            <w:vAlign w:val="center"/>
          </w:tcPr>
          <w:p w:rsidR="00422184" w:rsidRPr="00EF6A38" w:rsidRDefault="004945CD" w:rsidP="004945CD">
            <w:pPr>
              <w:pStyle w:val="BodyText"/>
              <w:jc w:val="right"/>
              <w:rPr>
                <w:rFonts w:ascii="Times New Roman" w:hAnsi="Times New Roman"/>
                <w:color w:val="000000"/>
                <w:sz w:val="22"/>
                <w:szCs w:val="22"/>
                <w:lang w:val="en-US" w:eastAsia="en-US"/>
              </w:rPr>
            </w:pPr>
            <w:r>
              <w:rPr>
                <w:rFonts w:ascii="Times New Roman" w:hAnsi="Times New Roman"/>
                <w:color w:val="000000"/>
                <w:sz w:val="22"/>
                <w:szCs w:val="22"/>
                <w:lang w:val="en-US" w:eastAsia="en-US"/>
              </w:rPr>
              <w:t>0,0006</w:t>
            </w:r>
          </w:p>
        </w:tc>
        <w:tc>
          <w:tcPr>
            <w:tcW w:w="1122" w:type="dxa"/>
            <w:shd w:val="clear" w:color="auto" w:fill="auto"/>
            <w:vAlign w:val="center"/>
          </w:tcPr>
          <w:p w:rsidR="00422184" w:rsidRPr="00EF6A38" w:rsidRDefault="00422184" w:rsidP="004945CD">
            <w:pPr>
              <w:pStyle w:val="BodyText"/>
              <w:jc w:val="center"/>
              <w:rPr>
                <w:rFonts w:ascii="Times New Roman" w:hAnsi="Times New Roman"/>
                <w:color w:val="000000"/>
                <w:sz w:val="22"/>
                <w:szCs w:val="22"/>
                <w:lang w:val="en-US" w:eastAsia="en-US"/>
              </w:rPr>
            </w:pP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9.1</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Nguyễn Thị Oanh</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100768659</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17/3/1999</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Quảng Ninh</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Văn Mỗ - Hà Đông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Vợ</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10</w:t>
            </w:r>
          </w:p>
        </w:tc>
        <w:tc>
          <w:tcPr>
            <w:tcW w:w="1873"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Đỗ Thị Hường</w:t>
            </w:r>
          </w:p>
        </w:tc>
        <w:tc>
          <w:tcPr>
            <w:tcW w:w="1559" w:type="dxa"/>
            <w:shd w:val="clear" w:color="auto" w:fill="auto"/>
            <w:vAlign w:val="center"/>
          </w:tcPr>
          <w:p w:rsidR="004945CD" w:rsidRPr="00EF6A38" w:rsidRDefault="004945CD" w:rsidP="004945CD">
            <w:pPr>
              <w:rPr>
                <w:rFonts w:ascii="Times New Roman" w:hAnsi="Times New Roman" w:cs="Times New Roman"/>
                <w:bCs/>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Thành viên BKS</w:t>
            </w:r>
          </w:p>
        </w:tc>
        <w:tc>
          <w:tcPr>
            <w:tcW w:w="1275" w:type="dxa"/>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125795977</w:t>
            </w:r>
          </w:p>
        </w:tc>
        <w:tc>
          <w:tcPr>
            <w:tcW w:w="1276" w:type="dxa"/>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12/12/2013</w:t>
            </w:r>
          </w:p>
        </w:tc>
        <w:tc>
          <w:tcPr>
            <w:tcW w:w="851"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Bắc Ninh</w:t>
            </w:r>
          </w:p>
        </w:tc>
        <w:tc>
          <w:tcPr>
            <w:tcW w:w="2693" w:type="dxa"/>
            <w:shd w:val="clear" w:color="auto" w:fill="auto"/>
            <w:vAlign w:val="center"/>
          </w:tcPr>
          <w:p w:rsidR="004945CD" w:rsidRPr="00EF6A38" w:rsidRDefault="004945CD" w:rsidP="004945CD">
            <w:pPr>
              <w:rPr>
                <w:rFonts w:ascii="Times New Roman" w:hAnsi="Times New Roman" w:cs="Times New Roman"/>
                <w:bCs/>
                <w:sz w:val="22"/>
                <w:szCs w:val="22"/>
                <w:lang w:val="fr-FR"/>
              </w:rPr>
            </w:pPr>
            <w:r w:rsidRPr="00EF6A38">
              <w:rPr>
                <w:rFonts w:ascii="Times New Roman" w:hAnsi="Times New Roman" w:cs="Times New Roman"/>
                <w:bCs/>
                <w:sz w:val="22"/>
                <w:szCs w:val="22"/>
                <w:lang w:val="fr-FR"/>
              </w:rPr>
              <w:t>P812 - CT1 – Khu chức năng đô thị Tây Mỗ - Đại Mỗ - Nam Từ Liêm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sz w:val="22"/>
                <w:szCs w:val="22"/>
                <w:lang w:val="en-US"/>
              </w:rPr>
            </w:pPr>
            <w:r w:rsidRPr="004945CD">
              <w:rPr>
                <w:rFonts w:ascii="Times New Roman" w:hAnsi="Times New Roman" w:cs="Times New Roman"/>
                <w:sz w:val="22"/>
                <w:szCs w:val="22"/>
                <w:lang w:val="en-US"/>
              </w:rPr>
              <w:t>0</w:t>
            </w:r>
          </w:p>
        </w:tc>
        <w:tc>
          <w:tcPr>
            <w:tcW w:w="1077" w:type="dxa"/>
            <w:shd w:val="clear" w:color="auto" w:fill="auto"/>
            <w:vAlign w:val="center"/>
          </w:tcPr>
          <w:p w:rsidR="004945CD" w:rsidRPr="004945CD" w:rsidRDefault="004945CD" w:rsidP="004945CD">
            <w:pPr>
              <w:pStyle w:val="BodyText"/>
              <w:jc w:val="right"/>
              <w:rPr>
                <w:rFonts w:ascii="Times New Roman" w:hAnsi="Times New Roman"/>
                <w:color w:val="000000"/>
                <w:sz w:val="22"/>
                <w:szCs w:val="22"/>
                <w:lang w:val="en-US" w:eastAsia="en-US"/>
              </w:rPr>
            </w:pPr>
            <w:r w:rsidRPr="004945CD">
              <w:rPr>
                <w:rFonts w:ascii="Times New Roman" w:hAnsi="Times New Roman"/>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rPr>
                <w:rFonts w:ascii="Times New Roman" w:hAnsi="Times New Roman"/>
                <w:color w:val="000000"/>
                <w:sz w:val="22"/>
                <w:szCs w:val="22"/>
                <w:lang w:val="en-US" w:eastAsia="en-US"/>
              </w:rPr>
            </w:pP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10.1</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Nguyễn Mai Phương</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P812 - CT1 – Khu chức năng đô thị Tây Mỗ - Đại Mỗ - Nam Từ Liêm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Con</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10.2</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Nguyễn Phương Anh</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P812 - CT1 – Khu chức năng đô thị Tây Mỗ - Đại Mỗ - Nam Từ Liêm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Con</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11</w:t>
            </w:r>
          </w:p>
        </w:tc>
        <w:tc>
          <w:tcPr>
            <w:tcW w:w="1873"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Nguyễn Đắc Điệp</w:t>
            </w:r>
          </w:p>
        </w:tc>
        <w:tc>
          <w:tcPr>
            <w:tcW w:w="1559" w:type="dxa"/>
            <w:shd w:val="clear" w:color="auto" w:fill="auto"/>
            <w:vAlign w:val="center"/>
          </w:tcPr>
          <w:p w:rsidR="004945CD" w:rsidRPr="00EF6A38" w:rsidRDefault="004945CD" w:rsidP="004945CD">
            <w:pPr>
              <w:rPr>
                <w:rFonts w:ascii="Times New Roman" w:hAnsi="Times New Roman" w:cs="Times New Roman"/>
                <w:bCs/>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Phó TGĐ</w:t>
            </w:r>
          </w:p>
        </w:tc>
        <w:tc>
          <w:tcPr>
            <w:tcW w:w="1275" w:type="dxa"/>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125005867</w:t>
            </w:r>
          </w:p>
        </w:tc>
        <w:tc>
          <w:tcPr>
            <w:tcW w:w="1276" w:type="dxa"/>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05/12/2012</w:t>
            </w:r>
          </w:p>
        </w:tc>
        <w:tc>
          <w:tcPr>
            <w:tcW w:w="851"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Bắc Ninh</w:t>
            </w:r>
          </w:p>
        </w:tc>
        <w:tc>
          <w:tcPr>
            <w:tcW w:w="2693"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Xã Phương Liễu – Huyện Quế Võ – Tỉnh Bắc Ninh</w:t>
            </w:r>
          </w:p>
        </w:tc>
        <w:tc>
          <w:tcPr>
            <w:tcW w:w="1134" w:type="dxa"/>
            <w:shd w:val="clear" w:color="auto" w:fill="auto"/>
            <w:vAlign w:val="center"/>
          </w:tcPr>
          <w:p w:rsidR="004945CD" w:rsidRPr="00EF6A38" w:rsidRDefault="004945CD" w:rsidP="004945CD">
            <w:pPr>
              <w:pStyle w:val="BodyText"/>
              <w:jc w:val="right"/>
              <w:rPr>
                <w:rFonts w:ascii="Times New Roman" w:hAnsi="Times New Roman"/>
                <w:color w:val="000000"/>
                <w:sz w:val="22"/>
                <w:szCs w:val="22"/>
                <w:lang w:val="en-US" w:eastAsia="en-US"/>
              </w:rPr>
            </w:pPr>
            <w:r>
              <w:rPr>
                <w:rFonts w:ascii="Times New Roman" w:hAnsi="Times New Roman"/>
                <w:color w:val="000000"/>
                <w:sz w:val="22"/>
                <w:szCs w:val="22"/>
                <w:lang w:val="en-US" w:eastAsia="en-US"/>
              </w:rPr>
              <w:t>100</w:t>
            </w:r>
          </w:p>
        </w:tc>
        <w:tc>
          <w:tcPr>
            <w:tcW w:w="1077" w:type="dxa"/>
            <w:shd w:val="clear" w:color="auto" w:fill="auto"/>
            <w:vAlign w:val="center"/>
          </w:tcPr>
          <w:p w:rsidR="004945CD" w:rsidRPr="00EF6A38" w:rsidRDefault="004945CD" w:rsidP="004945CD">
            <w:pPr>
              <w:pStyle w:val="BodyText"/>
              <w:jc w:val="right"/>
              <w:rPr>
                <w:rFonts w:ascii="Times New Roman" w:hAnsi="Times New Roman"/>
                <w:color w:val="000000"/>
                <w:sz w:val="22"/>
                <w:szCs w:val="22"/>
                <w:lang w:val="en-US" w:eastAsia="en-US"/>
              </w:rPr>
            </w:pPr>
            <w:r>
              <w:rPr>
                <w:rFonts w:ascii="Times New Roman" w:hAnsi="Times New Roman"/>
                <w:color w:val="000000"/>
                <w:sz w:val="22"/>
                <w:szCs w:val="22"/>
                <w:lang w:val="en-US" w:eastAsia="en-US"/>
              </w:rPr>
              <w:t>0,0005</w:t>
            </w:r>
          </w:p>
        </w:tc>
        <w:tc>
          <w:tcPr>
            <w:tcW w:w="1122" w:type="dxa"/>
            <w:shd w:val="clear" w:color="auto" w:fill="auto"/>
            <w:vAlign w:val="center"/>
          </w:tcPr>
          <w:p w:rsidR="004945CD" w:rsidRPr="00EF6A38" w:rsidRDefault="004945CD" w:rsidP="004945CD">
            <w:pPr>
              <w:rPr>
                <w:rFonts w:ascii="Times New Roman" w:hAnsi="Times New Roman" w:cs="Times New Roman"/>
                <w:bCs/>
                <w:sz w:val="22"/>
                <w:szCs w:val="22"/>
                <w:lang w:val="fr-FR"/>
              </w:rPr>
            </w:pP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11.1</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Nguyễn Đắc Đềm</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Xã Phương Liễu – Huyện Quế Võ – Tỉnh Bắc Ninh</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Bố</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11.2</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Nguyễn Thị Nở</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Xã Phương Liễu – Huyện Quế Võ – Tỉnh Bắc Ninh</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Mẹ</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11.3</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Chu Thị Kim Ngân</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Xã Phương Liễu – Huyện Quế Võ – Tỉnh Bắc Ninh</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Vợ</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11.4</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Nguyễn Đăng Dương</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Xã Phương Liễu – Huyện Quế Võ – Tỉnh Bắc Ninh</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Con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11.5</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Nguyễn Ngọc Diệp</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Xã Phương Liễu – Huyện Quế Võ – Tỉnh Bắc Ninh</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Con gái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11.6</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Nguyễn Thị Hải Y</w:t>
            </w:r>
            <w:r w:rsidRPr="00EF6A38">
              <w:rPr>
                <w:rFonts w:ascii="Times New Roman" w:hAnsi="Times New Roman" w:cs="Times New Roman"/>
                <w:bCs/>
                <w:i/>
                <w:sz w:val="22"/>
                <w:szCs w:val="22"/>
                <w:lang w:val="en-US"/>
              </w:rPr>
              <w:t>ế</w:t>
            </w:r>
            <w:r w:rsidRPr="00EF6A38">
              <w:rPr>
                <w:rFonts w:ascii="Times New Roman" w:hAnsi="Times New Roman" w:cs="Times New Roman"/>
                <w:bCs/>
                <w:i/>
                <w:sz w:val="22"/>
                <w:szCs w:val="22"/>
              </w:rPr>
              <w:t>n</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Xã Phương Liễu – Huyện Quế Võ – Tỉnh Bắc Ninh</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Chị gái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lastRenderedPageBreak/>
              <w:t>11.7</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Nguyễn Đắc Đạo</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Xã Phương Liễu – Huyện Quế Võ – Tỉnh Bắc Ninh</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Em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11.8</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Nguyễn Đắc Tâm</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Xã Phương Liễu – Huyện Quế Võ – Tỉnh Bắc Ninh</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Em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12</w:t>
            </w:r>
          </w:p>
        </w:tc>
        <w:tc>
          <w:tcPr>
            <w:tcW w:w="1873"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Kim Thành Nam</w:t>
            </w:r>
          </w:p>
        </w:tc>
        <w:tc>
          <w:tcPr>
            <w:tcW w:w="1559" w:type="dxa"/>
            <w:shd w:val="clear" w:color="auto" w:fill="auto"/>
            <w:vAlign w:val="center"/>
          </w:tcPr>
          <w:p w:rsidR="004945CD" w:rsidRPr="00EF6A38" w:rsidRDefault="004945CD" w:rsidP="004945CD">
            <w:pPr>
              <w:rPr>
                <w:rFonts w:ascii="Times New Roman" w:hAnsi="Times New Roman" w:cs="Times New Roman"/>
                <w:bCs/>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Phó TGĐ</w:t>
            </w:r>
          </w:p>
        </w:tc>
        <w:tc>
          <w:tcPr>
            <w:tcW w:w="1275" w:type="dxa"/>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013416175</w:t>
            </w:r>
          </w:p>
        </w:tc>
        <w:tc>
          <w:tcPr>
            <w:tcW w:w="1276" w:type="dxa"/>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14/4/2011</w:t>
            </w:r>
          </w:p>
        </w:tc>
        <w:tc>
          <w:tcPr>
            <w:tcW w:w="851"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Phòng 404-E3- Vĩnh Phúc- Ba Đình - Hà Nội</w:t>
            </w:r>
          </w:p>
        </w:tc>
        <w:tc>
          <w:tcPr>
            <w:tcW w:w="1134" w:type="dxa"/>
            <w:shd w:val="clear" w:color="auto" w:fill="auto"/>
            <w:vAlign w:val="center"/>
          </w:tcPr>
          <w:p w:rsidR="004945CD" w:rsidRPr="00CB2A98" w:rsidRDefault="004945CD" w:rsidP="004945CD">
            <w:pPr>
              <w:jc w:val="right"/>
              <w:rPr>
                <w:rFonts w:ascii="Times New Roman" w:hAnsi="Times New Roman" w:cs="Times New Roman"/>
                <w:sz w:val="22"/>
                <w:szCs w:val="22"/>
                <w:lang w:val="en-US"/>
              </w:rPr>
            </w:pPr>
            <w:r w:rsidRPr="00CB2A98">
              <w:rPr>
                <w:rFonts w:ascii="Times New Roman" w:hAnsi="Times New Roman" w:cs="Times New Roman"/>
                <w:sz w:val="22"/>
                <w:szCs w:val="22"/>
                <w:lang w:val="en-US"/>
              </w:rPr>
              <w:t>0</w:t>
            </w:r>
          </w:p>
        </w:tc>
        <w:tc>
          <w:tcPr>
            <w:tcW w:w="1077" w:type="dxa"/>
            <w:shd w:val="clear" w:color="auto" w:fill="auto"/>
            <w:vAlign w:val="center"/>
          </w:tcPr>
          <w:p w:rsidR="004945CD" w:rsidRPr="00CB2A98" w:rsidRDefault="004945CD" w:rsidP="004945CD">
            <w:pPr>
              <w:pStyle w:val="BodyText"/>
              <w:jc w:val="right"/>
              <w:rPr>
                <w:rFonts w:ascii="Times New Roman" w:hAnsi="Times New Roman"/>
                <w:color w:val="000000"/>
                <w:sz w:val="22"/>
                <w:szCs w:val="22"/>
                <w:lang w:val="en-US" w:eastAsia="en-US"/>
              </w:rPr>
            </w:pPr>
            <w:r w:rsidRPr="00CB2A98">
              <w:rPr>
                <w:rFonts w:ascii="Times New Roman" w:hAnsi="Times New Roman"/>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12.1</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Kim Văn Chi</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161702374</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17/6/2012</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Nam Định</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Trực Cường- Trực Ninh - Nam Định</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Bố</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12.2</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Dương Thị Tươi</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160644464</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27/10/ 2010</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Nam Định</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Trực Cường- Trực Ninh - Nam Định</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Mẹ</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12.3</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Kim Thị Hưng</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011829983</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7/7/ 2009</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P210-Now2-ĐTM Pháp Vân, Hoàng Liệt,Hoàng Mai,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Anh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12.4</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Kim Mạnh Hà</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012942117</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8/3/ 2007</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P719-CT5-Khu đô thị Mỹ Đình-Mễ trì-Từ Liêm-Hà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Anh trai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12.5</w:t>
            </w:r>
          </w:p>
        </w:tc>
        <w:tc>
          <w:tcPr>
            <w:tcW w:w="187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Kim Thị Hạnh</w:t>
            </w:r>
          </w:p>
        </w:tc>
        <w:tc>
          <w:tcPr>
            <w:tcW w:w="1559" w:type="dxa"/>
            <w:shd w:val="clear" w:color="auto" w:fill="auto"/>
            <w:vAlign w:val="center"/>
          </w:tcPr>
          <w:p w:rsidR="004945CD" w:rsidRPr="00EF6A38" w:rsidRDefault="004945CD" w:rsidP="004945CD">
            <w:pPr>
              <w:rPr>
                <w:rFonts w:ascii="Times New Roman" w:hAnsi="Times New Roman" w:cs="Times New Roman"/>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012009224</w:t>
            </w:r>
          </w:p>
        </w:tc>
        <w:tc>
          <w:tcPr>
            <w:tcW w:w="1276" w:type="dxa"/>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15/1/1997</w:t>
            </w:r>
          </w:p>
        </w:tc>
        <w:tc>
          <w:tcPr>
            <w:tcW w:w="851"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Hà Nội</w:t>
            </w:r>
          </w:p>
        </w:tc>
        <w:tc>
          <w:tcPr>
            <w:tcW w:w="2693" w:type="dxa"/>
            <w:shd w:val="clear" w:color="auto" w:fill="auto"/>
            <w:vAlign w:val="center"/>
          </w:tcPr>
          <w:p w:rsidR="004945CD" w:rsidRPr="00EF6A38" w:rsidRDefault="004945CD" w:rsidP="004945CD">
            <w:pPr>
              <w:rPr>
                <w:rFonts w:ascii="Times New Roman" w:hAnsi="Times New Roman" w:cs="Times New Roman"/>
                <w:i/>
                <w:sz w:val="22"/>
                <w:szCs w:val="22"/>
              </w:rPr>
            </w:pPr>
            <w:r w:rsidRPr="00EF6A38">
              <w:rPr>
                <w:rFonts w:ascii="Times New Roman" w:hAnsi="Times New Roman" w:cs="Times New Roman"/>
                <w:i/>
                <w:sz w:val="22"/>
                <w:szCs w:val="22"/>
              </w:rPr>
              <w:t>Số 39TT trường Đại học TCQTKD , Như Quỳnh-Văn Lâm-Hưng Yên</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Chị gái</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13</w:t>
            </w:r>
          </w:p>
        </w:tc>
        <w:tc>
          <w:tcPr>
            <w:tcW w:w="1873" w:type="dxa"/>
            <w:shd w:val="clear" w:color="auto" w:fill="auto"/>
            <w:vAlign w:val="center"/>
          </w:tcPr>
          <w:p w:rsidR="004945CD" w:rsidRPr="00EF6A38" w:rsidRDefault="004945CD" w:rsidP="004945CD">
            <w:pPr>
              <w:rPr>
                <w:rFonts w:ascii="Times New Roman" w:hAnsi="Times New Roman" w:cs="Times New Roman"/>
                <w:bCs/>
                <w:sz w:val="22"/>
                <w:szCs w:val="22"/>
                <w:lang w:val="en-US"/>
              </w:rPr>
            </w:pPr>
            <w:r w:rsidRPr="00EF6A38">
              <w:rPr>
                <w:rFonts w:ascii="Times New Roman" w:hAnsi="Times New Roman" w:cs="Times New Roman"/>
                <w:bCs/>
                <w:sz w:val="22"/>
                <w:szCs w:val="22"/>
                <w:lang w:val="en-US"/>
              </w:rPr>
              <w:t>Trần Hữu Hùng</w:t>
            </w:r>
          </w:p>
        </w:tc>
        <w:tc>
          <w:tcPr>
            <w:tcW w:w="1559" w:type="dxa"/>
            <w:shd w:val="clear" w:color="auto" w:fill="auto"/>
            <w:vAlign w:val="center"/>
          </w:tcPr>
          <w:p w:rsidR="004945CD" w:rsidRPr="00EF6A38" w:rsidRDefault="004945CD" w:rsidP="004945CD">
            <w:pPr>
              <w:rPr>
                <w:rFonts w:ascii="Times New Roman" w:hAnsi="Times New Roman" w:cs="Times New Roman"/>
                <w:bCs/>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Phó TGĐ</w:t>
            </w:r>
          </w:p>
        </w:tc>
        <w:tc>
          <w:tcPr>
            <w:tcW w:w="1275" w:type="dxa"/>
            <w:vAlign w:val="center"/>
          </w:tcPr>
          <w:p w:rsidR="004945CD" w:rsidRPr="00EF6A38" w:rsidRDefault="004945CD" w:rsidP="004945CD">
            <w:pPr>
              <w:rPr>
                <w:rFonts w:ascii="Times New Roman" w:hAnsi="Times New Roman" w:cs="Times New Roman"/>
                <w:bCs/>
                <w:sz w:val="22"/>
                <w:szCs w:val="22"/>
                <w:lang w:val="en-US"/>
              </w:rPr>
            </w:pPr>
            <w:r w:rsidRPr="00EF6A38">
              <w:rPr>
                <w:rFonts w:ascii="Times New Roman" w:hAnsi="Times New Roman" w:cs="Times New Roman"/>
                <w:bCs/>
                <w:sz w:val="22"/>
                <w:szCs w:val="22"/>
                <w:lang w:val="en-US"/>
              </w:rPr>
              <w:t>013319718</w:t>
            </w:r>
          </w:p>
        </w:tc>
        <w:tc>
          <w:tcPr>
            <w:tcW w:w="1276" w:type="dxa"/>
            <w:vAlign w:val="center"/>
          </w:tcPr>
          <w:p w:rsidR="004945CD" w:rsidRPr="00EF6A38" w:rsidRDefault="004945CD" w:rsidP="004945CD">
            <w:pPr>
              <w:rPr>
                <w:rFonts w:ascii="Times New Roman" w:hAnsi="Times New Roman" w:cs="Times New Roman"/>
                <w:bCs/>
                <w:sz w:val="22"/>
                <w:szCs w:val="22"/>
                <w:lang w:val="en-US"/>
              </w:rPr>
            </w:pPr>
            <w:r w:rsidRPr="00EF6A38">
              <w:rPr>
                <w:rFonts w:ascii="Times New Roman" w:hAnsi="Times New Roman" w:cs="Times New Roman"/>
                <w:bCs/>
                <w:sz w:val="22"/>
                <w:szCs w:val="22"/>
                <w:lang w:val="en-US"/>
              </w:rPr>
              <w:t>26/8/2010</w:t>
            </w:r>
          </w:p>
        </w:tc>
        <w:tc>
          <w:tcPr>
            <w:tcW w:w="851" w:type="dxa"/>
            <w:shd w:val="clear" w:color="auto" w:fill="auto"/>
            <w:vAlign w:val="center"/>
          </w:tcPr>
          <w:p w:rsidR="004945CD" w:rsidRPr="00EF6A38" w:rsidRDefault="004945CD" w:rsidP="004945CD">
            <w:pPr>
              <w:jc w:val="both"/>
              <w:rPr>
                <w:rFonts w:ascii="Times New Roman" w:hAnsi="Times New Roman" w:cs="Times New Roman"/>
                <w:bCs/>
                <w:sz w:val="22"/>
                <w:szCs w:val="22"/>
                <w:lang w:val="en-US"/>
              </w:rPr>
            </w:pPr>
            <w:r w:rsidRPr="00EF6A38">
              <w:rPr>
                <w:rFonts w:ascii="Times New Roman" w:hAnsi="Times New Roman" w:cs="Times New Roman"/>
                <w:bCs/>
                <w:sz w:val="22"/>
                <w:szCs w:val="22"/>
                <w:lang w:val="en-US"/>
              </w:rPr>
              <w:t>Hà Nội</w:t>
            </w:r>
          </w:p>
        </w:tc>
        <w:tc>
          <w:tcPr>
            <w:tcW w:w="2693" w:type="dxa"/>
            <w:shd w:val="clear" w:color="auto" w:fill="auto"/>
            <w:vAlign w:val="center"/>
          </w:tcPr>
          <w:p w:rsidR="004945CD" w:rsidRPr="00EF6A38" w:rsidRDefault="004945CD" w:rsidP="004945CD">
            <w:pPr>
              <w:rPr>
                <w:rFonts w:ascii="Times New Roman" w:hAnsi="Times New Roman" w:cs="Times New Roman"/>
                <w:bCs/>
                <w:sz w:val="22"/>
                <w:szCs w:val="22"/>
                <w:lang w:val="en-US"/>
              </w:rPr>
            </w:pPr>
            <w:r w:rsidRPr="00EF6A38">
              <w:rPr>
                <w:rFonts w:ascii="Times New Roman" w:hAnsi="Times New Roman" w:cs="Times New Roman"/>
                <w:bCs/>
                <w:sz w:val="22"/>
                <w:szCs w:val="22"/>
                <w:lang w:val="en-US"/>
              </w:rPr>
              <w:t>P1305 nhà N05, khu 5,3ha, Dịch Vọng, Cầu Giấy, Hà Nội</w:t>
            </w:r>
          </w:p>
        </w:tc>
        <w:tc>
          <w:tcPr>
            <w:tcW w:w="1134" w:type="dxa"/>
            <w:shd w:val="clear" w:color="auto" w:fill="auto"/>
            <w:vAlign w:val="center"/>
          </w:tcPr>
          <w:p w:rsidR="004945CD" w:rsidRPr="00CB2A98" w:rsidRDefault="004945CD" w:rsidP="004945CD">
            <w:pPr>
              <w:jc w:val="right"/>
              <w:rPr>
                <w:rFonts w:ascii="Times New Roman" w:hAnsi="Times New Roman" w:cs="Times New Roman"/>
                <w:sz w:val="22"/>
                <w:szCs w:val="22"/>
                <w:lang w:val="en-US"/>
              </w:rPr>
            </w:pPr>
            <w:r w:rsidRPr="00CB2A98">
              <w:rPr>
                <w:rFonts w:ascii="Times New Roman" w:hAnsi="Times New Roman" w:cs="Times New Roman"/>
                <w:sz w:val="22"/>
                <w:szCs w:val="22"/>
                <w:lang w:val="en-US"/>
              </w:rPr>
              <w:t>0</w:t>
            </w:r>
          </w:p>
        </w:tc>
        <w:tc>
          <w:tcPr>
            <w:tcW w:w="1077" w:type="dxa"/>
            <w:shd w:val="clear" w:color="auto" w:fill="auto"/>
            <w:vAlign w:val="center"/>
          </w:tcPr>
          <w:p w:rsidR="004945CD" w:rsidRPr="00CB2A98" w:rsidRDefault="004945CD" w:rsidP="004945CD">
            <w:pPr>
              <w:pStyle w:val="BodyText"/>
              <w:jc w:val="right"/>
              <w:rPr>
                <w:rFonts w:ascii="Times New Roman" w:hAnsi="Times New Roman"/>
                <w:color w:val="000000"/>
                <w:sz w:val="22"/>
                <w:szCs w:val="22"/>
                <w:lang w:val="en-US" w:eastAsia="en-US"/>
              </w:rPr>
            </w:pPr>
            <w:r w:rsidRPr="00CB2A98">
              <w:rPr>
                <w:rFonts w:ascii="Times New Roman" w:hAnsi="Times New Roman"/>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sz w:val="22"/>
                <w:szCs w:val="22"/>
                <w:lang w:val="fr-FR"/>
              </w:rPr>
            </w:pP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13.1</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Đỗ Thị Doanh</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jc w:val="both"/>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Xã Thanh Sơn, huyện Thanh Hà, tỉnh Hải Dương</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Mẹ</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13.2</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Nguyễn Thị Kim Mùi</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jc w:val="both"/>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P1305 nhà N05, khu 5,3ha, Dịch Vọng, Cầu Giấy,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Vợ</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13.3</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Trần Thị Hồng Ngọc</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jc w:val="both"/>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P1305 nhà N05, khu 5,3ha, Dịch Vọng, Cầu Giấy,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Con</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13.4</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Trần Huệ Minh</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jc w:val="both"/>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P1305 nhà N05, khu 5,3ha, Dịch Vọng, Cầu Giấy,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Con</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lastRenderedPageBreak/>
              <w:t>13.5</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Trần Thị Giang</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jc w:val="both"/>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Xã Thanh Sơn, huyện Thanh Hà, tỉnh Hải Dương</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Chị</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13.6</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Trần Hữu Sơn</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jc w:val="both"/>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Xã Thanh Sơn, huyện Thanh Hà, tỉnh Hải Dương</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Anh</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13.7</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Trần Hữu Vũ</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p>
        </w:tc>
        <w:tc>
          <w:tcPr>
            <w:tcW w:w="1276" w:type="dxa"/>
            <w:vAlign w:val="center"/>
          </w:tcPr>
          <w:p w:rsidR="004945CD" w:rsidRPr="00EF6A38" w:rsidRDefault="004945CD" w:rsidP="004945CD">
            <w:pPr>
              <w:rPr>
                <w:rFonts w:ascii="Times New Roman" w:hAnsi="Times New Roman" w:cs="Times New Roman"/>
                <w:bCs/>
                <w:i/>
                <w:sz w:val="22"/>
                <w:szCs w:val="22"/>
              </w:rPr>
            </w:pPr>
          </w:p>
        </w:tc>
        <w:tc>
          <w:tcPr>
            <w:tcW w:w="851" w:type="dxa"/>
            <w:shd w:val="clear" w:color="auto" w:fill="auto"/>
            <w:vAlign w:val="center"/>
          </w:tcPr>
          <w:p w:rsidR="004945CD" w:rsidRPr="00EF6A38" w:rsidRDefault="004945CD" w:rsidP="004945CD">
            <w:pPr>
              <w:jc w:val="both"/>
              <w:rPr>
                <w:rFonts w:ascii="Times New Roman" w:hAnsi="Times New Roman" w:cs="Times New Roman"/>
                <w:bCs/>
                <w:i/>
                <w:sz w:val="22"/>
                <w:szCs w:val="22"/>
              </w:rPr>
            </w:pP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lang w:val="en-US"/>
              </w:rPr>
            </w:pPr>
            <w:r w:rsidRPr="00EF6A38">
              <w:rPr>
                <w:rFonts w:ascii="Times New Roman" w:hAnsi="Times New Roman" w:cs="Times New Roman"/>
                <w:bCs/>
                <w:i/>
                <w:sz w:val="22"/>
                <w:szCs w:val="22"/>
                <w:lang w:val="en-US"/>
              </w:rPr>
              <w:t>Xã Thanh Sơn, huyện Thanh Hà, tỉnh Hải Dương</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Em</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14</w:t>
            </w:r>
          </w:p>
        </w:tc>
        <w:tc>
          <w:tcPr>
            <w:tcW w:w="1873"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Nguyễn Trọng Thủy</w:t>
            </w:r>
          </w:p>
        </w:tc>
        <w:tc>
          <w:tcPr>
            <w:tcW w:w="1559"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002C191180</w:t>
            </w:r>
          </w:p>
        </w:tc>
        <w:tc>
          <w:tcPr>
            <w:tcW w:w="993" w:type="dxa"/>
            <w:shd w:val="clear" w:color="auto" w:fill="auto"/>
            <w:vAlign w:val="center"/>
          </w:tcPr>
          <w:p w:rsidR="004945CD" w:rsidRPr="00EF6A38" w:rsidRDefault="004945CD" w:rsidP="004945CD">
            <w:pPr>
              <w:pStyle w:val="BodyText"/>
              <w:jc w:val="center"/>
              <w:rPr>
                <w:rFonts w:ascii="Times New Roman" w:hAnsi="Times New Roman"/>
                <w:color w:val="000000"/>
                <w:sz w:val="22"/>
                <w:szCs w:val="22"/>
                <w:lang w:val="en-US" w:eastAsia="en-US"/>
              </w:rPr>
            </w:pPr>
            <w:r w:rsidRPr="00EF6A38">
              <w:rPr>
                <w:rFonts w:ascii="Times New Roman" w:hAnsi="Times New Roman"/>
                <w:color w:val="000000"/>
                <w:sz w:val="22"/>
                <w:szCs w:val="22"/>
                <w:lang w:val="en-US" w:eastAsia="en-US"/>
              </w:rPr>
              <w:t>Kế toán trưởng</w:t>
            </w:r>
          </w:p>
          <w:p w:rsidR="004945CD" w:rsidRPr="00EF6A38" w:rsidRDefault="004945CD" w:rsidP="004945CD">
            <w:pPr>
              <w:pStyle w:val="BodyText"/>
              <w:jc w:val="center"/>
              <w:rPr>
                <w:rFonts w:ascii="Times New Roman" w:hAnsi="Times New Roman"/>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037080000039</w:t>
            </w:r>
          </w:p>
        </w:tc>
        <w:tc>
          <w:tcPr>
            <w:tcW w:w="1276" w:type="dxa"/>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23/05/2014</w:t>
            </w:r>
          </w:p>
        </w:tc>
        <w:tc>
          <w:tcPr>
            <w:tcW w:w="851" w:type="dxa"/>
            <w:shd w:val="clear" w:color="auto" w:fill="auto"/>
            <w:vAlign w:val="center"/>
          </w:tcPr>
          <w:p w:rsidR="004945CD" w:rsidRPr="00EF6A38" w:rsidRDefault="004945CD" w:rsidP="004945CD">
            <w:pPr>
              <w:jc w:val="both"/>
              <w:rPr>
                <w:rFonts w:ascii="Times New Roman" w:hAnsi="Times New Roman" w:cs="Times New Roman"/>
                <w:bCs/>
                <w:sz w:val="22"/>
                <w:szCs w:val="22"/>
              </w:rPr>
            </w:pPr>
            <w:r w:rsidRPr="00EF6A38">
              <w:rPr>
                <w:rFonts w:ascii="Times New Roman" w:hAnsi="Times New Roman" w:cs="Times New Roman"/>
                <w:bCs/>
                <w:sz w:val="22"/>
                <w:szCs w:val="22"/>
              </w:rPr>
              <w:t xml:space="preserve"> Hà  Nội</w:t>
            </w:r>
          </w:p>
        </w:tc>
        <w:tc>
          <w:tcPr>
            <w:tcW w:w="2693" w:type="dxa"/>
            <w:shd w:val="clear" w:color="auto" w:fill="auto"/>
            <w:vAlign w:val="center"/>
          </w:tcPr>
          <w:p w:rsidR="004945CD" w:rsidRPr="00EF6A38" w:rsidRDefault="004945CD" w:rsidP="004945CD">
            <w:pPr>
              <w:rPr>
                <w:rFonts w:ascii="Times New Roman" w:hAnsi="Times New Roman" w:cs="Times New Roman"/>
                <w:bCs/>
                <w:sz w:val="22"/>
                <w:szCs w:val="22"/>
              </w:rPr>
            </w:pPr>
            <w:r w:rsidRPr="00EF6A38">
              <w:rPr>
                <w:rFonts w:ascii="Times New Roman" w:hAnsi="Times New Roman" w:cs="Times New Roman"/>
                <w:bCs/>
                <w:sz w:val="22"/>
                <w:szCs w:val="22"/>
              </w:rPr>
              <w:t>Phòng 2005 - CT4C - Xa La - Hà Đông - Hà Nội</w:t>
            </w:r>
          </w:p>
        </w:tc>
        <w:tc>
          <w:tcPr>
            <w:tcW w:w="1134" w:type="dxa"/>
            <w:shd w:val="clear" w:color="auto" w:fill="auto"/>
            <w:vAlign w:val="center"/>
          </w:tcPr>
          <w:p w:rsidR="004945CD" w:rsidRPr="004945CD" w:rsidRDefault="004945CD" w:rsidP="004945CD">
            <w:pPr>
              <w:jc w:val="right"/>
              <w:rPr>
                <w:rFonts w:ascii="Times New Roman" w:hAnsi="Times New Roman" w:cs="Times New Roman"/>
                <w:sz w:val="22"/>
                <w:szCs w:val="22"/>
                <w:lang w:val="en-US"/>
              </w:rPr>
            </w:pPr>
            <w:r w:rsidRPr="004945CD">
              <w:rPr>
                <w:rFonts w:ascii="Times New Roman" w:hAnsi="Times New Roman" w:cs="Times New Roman"/>
                <w:sz w:val="22"/>
                <w:szCs w:val="22"/>
                <w:lang w:val="en-US"/>
              </w:rPr>
              <w:t>0</w:t>
            </w:r>
          </w:p>
        </w:tc>
        <w:tc>
          <w:tcPr>
            <w:tcW w:w="1077" w:type="dxa"/>
            <w:shd w:val="clear" w:color="auto" w:fill="auto"/>
            <w:vAlign w:val="center"/>
          </w:tcPr>
          <w:p w:rsidR="004945CD" w:rsidRPr="004945CD" w:rsidRDefault="004945CD" w:rsidP="004945CD">
            <w:pPr>
              <w:pStyle w:val="BodyText"/>
              <w:jc w:val="right"/>
              <w:rPr>
                <w:rFonts w:ascii="Times New Roman" w:hAnsi="Times New Roman"/>
                <w:color w:val="000000"/>
                <w:sz w:val="22"/>
                <w:szCs w:val="22"/>
                <w:lang w:val="en-US" w:eastAsia="en-US"/>
              </w:rPr>
            </w:pPr>
            <w:r w:rsidRPr="004945CD">
              <w:rPr>
                <w:rFonts w:ascii="Times New Roman" w:hAnsi="Times New Roman"/>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sz w:val="22"/>
                <w:szCs w:val="22"/>
                <w:lang w:val="fr-FR"/>
              </w:rPr>
            </w:pP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14.1</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Dương Thị Chinh</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037180000045</w:t>
            </w:r>
          </w:p>
        </w:tc>
        <w:tc>
          <w:tcPr>
            <w:tcW w:w="1276" w:type="dxa"/>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23/05/2014</w:t>
            </w: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 xml:space="preserve"> Hà  Nội </w:t>
            </w: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 xml:space="preserve"> Phòng 2005 - CT4C - Xa La - Hà Đông - Hà Nội </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Vợ</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14.2</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Nguyễn Trọng Trường Sơn</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18/10/2004</w:t>
            </w:r>
          </w:p>
        </w:tc>
        <w:tc>
          <w:tcPr>
            <w:tcW w:w="1276" w:type="dxa"/>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 </w:t>
            </w: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 xml:space="preserve"> Hà Nội </w:t>
            </w: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 xml:space="preserve"> Phòng 2005 - CT4C - Xa La - Hà Đông - Hà Nội </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Con</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14.3</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Nguyễn Thu Giang</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24/09/2012</w:t>
            </w:r>
          </w:p>
        </w:tc>
        <w:tc>
          <w:tcPr>
            <w:tcW w:w="1276" w:type="dxa"/>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 </w:t>
            </w: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 xml:space="preserve"> Hà Nội </w:t>
            </w: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 xml:space="preserve"> Phòng 2005 - CT4C - Xa La - Hà Đông - Hà Nội </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Con</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14.4</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Nguyễn Trọng Đàm</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164561351</w:t>
            </w:r>
          </w:p>
        </w:tc>
        <w:tc>
          <w:tcPr>
            <w:tcW w:w="1276" w:type="dxa"/>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21/11/2013</w:t>
            </w: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 xml:space="preserve"> Ninh Bình </w:t>
            </w: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 xml:space="preserve"> Khánh Trung - Yên Khánh - Ninh Bình </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Bố</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14.5</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Ngô Thị Hợi</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160334018</w:t>
            </w:r>
          </w:p>
        </w:tc>
        <w:tc>
          <w:tcPr>
            <w:tcW w:w="1276" w:type="dxa"/>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29/7/1978</w:t>
            </w: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 xml:space="preserve"> Ninh Bình </w:t>
            </w: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 xml:space="preserve"> Khánh Trung - Yên Khánh - Ninh Bình </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Mẹ</w:t>
            </w:r>
          </w:p>
        </w:tc>
      </w:tr>
      <w:tr w:rsidR="004945CD" w:rsidRPr="00EF6A38" w:rsidTr="00A4031A">
        <w:trPr>
          <w:trHeight w:val="20"/>
          <w:tblHeader/>
          <w:jc w:val="center"/>
        </w:trPr>
        <w:tc>
          <w:tcPr>
            <w:tcW w:w="645"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r w:rsidRPr="00EF6A38">
              <w:rPr>
                <w:rFonts w:ascii="Times New Roman" w:hAnsi="Times New Roman"/>
                <w:i/>
                <w:color w:val="000000"/>
                <w:sz w:val="22"/>
                <w:szCs w:val="22"/>
                <w:lang w:val="en-US" w:eastAsia="en-US"/>
              </w:rPr>
              <w:t>14.6</w:t>
            </w:r>
          </w:p>
        </w:tc>
        <w:tc>
          <w:tcPr>
            <w:tcW w:w="187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Nguyễn Thị Thuý Hiển</w:t>
            </w:r>
          </w:p>
        </w:tc>
        <w:tc>
          <w:tcPr>
            <w:tcW w:w="1559" w:type="dxa"/>
            <w:shd w:val="clear" w:color="auto" w:fill="auto"/>
            <w:vAlign w:val="center"/>
          </w:tcPr>
          <w:p w:rsidR="004945CD" w:rsidRPr="00EF6A38" w:rsidRDefault="004945CD" w:rsidP="004945CD">
            <w:pPr>
              <w:rPr>
                <w:rFonts w:ascii="Times New Roman" w:hAnsi="Times New Roman" w:cs="Times New Roman"/>
                <w:bCs/>
                <w:i/>
                <w:sz w:val="22"/>
                <w:szCs w:val="22"/>
              </w:rPr>
            </w:pPr>
          </w:p>
        </w:tc>
        <w:tc>
          <w:tcPr>
            <w:tcW w:w="993" w:type="dxa"/>
            <w:shd w:val="clear" w:color="auto" w:fill="auto"/>
            <w:vAlign w:val="center"/>
          </w:tcPr>
          <w:p w:rsidR="004945CD" w:rsidRPr="00EF6A38" w:rsidRDefault="004945CD" w:rsidP="004945CD">
            <w:pPr>
              <w:pStyle w:val="BodyText"/>
              <w:jc w:val="center"/>
              <w:rPr>
                <w:rFonts w:ascii="Times New Roman" w:hAnsi="Times New Roman"/>
                <w:i/>
                <w:color w:val="000000"/>
                <w:sz w:val="22"/>
                <w:szCs w:val="22"/>
                <w:lang w:val="en-US" w:eastAsia="en-US"/>
              </w:rPr>
            </w:pPr>
          </w:p>
        </w:tc>
        <w:tc>
          <w:tcPr>
            <w:tcW w:w="1275" w:type="dxa"/>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164129910</w:t>
            </w:r>
          </w:p>
        </w:tc>
        <w:tc>
          <w:tcPr>
            <w:tcW w:w="1276" w:type="dxa"/>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20/5/2014</w:t>
            </w:r>
          </w:p>
        </w:tc>
        <w:tc>
          <w:tcPr>
            <w:tcW w:w="851"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 xml:space="preserve"> Ninh Bình </w:t>
            </w:r>
          </w:p>
        </w:tc>
        <w:tc>
          <w:tcPr>
            <w:tcW w:w="2693" w:type="dxa"/>
            <w:shd w:val="clear" w:color="auto" w:fill="auto"/>
            <w:vAlign w:val="center"/>
          </w:tcPr>
          <w:p w:rsidR="004945CD" w:rsidRPr="00EF6A38" w:rsidRDefault="004945CD" w:rsidP="004945CD">
            <w:pPr>
              <w:rPr>
                <w:rFonts w:ascii="Times New Roman" w:hAnsi="Times New Roman" w:cs="Times New Roman"/>
                <w:bCs/>
                <w:i/>
                <w:sz w:val="22"/>
                <w:szCs w:val="22"/>
              </w:rPr>
            </w:pPr>
            <w:r w:rsidRPr="00EF6A38">
              <w:rPr>
                <w:rFonts w:ascii="Times New Roman" w:hAnsi="Times New Roman" w:cs="Times New Roman"/>
                <w:bCs/>
                <w:i/>
                <w:sz w:val="22"/>
                <w:szCs w:val="22"/>
              </w:rPr>
              <w:t xml:space="preserve"> Khánh Trung - Yên Khánh - Ninh Bình </w:t>
            </w:r>
          </w:p>
        </w:tc>
        <w:tc>
          <w:tcPr>
            <w:tcW w:w="1134" w:type="dxa"/>
            <w:shd w:val="clear" w:color="auto" w:fill="auto"/>
            <w:vAlign w:val="center"/>
          </w:tcPr>
          <w:p w:rsidR="004945CD" w:rsidRPr="004945CD" w:rsidRDefault="004945CD" w:rsidP="004945CD">
            <w:pPr>
              <w:jc w:val="right"/>
              <w:rPr>
                <w:rFonts w:ascii="Times New Roman" w:hAnsi="Times New Roman" w:cs="Times New Roman"/>
                <w:i/>
                <w:sz w:val="22"/>
                <w:szCs w:val="22"/>
                <w:lang w:val="en-US"/>
              </w:rPr>
            </w:pPr>
            <w:r>
              <w:rPr>
                <w:rFonts w:ascii="Times New Roman" w:hAnsi="Times New Roman" w:cs="Times New Roman"/>
                <w:i/>
                <w:sz w:val="22"/>
                <w:szCs w:val="22"/>
                <w:lang w:val="en-US"/>
              </w:rPr>
              <w:t>0</w:t>
            </w:r>
          </w:p>
        </w:tc>
        <w:tc>
          <w:tcPr>
            <w:tcW w:w="1077" w:type="dxa"/>
            <w:shd w:val="clear" w:color="auto" w:fill="auto"/>
            <w:vAlign w:val="center"/>
          </w:tcPr>
          <w:p w:rsidR="004945CD" w:rsidRPr="00EF6A38" w:rsidRDefault="004945CD" w:rsidP="004945CD">
            <w:pPr>
              <w:pStyle w:val="BodyText"/>
              <w:jc w:val="right"/>
              <w:rPr>
                <w:rFonts w:ascii="Times New Roman" w:hAnsi="Times New Roman"/>
                <w:i/>
                <w:color w:val="000000"/>
                <w:sz w:val="22"/>
                <w:szCs w:val="22"/>
                <w:lang w:val="en-US" w:eastAsia="en-US"/>
              </w:rPr>
            </w:pPr>
            <w:r>
              <w:rPr>
                <w:rFonts w:ascii="Times New Roman" w:hAnsi="Times New Roman"/>
                <w:i/>
                <w:color w:val="000000"/>
                <w:sz w:val="22"/>
                <w:szCs w:val="22"/>
                <w:lang w:val="en-US" w:eastAsia="en-US"/>
              </w:rPr>
              <w:t>0</w:t>
            </w:r>
          </w:p>
        </w:tc>
        <w:tc>
          <w:tcPr>
            <w:tcW w:w="1122" w:type="dxa"/>
            <w:shd w:val="clear" w:color="auto" w:fill="auto"/>
            <w:vAlign w:val="center"/>
          </w:tcPr>
          <w:p w:rsidR="004945CD" w:rsidRPr="00EF6A38" w:rsidRDefault="004945CD" w:rsidP="004945CD">
            <w:pPr>
              <w:rPr>
                <w:rFonts w:ascii="Times New Roman" w:hAnsi="Times New Roman" w:cs="Times New Roman"/>
                <w:bCs/>
                <w:i/>
                <w:sz w:val="22"/>
                <w:szCs w:val="22"/>
                <w:lang w:val="fr-FR"/>
              </w:rPr>
            </w:pPr>
            <w:r w:rsidRPr="00EF6A38">
              <w:rPr>
                <w:rFonts w:ascii="Times New Roman" w:hAnsi="Times New Roman" w:cs="Times New Roman"/>
                <w:bCs/>
                <w:i/>
                <w:sz w:val="22"/>
                <w:szCs w:val="22"/>
                <w:lang w:val="fr-FR"/>
              </w:rPr>
              <w:t>Em gái</w:t>
            </w:r>
          </w:p>
        </w:tc>
      </w:tr>
    </w:tbl>
    <w:p w:rsidR="00422184" w:rsidRDefault="00422184" w:rsidP="004C3831">
      <w:pPr>
        <w:spacing w:before="120"/>
        <w:jc w:val="both"/>
        <w:rPr>
          <w:rFonts w:ascii="Times New Roman" w:hAnsi="Times New Roman" w:cs="Times New Roman"/>
          <w:sz w:val="26"/>
          <w:szCs w:val="26"/>
          <w:lang w:val="en-US"/>
        </w:rPr>
      </w:pPr>
    </w:p>
    <w:p w:rsidR="004C3831" w:rsidRPr="004C3831" w:rsidRDefault="004C3831" w:rsidP="004C3831">
      <w:pPr>
        <w:spacing w:before="120"/>
        <w:jc w:val="both"/>
        <w:rPr>
          <w:rFonts w:ascii="Times New Roman" w:hAnsi="Times New Roman" w:cs="Times New Roman"/>
          <w:sz w:val="26"/>
          <w:szCs w:val="26"/>
        </w:rPr>
      </w:pPr>
      <w:r w:rsidRPr="004C3831">
        <w:rPr>
          <w:rFonts w:ascii="Times New Roman" w:hAnsi="Times New Roman" w:cs="Times New Roman"/>
          <w:sz w:val="26"/>
          <w:szCs w:val="26"/>
        </w:rPr>
        <w:t xml:space="preserve">2. Giao dịch cổ phiếu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46"/>
        <w:gridCol w:w="1809"/>
        <w:gridCol w:w="2263"/>
        <w:gridCol w:w="1833"/>
        <w:gridCol w:w="1218"/>
        <w:gridCol w:w="1937"/>
        <w:gridCol w:w="1275"/>
        <w:gridCol w:w="3617"/>
      </w:tblGrid>
      <w:tr w:rsidR="002C2F48" w:rsidRPr="002C2F48" w:rsidTr="002C2F48">
        <w:trPr>
          <w:cantSplit/>
          <w:trHeight w:val="20"/>
          <w:jc w:val="center"/>
        </w:trPr>
        <w:tc>
          <w:tcPr>
            <w:tcW w:w="546" w:type="dxa"/>
            <w:vMerge w:val="restart"/>
            <w:shd w:val="clear" w:color="auto" w:fill="auto"/>
          </w:tcPr>
          <w:p w:rsidR="002C2F48" w:rsidRPr="002C2F48" w:rsidRDefault="002C2F48" w:rsidP="00654B6C">
            <w:pPr>
              <w:spacing w:before="120"/>
              <w:jc w:val="center"/>
              <w:rPr>
                <w:rFonts w:ascii="Times New Roman" w:hAnsi="Times New Roman" w:cs="Times New Roman"/>
                <w:sz w:val="22"/>
                <w:szCs w:val="22"/>
              </w:rPr>
            </w:pPr>
            <w:r w:rsidRPr="002C2F48">
              <w:rPr>
                <w:rFonts w:ascii="Times New Roman" w:hAnsi="Times New Roman" w:cs="Times New Roman"/>
                <w:sz w:val="22"/>
                <w:szCs w:val="22"/>
              </w:rPr>
              <w:t xml:space="preserve">Stt </w:t>
            </w:r>
          </w:p>
        </w:tc>
        <w:tc>
          <w:tcPr>
            <w:tcW w:w="1809" w:type="dxa"/>
            <w:vMerge w:val="restart"/>
            <w:shd w:val="clear" w:color="auto" w:fill="auto"/>
          </w:tcPr>
          <w:p w:rsidR="002C2F48" w:rsidRPr="00654B6C" w:rsidRDefault="002C2F48" w:rsidP="00654B6C">
            <w:pPr>
              <w:spacing w:before="120"/>
              <w:jc w:val="center"/>
              <w:rPr>
                <w:rFonts w:ascii="Times New Roman" w:hAnsi="Times New Roman" w:cs="Times New Roman"/>
                <w:sz w:val="22"/>
                <w:szCs w:val="22"/>
                <w:lang w:val="en-US"/>
              </w:rPr>
            </w:pPr>
            <w:r w:rsidRPr="002C2F48">
              <w:rPr>
                <w:rFonts w:ascii="Times New Roman" w:hAnsi="Times New Roman" w:cs="Times New Roman"/>
                <w:sz w:val="22"/>
                <w:szCs w:val="22"/>
              </w:rPr>
              <w:t>Người thực hiện giao dị</w:t>
            </w:r>
            <w:r w:rsidR="00654B6C">
              <w:rPr>
                <w:rFonts w:ascii="Times New Roman" w:hAnsi="Times New Roman" w:cs="Times New Roman"/>
                <w:sz w:val="22"/>
                <w:szCs w:val="22"/>
              </w:rPr>
              <w:t>ch</w:t>
            </w:r>
          </w:p>
        </w:tc>
        <w:tc>
          <w:tcPr>
            <w:tcW w:w="2263" w:type="dxa"/>
            <w:vMerge w:val="restart"/>
            <w:shd w:val="clear" w:color="auto" w:fill="auto"/>
          </w:tcPr>
          <w:p w:rsidR="002C2F48" w:rsidRPr="00654B6C" w:rsidRDefault="002C2F48" w:rsidP="00F42A57">
            <w:pPr>
              <w:spacing w:before="120"/>
              <w:jc w:val="center"/>
              <w:rPr>
                <w:rFonts w:ascii="Times New Roman" w:hAnsi="Times New Roman" w:cs="Times New Roman"/>
                <w:sz w:val="22"/>
                <w:szCs w:val="22"/>
                <w:lang w:val="en-US"/>
              </w:rPr>
            </w:pPr>
            <w:r w:rsidRPr="002C2F48">
              <w:rPr>
                <w:rFonts w:ascii="Times New Roman" w:hAnsi="Times New Roman" w:cs="Times New Roman"/>
                <w:sz w:val="22"/>
                <w:szCs w:val="22"/>
              </w:rPr>
              <w:t xml:space="preserve">Quan hệ với </w:t>
            </w:r>
            <w:r w:rsidR="00F42A57">
              <w:rPr>
                <w:rFonts w:ascii="Times New Roman" w:hAnsi="Times New Roman" w:cs="Times New Roman"/>
                <w:sz w:val="22"/>
                <w:szCs w:val="22"/>
                <w:lang w:val="en-US"/>
              </w:rPr>
              <w:t xml:space="preserve">cổ đông </w:t>
            </w:r>
            <w:r w:rsidRPr="002C2F48">
              <w:rPr>
                <w:rFonts w:ascii="Times New Roman" w:hAnsi="Times New Roman" w:cs="Times New Roman"/>
                <w:sz w:val="22"/>
                <w:szCs w:val="22"/>
              </w:rPr>
              <w:t>nội bộ</w:t>
            </w:r>
          </w:p>
        </w:tc>
        <w:tc>
          <w:tcPr>
            <w:tcW w:w="3051" w:type="dxa"/>
            <w:gridSpan w:val="2"/>
            <w:shd w:val="clear" w:color="auto" w:fill="auto"/>
          </w:tcPr>
          <w:p w:rsidR="002C2F48" w:rsidRPr="00654B6C" w:rsidRDefault="002C2F48" w:rsidP="00654B6C">
            <w:pPr>
              <w:spacing w:before="120"/>
              <w:jc w:val="center"/>
              <w:rPr>
                <w:rFonts w:ascii="Times New Roman" w:hAnsi="Times New Roman" w:cs="Times New Roman"/>
                <w:sz w:val="22"/>
                <w:szCs w:val="22"/>
                <w:lang w:val="en-US"/>
              </w:rPr>
            </w:pPr>
            <w:r w:rsidRPr="002C2F48">
              <w:rPr>
                <w:rFonts w:ascii="Times New Roman" w:hAnsi="Times New Roman" w:cs="Times New Roman"/>
                <w:sz w:val="22"/>
                <w:szCs w:val="22"/>
              </w:rPr>
              <w:t>Số cổ phiếu sở hữu đầu kỳ</w:t>
            </w:r>
          </w:p>
        </w:tc>
        <w:tc>
          <w:tcPr>
            <w:tcW w:w="3212" w:type="dxa"/>
            <w:gridSpan w:val="2"/>
            <w:shd w:val="clear" w:color="auto" w:fill="auto"/>
          </w:tcPr>
          <w:p w:rsidR="002C2F48" w:rsidRPr="00654B6C" w:rsidRDefault="002C2F48" w:rsidP="00654B6C">
            <w:pPr>
              <w:spacing w:before="120"/>
              <w:jc w:val="center"/>
              <w:rPr>
                <w:rFonts w:ascii="Times New Roman" w:hAnsi="Times New Roman" w:cs="Times New Roman"/>
                <w:sz w:val="22"/>
                <w:szCs w:val="22"/>
                <w:lang w:val="en-US"/>
              </w:rPr>
            </w:pPr>
            <w:r w:rsidRPr="002C2F48">
              <w:rPr>
                <w:rFonts w:ascii="Times New Roman" w:hAnsi="Times New Roman" w:cs="Times New Roman"/>
                <w:sz w:val="22"/>
                <w:szCs w:val="22"/>
              </w:rPr>
              <w:t>Số cổ phiếu sở hữu cuối kỳ</w:t>
            </w:r>
          </w:p>
        </w:tc>
        <w:tc>
          <w:tcPr>
            <w:tcW w:w="3617" w:type="dxa"/>
            <w:vMerge w:val="restart"/>
            <w:shd w:val="clear" w:color="auto" w:fill="auto"/>
          </w:tcPr>
          <w:p w:rsidR="002C2F48" w:rsidRPr="00654B6C" w:rsidRDefault="002C2F48" w:rsidP="00654B6C">
            <w:pPr>
              <w:spacing w:before="120"/>
              <w:jc w:val="center"/>
              <w:rPr>
                <w:rFonts w:ascii="Times New Roman" w:hAnsi="Times New Roman" w:cs="Times New Roman"/>
                <w:sz w:val="22"/>
                <w:szCs w:val="22"/>
                <w:lang w:val="en-US"/>
              </w:rPr>
            </w:pPr>
            <w:r w:rsidRPr="002C2F48">
              <w:rPr>
                <w:rFonts w:ascii="Times New Roman" w:hAnsi="Times New Roman" w:cs="Times New Roman"/>
                <w:sz w:val="22"/>
                <w:szCs w:val="22"/>
              </w:rPr>
              <w:t>Lý do tăng, giảm (mua, bán, chuyển đổi, thưởng...)</w:t>
            </w:r>
          </w:p>
        </w:tc>
      </w:tr>
      <w:tr w:rsidR="002C2F48" w:rsidRPr="002C2F48" w:rsidTr="002C2F48">
        <w:trPr>
          <w:cantSplit/>
          <w:trHeight w:val="675"/>
          <w:jc w:val="center"/>
        </w:trPr>
        <w:tc>
          <w:tcPr>
            <w:tcW w:w="546" w:type="dxa"/>
            <w:vMerge/>
            <w:shd w:val="clear" w:color="auto" w:fill="auto"/>
          </w:tcPr>
          <w:p w:rsidR="002C2F48" w:rsidRPr="002C2F48" w:rsidRDefault="002C2F48" w:rsidP="0001113E">
            <w:pPr>
              <w:spacing w:before="120"/>
              <w:jc w:val="center"/>
              <w:rPr>
                <w:rFonts w:ascii="Times New Roman" w:hAnsi="Times New Roman" w:cs="Times New Roman"/>
                <w:sz w:val="22"/>
                <w:szCs w:val="22"/>
              </w:rPr>
            </w:pPr>
          </w:p>
        </w:tc>
        <w:tc>
          <w:tcPr>
            <w:tcW w:w="1809" w:type="dxa"/>
            <w:vMerge/>
            <w:shd w:val="clear" w:color="auto" w:fill="auto"/>
          </w:tcPr>
          <w:p w:rsidR="002C2F48" w:rsidRPr="002C2F48" w:rsidRDefault="002C2F48" w:rsidP="0001113E">
            <w:pPr>
              <w:spacing w:before="120"/>
              <w:jc w:val="center"/>
              <w:rPr>
                <w:rFonts w:ascii="Times New Roman" w:hAnsi="Times New Roman" w:cs="Times New Roman"/>
                <w:sz w:val="22"/>
                <w:szCs w:val="22"/>
              </w:rPr>
            </w:pPr>
          </w:p>
        </w:tc>
        <w:tc>
          <w:tcPr>
            <w:tcW w:w="2263" w:type="dxa"/>
            <w:vMerge/>
            <w:shd w:val="clear" w:color="auto" w:fill="auto"/>
          </w:tcPr>
          <w:p w:rsidR="002C2F48" w:rsidRPr="002C2F48" w:rsidRDefault="002C2F48" w:rsidP="0001113E">
            <w:pPr>
              <w:spacing w:before="120"/>
              <w:jc w:val="center"/>
              <w:rPr>
                <w:rFonts w:ascii="Times New Roman" w:hAnsi="Times New Roman" w:cs="Times New Roman"/>
                <w:sz w:val="22"/>
                <w:szCs w:val="22"/>
              </w:rPr>
            </w:pPr>
          </w:p>
        </w:tc>
        <w:tc>
          <w:tcPr>
            <w:tcW w:w="1833" w:type="dxa"/>
            <w:shd w:val="clear" w:color="auto" w:fill="auto"/>
          </w:tcPr>
          <w:p w:rsidR="002C2F48" w:rsidRPr="00654B6C" w:rsidRDefault="002C2F48" w:rsidP="00654B6C">
            <w:pPr>
              <w:spacing w:before="120"/>
              <w:jc w:val="center"/>
              <w:rPr>
                <w:rFonts w:ascii="Times New Roman" w:hAnsi="Times New Roman" w:cs="Times New Roman"/>
                <w:sz w:val="22"/>
                <w:szCs w:val="22"/>
                <w:lang w:val="en-US"/>
              </w:rPr>
            </w:pPr>
            <w:r w:rsidRPr="002C2F48">
              <w:rPr>
                <w:rFonts w:ascii="Times New Roman" w:hAnsi="Times New Roman" w:cs="Times New Roman"/>
                <w:sz w:val="22"/>
                <w:szCs w:val="22"/>
                <w:lang w:val="en-US"/>
              </w:rPr>
              <w:t>Số cổ phiế</w:t>
            </w:r>
            <w:r w:rsidR="00654B6C">
              <w:rPr>
                <w:rFonts w:ascii="Times New Roman" w:hAnsi="Times New Roman" w:cs="Times New Roman"/>
                <w:sz w:val="22"/>
                <w:szCs w:val="22"/>
                <w:lang w:val="en-US"/>
              </w:rPr>
              <w:t>u</w:t>
            </w:r>
          </w:p>
        </w:tc>
        <w:tc>
          <w:tcPr>
            <w:tcW w:w="1218" w:type="dxa"/>
            <w:shd w:val="clear" w:color="auto" w:fill="auto"/>
          </w:tcPr>
          <w:p w:rsidR="002C2F48" w:rsidRPr="00654B6C" w:rsidRDefault="002C2F48" w:rsidP="00654B6C">
            <w:pPr>
              <w:spacing w:before="120"/>
              <w:jc w:val="center"/>
              <w:rPr>
                <w:rFonts w:ascii="Times New Roman" w:hAnsi="Times New Roman" w:cs="Times New Roman"/>
                <w:sz w:val="22"/>
                <w:szCs w:val="22"/>
                <w:lang w:val="en-US"/>
              </w:rPr>
            </w:pPr>
            <w:r w:rsidRPr="002C2F48">
              <w:rPr>
                <w:rFonts w:ascii="Times New Roman" w:hAnsi="Times New Roman" w:cs="Times New Roman"/>
                <w:sz w:val="22"/>
                <w:szCs w:val="22"/>
              </w:rPr>
              <w:t>Tỷ lệ</w:t>
            </w:r>
          </w:p>
        </w:tc>
        <w:tc>
          <w:tcPr>
            <w:tcW w:w="1937" w:type="dxa"/>
            <w:shd w:val="clear" w:color="auto" w:fill="auto"/>
          </w:tcPr>
          <w:p w:rsidR="002C2F48" w:rsidRPr="00654B6C" w:rsidRDefault="002C2F48" w:rsidP="00654B6C">
            <w:pPr>
              <w:spacing w:before="120"/>
              <w:jc w:val="center"/>
              <w:rPr>
                <w:rFonts w:ascii="Times New Roman" w:hAnsi="Times New Roman" w:cs="Times New Roman"/>
                <w:sz w:val="22"/>
                <w:szCs w:val="22"/>
                <w:lang w:val="en-US"/>
              </w:rPr>
            </w:pPr>
            <w:r w:rsidRPr="002C2F48">
              <w:rPr>
                <w:rFonts w:ascii="Times New Roman" w:hAnsi="Times New Roman" w:cs="Times New Roman"/>
                <w:sz w:val="22"/>
                <w:szCs w:val="22"/>
              </w:rPr>
              <w:t>Số cổ phiếu</w:t>
            </w:r>
          </w:p>
        </w:tc>
        <w:tc>
          <w:tcPr>
            <w:tcW w:w="1275" w:type="dxa"/>
            <w:shd w:val="clear" w:color="auto" w:fill="auto"/>
          </w:tcPr>
          <w:p w:rsidR="002C2F48" w:rsidRPr="00654B6C" w:rsidRDefault="002C2F48" w:rsidP="00654B6C">
            <w:pPr>
              <w:spacing w:before="120"/>
              <w:jc w:val="center"/>
              <w:rPr>
                <w:rFonts w:ascii="Times New Roman" w:hAnsi="Times New Roman" w:cs="Times New Roman"/>
                <w:sz w:val="22"/>
                <w:szCs w:val="22"/>
                <w:lang w:val="en-US"/>
              </w:rPr>
            </w:pPr>
            <w:r w:rsidRPr="002C2F48">
              <w:rPr>
                <w:rFonts w:ascii="Times New Roman" w:hAnsi="Times New Roman" w:cs="Times New Roman"/>
                <w:sz w:val="22"/>
                <w:szCs w:val="22"/>
              </w:rPr>
              <w:t>Tỷ lệ</w:t>
            </w:r>
          </w:p>
        </w:tc>
        <w:tc>
          <w:tcPr>
            <w:tcW w:w="3617" w:type="dxa"/>
            <w:vMerge/>
            <w:shd w:val="clear" w:color="auto" w:fill="auto"/>
          </w:tcPr>
          <w:p w:rsidR="002C2F48" w:rsidRPr="002C2F48" w:rsidRDefault="002C2F48" w:rsidP="0001113E">
            <w:pPr>
              <w:spacing w:before="120"/>
              <w:jc w:val="center"/>
              <w:rPr>
                <w:rFonts w:ascii="Times New Roman" w:hAnsi="Times New Roman" w:cs="Times New Roman"/>
                <w:i/>
                <w:sz w:val="22"/>
                <w:szCs w:val="22"/>
              </w:rPr>
            </w:pPr>
          </w:p>
        </w:tc>
      </w:tr>
      <w:tr w:rsidR="002C2F48" w:rsidRPr="002C2F48" w:rsidTr="002C2F48">
        <w:trPr>
          <w:cantSplit/>
          <w:trHeight w:val="20"/>
          <w:jc w:val="center"/>
        </w:trPr>
        <w:tc>
          <w:tcPr>
            <w:tcW w:w="546" w:type="dxa"/>
            <w:shd w:val="clear" w:color="auto" w:fill="auto"/>
          </w:tcPr>
          <w:p w:rsidR="004C3831" w:rsidRPr="002C2F48" w:rsidRDefault="002C2F48" w:rsidP="0001113E">
            <w:pPr>
              <w:spacing w:before="120"/>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809" w:type="dxa"/>
            <w:shd w:val="clear" w:color="auto" w:fill="auto"/>
          </w:tcPr>
          <w:p w:rsidR="004C3831" w:rsidRPr="002C2F48" w:rsidRDefault="002C2F48" w:rsidP="0001113E">
            <w:pPr>
              <w:spacing w:before="120"/>
              <w:jc w:val="center"/>
              <w:rPr>
                <w:rFonts w:ascii="Times New Roman" w:hAnsi="Times New Roman" w:cs="Times New Roman"/>
                <w:sz w:val="22"/>
                <w:szCs w:val="22"/>
                <w:lang w:val="en-US"/>
              </w:rPr>
            </w:pPr>
            <w:r>
              <w:rPr>
                <w:rFonts w:ascii="Times New Roman" w:hAnsi="Times New Roman" w:cs="Times New Roman"/>
                <w:sz w:val="22"/>
                <w:szCs w:val="22"/>
                <w:lang w:val="en-US"/>
              </w:rPr>
              <w:t>Nguyễn Đắc Điệp</w:t>
            </w:r>
          </w:p>
        </w:tc>
        <w:tc>
          <w:tcPr>
            <w:tcW w:w="2263" w:type="dxa"/>
            <w:shd w:val="clear" w:color="auto" w:fill="auto"/>
          </w:tcPr>
          <w:p w:rsidR="004C3831" w:rsidRPr="002C2F48" w:rsidRDefault="002C2F48" w:rsidP="0001113E">
            <w:pPr>
              <w:spacing w:before="120"/>
              <w:jc w:val="center"/>
              <w:rPr>
                <w:rFonts w:ascii="Times New Roman" w:hAnsi="Times New Roman" w:cs="Times New Roman"/>
                <w:sz w:val="22"/>
                <w:szCs w:val="22"/>
                <w:lang w:val="en-US"/>
              </w:rPr>
            </w:pPr>
            <w:r>
              <w:rPr>
                <w:rFonts w:ascii="Times New Roman" w:hAnsi="Times New Roman" w:cs="Times New Roman"/>
                <w:sz w:val="22"/>
                <w:szCs w:val="22"/>
                <w:lang w:val="en-US"/>
              </w:rPr>
              <w:t>Phó TGĐ</w:t>
            </w:r>
          </w:p>
        </w:tc>
        <w:tc>
          <w:tcPr>
            <w:tcW w:w="1833" w:type="dxa"/>
            <w:shd w:val="clear" w:color="auto" w:fill="auto"/>
          </w:tcPr>
          <w:p w:rsidR="004C3831" w:rsidRPr="002C2F48" w:rsidRDefault="002C2F48" w:rsidP="00E81107">
            <w:pPr>
              <w:spacing w:before="120"/>
              <w:jc w:val="center"/>
              <w:rPr>
                <w:rFonts w:ascii="Times New Roman" w:hAnsi="Times New Roman" w:cs="Times New Roman"/>
                <w:sz w:val="22"/>
                <w:szCs w:val="22"/>
                <w:lang w:val="en-US"/>
              </w:rPr>
            </w:pPr>
            <w:r>
              <w:rPr>
                <w:rFonts w:ascii="Times New Roman" w:hAnsi="Times New Roman" w:cs="Times New Roman"/>
                <w:sz w:val="22"/>
                <w:szCs w:val="22"/>
                <w:lang w:val="en-US"/>
              </w:rPr>
              <w:t>1</w:t>
            </w:r>
            <w:r w:rsidR="00E81107">
              <w:rPr>
                <w:rFonts w:ascii="Times New Roman" w:hAnsi="Times New Roman" w:cs="Times New Roman"/>
                <w:sz w:val="22"/>
                <w:szCs w:val="22"/>
                <w:lang w:val="en-US"/>
              </w:rPr>
              <w:t>7</w:t>
            </w:r>
            <w:r>
              <w:rPr>
                <w:rFonts w:ascii="Times New Roman" w:hAnsi="Times New Roman" w:cs="Times New Roman"/>
                <w:sz w:val="22"/>
                <w:szCs w:val="22"/>
                <w:lang w:val="en-US"/>
              </w:rPr>
              <w:t>.700</w:t>
            </w:r>
          </w:p>
        </w:tc>
        <w:tc>
          <w:tcPr>
            <w:tcW w:w="1218" w:type="dxa"/>
            <w:shd w:val="clear" w:color="auto" w:fill="auto"/>
          </w:tcPr>
          <w:p w:rsidR="004C3831" w:rsidRPr="002C2F48" w:rsidRDefault="002C2F48" w:rsidP="00E710B6">
            <w:pPr>
              <w:spacing w:before="120"/>
              <w:jc w:val="center"/>
              <w:rPr>
                <w:rFonts w:ascii="Times New Roman" w:hAnsi="Times New Roman" w:cs="Times New Roman"/>
                <w:sz w:val="22"/>
                <w:szCs w:val="22"/>
                <w:lang w:val="en-US"/>
              </w:rPr>
            </w:pPr>
            <w:r>
              <w:rPr>
                <w:rFonts w:ascii="Times New Roman" w:hAnsi="Times New Roman" w:cs="Times New Roman"/>
                <w:sz w:val="22"/>
                <w:szCs w:val="22"/>
                <w:lang w:val="en-US"/>
              </w:rPr>
              <w:t>0,0</w:t>
            </w:r>
            <w:r w:rsidR="00E710B6">
              <w:rPr>
                <w:rFonts w:ascii="Times New Roman" w:hAnsi="Times New Roman" w:cs="Times New Roman"/>
                <w:sz w:val="22"/>
                <w:szCs w:val="22"/>
                <w:lang w:val="en-US"/>
              </w:rPr>
              <w:t>68</w:t>
            </w:r>
          </w:p>
        </w:tc>
        <w:tc>
          <w:tcPr>
            <w:tcW w:w="1937" w:type="dxa"/>
            <w:shd w:val="clear" w:color="auto" w:fill="auto"/>
          </w:tcPr>
          <w:p w:rsidR="004C3831" w:rsidRPr="002C2F48" w:rsidRDefault="002C2F48" w:rsidP="0001113E">
            <w:pPr>
              <w:spacing w:before="120"/>
              <w:jc w:val="center"/>
              <w:rPr>
                <w:rFonts w:ascii="Times New Roman" w:hAnsi="Times New Roman" w:cs="Times New Roman"/>
                <w:sz w:val="22"/>
                <w:szCs w:val="22"/>
                <w:lang w:val="en-US"/>
              </w:rPr>
            </w:pPr>
            <w:r>
              <w:rPr>
                <w:rFonts w:ascii="Times New Roman" w:hAnsi="Times New Roman" w:cs="Times New Roman"/>
                <w:sz w:val="22"/>
                <w:szCs w:val="22"/>
                <w:lang w:val="en-US"/>
              </w:rPr>
              <w:t>100</w:t>
            </w:r>
          </w:p>
        </w:tc>
        <w:tc>
          <w:tcPr>
            <w:tcW w:w="1275" w:type="dxa"/>
            <w:shd w:val="clear" w:color="auto" w:fill="auto"/>
          </w:tcPr>
          <w:p w:rsidR="004C3831" w:rsidRPr="002C2F48" w:rsidRDefault="002C2F48" w:rsidP="0001113E">
            <w:pPr>
              <w:spacing w:before="120"/>
              <w:jc w:val="center"/>
              <w:rPr>
                <w:rFonts w:ascii="Times New Roman" w:hAnsi="Times New Roman" w:cs="Times New Roman"/>
                <w:sz w:val="22"/>
                <w:szCs w:val="22"/>
                <w:lang w:val="en-US"/>
              </w:rPr>
            </w:pPr>
            <w:r>
              <w:rPr>
                <w:rFonts w:ascii="Times New Roman" w:hAnsi="Times New Roman" w:cs="Times New Roman"/>
                <w:sz w:val="22"/>
                <w:szCs w:val="22"/>
                <w:lang w:val="en-US"/>
              </w:rPr>
              <w:t>0,0005</w:t>
            </w:r>
          </w:p>
        </w:tc>
        <w:tc>
          <w:tcPr>
            <w:tcW w:w="3617" w:type="dxa"/>
            <w:shd w:val="clear" w:color="auto" w:fill="auto"/>
          </w:tcPr>
          <w:p w:rsidR="004C3831" w:rsidRPr="002C2F48" w:rsidRDefault="002C2F48" w:rsidP="0001113E">
            <w:pPr>
              <w:spacing w:before="120"/>
              <w:jc w:val="center"/>
              <w:rPr>
                <w:rFonts w:ascii="Times New Roman" w:hAnsi="Times New Roman" w:cs="Times New Roman"/>
                <w:sz w:val="22"/>
                <w:szCs w:val="22"/>
                <w:lang w:val="en-US"/>
              </w:rPr>
            </w:pPr>
            <w:r>
              <w:rPr>
                <w:rFonts w:ascii="Times New Roman" w:hAnsi="Times New Roman" w:cs="Times New Roman"/>
                <w:sz w:val="22"/>
                <w:szCs w:val="22"/>
                <w:lang w:val="en-US"/>
              </w:rPr>
              <w:t>Bán cổ phần</w:t>
            </w:r>
          </w:p>
        </w:tc>
      </w:tr>
    </w:tbl>
    <w:p w:rsidR="00F42A57" w:rsidRPr="00A4031A" w:rsidRDefault="00A4031A" w:rsidP="00F42A57">
      <w:pPr>
        <w:spacing w:before="120"/>
        <w:jc w:val="both"/>
        <w:rPr>
          <w:rFonts w:ascii="Times New Roman" w:hAnsi="Times New Roman" w:cs="Times New Roman"/>
          <w:sz w:val="26"/>
          <w:szCs w:val="26"/>
          <w:lang w:val="en-US"/>
        </w:rPr>
      </w:pPr>
      <w:r>
        <w:rPr>
          <w:rFonts w:ascii="Times New Roman" w:hAnsi="Times New Roman" w:cs="Times New Roman"/>
          <w:sz w:val="26"/>
          <w:szCs w:val="26"/>
          <w:lang w:val="en-US"/>
        </w:rPr>
        <w:t>3</w:t>
      </w:r>
      <w:r w:rsidR="00F42A57" w:rsidRPr="004C3831">
        <w:rPr>
          <w:rFonts w:ascii="Times New Roman" w:hAnsi="Times New Roman" w:cs="Times New Roman"/>
          <w:sz w:val="26"/>
          <w:szCs w:val="26"/>
        </w:rPr>
        <w:t xml:space="preserve">. </w:t>
      </w:r>
      <w:r w:rsidRPr="00A4031A">
        <w:rPr>
          <w:rFonts w:ascii="Times New Roman" w:hAnsi="Times New Roman" w:cs="Times New Roman"/>
          <w:sz w:val="26"/>
          <w:szCs w:val="26"/>
        </w:rPr>
        <w:t>Các giao dịch khác (các giao dịch của cổ đông nội bộ/cổ đông lớn và người liên quan với chính Công ty)</w:t>
      </w:r>
      <w:r>
        <w:rPr>
          <w:rFonts w:ascii="Times New Roman" w:hAnsi="Times New Roman" w:cs="Times New Roman"/>
          <w:sz w:val="26"/>
          <w:szCs w:val="26"/>
          <w:lang w:val="en-US"/>
        </w:rPr>
        <w:t>: Không có.</w:t>
      </w:r>
    </w:p>
    <w:p w:rsidR="002C2F48" w:rsidRPr="00A4031A" w:rsidRDefault="002C2F48" w:rsidP="00A4031A">
      <w:pPr>
        <w:spacing w:before="120"/>
        <w:jc w:val="both"/>
        <w:rPr>
          <w:rFonts w:ascii="Times New Roman" w:hAnsi="Times New Roman" w:cs="Times New Roman"/>
          <w:sz w:val="26"/>
          <w:szCs w:val="26"/>
        </w:rPr>
        <w:sectPr w:rsidR="002C2F48" w:rsidRPr="00A4031A" w:rsidSect="00742543">
          <w:pgSz w:w="16834" w:h="11909" w:orient="landscape" w:code="9"/>
          <w:pgMar w:top="1418" w:right="1134" w:bottom="1136" w:left="1418" w:header="720" w:footer="720" w:gutter="0"/>
          <w:cols w:space="720"/>
          <w:docGrid w:linePitch="360"/>
        </w:sectPr>
      </w:pPr>
    </w:p>
    <w:p w:rsidR="004C3831" w:rsidRPr="00A4031A" w:rsidRDefault="004C3831" w:rsidP="004C3831">
      <w:pPr>
        <w:spacing w:before="120"/>
        <w:rPr>
          <w:rFonts w:ascii="Times New Roman" w:hAnsi="Times New Roman" w:cs="Times New Roman"/>
          <w:b/>
          <w:sz w:val="26"/>
          <w:szCs w:val="26"/>
          <w:lang w:val="en-US"/>
        </w:rPr>
      </w:pPr>
      <w:r w:rsidRPr="004C3831">
        <w:rPr>
          <w:rFonts w:ascii="Times New Roman" w:hAnsi="Times New Roman" w:cs="Times New Roman"/>
          <w:b/>
          <w:sz w:val="26"/>
          <w:szCs w:val="26"/>
        </w:rPr>
        <w:lastRenderedPageBreak/>
        <w:t>VII. Các vấn đề cần lưu ý khác</w:t>
      </w:r>
      <w:r w:rsidR="00A4031A">
        <w:rPr>
          <w:rFonts w:ascii="Times New Roman" w:hAnsi="Times New Roman" w:cs="Times New Roman"/>
          <w:b/>
          <w:sz w:val="26"/>
          <w:szCs w:val="26"/>
          <w:lang w:val="en-US"/>
        </w:rPr>
        <w:t xml:space="preserve"> </w:t>
      </w:r>
      <w:r w:rsidR="00A4031A" w:rsidRPr="00A4031A">
        <w:rPr>
          <w:rFonts w:ascii="Times New Roman" w:hAnsi="Times New Roman" w:cs="Times New Roman"/>
          <w:sz w:val="26"/>
          <w:szCs w:val="26"/>
          <w:lang w:val="en-US"/>
        </w:rPr>
        <w:t>(Báo cáo năm)</w:t>
      </w:r>
    </w:p>
    <w:p w:rsidR="004C3831" w:rsidRPr="004C3831" w:rsidRDefault="002C2F48" w:rsidP="004C3831">
      <w:pPr>
        <w:spacing w:before="120"/>
        <w:rPr>
          <w:rFonts w:ascii="Times New Roman" w:hAnsi="Times New Roman" w:cs="Times New Roman"/>
          <w:sz w:val="26"/>
          <w:szCs w:val="26"/>
          <w:lang w:val="en-US"/>
        </w:rPr>
      </w:pPr>
      <w:r>
        <w:rPr>
          <w:rFonts w:ascii="Times New Roman" w:hAnsi="Times New Roman" w:cs="Times New Roman"/>
          <w:sz w:val="26"/>
          <w:szCs w:val="26"/>
          <w:lang w:val="en-US"/>
        </w:rPr>
        <w:t>Không có.</w:t>
      </w:r>
    </w:p>
    <w:tbl>
      <w:tblPr>
        <w:tblW w:w="9781" w:type="dxa"/>
        <w:tblLook w:val="01E0" w:firstRow="1" w:lastRow="1" w:firstColumn="1" w:lastColumn="1" w:noHBand="0" w:noVBand="0"/>
      </w:tblPr>
      <w:tblGrid>
        <w:gridCol w:w="5353"/>
        <w:gridCol w:w="4428"/>
      </w:tblGrid>
      <w:tr w:rsidR="004C3831" w:rsidRPr="004C3831" w:rsidTr="00A4031A">
        <w:tc>
          <w:tcPr>
            <w:tcW w:w="5353" w:type="dxa"/>
          </w:tcPr>
          <w:p w:rsidR="004C3831" w:rsidRPr="004C3831" w:rsidRDefault="004C3831" w:rsidP="0001113E">
            <w:pPr>
              <w:spacing w:before="120"/>
              <w:rPr>
                <w:rFonts w:ascii="Times New Roman" w:hAnsi="Times New Roman" w:cs="Times New Roman"/>
                <w:sz w:val="26"/>
                <w:szCs w:val="26"/>
              </w:rPr>
            </w:pPr>
          </w:p>
        </w:tc>
        <w:tc>
          <w:tcPr>
            <w:tcW w:w="4428" w:type="dxa"/>
          </w:tcPr>
          <w:p w:rsidR="004C3831" w:rsidRDefault="004C3831" w:rsidP="00A4031A">
            <w:pPr>
              <w:spacing w:before="120"/>
              <w:ind w:left="-33" w:firstLine="33"/>
              <w:jc w:val="center"/>
              <w:rPr>
                <w:rFonts w:ascii="Times New Roman" w:hAnsi="Times New Roman" w:cs="Times New Roman"/>
                <w:b/>
                <w:sz w:val="26"/>
                <w:szCs w:val="26"/>
                <w:lang w:val="en-US"/>
              </w:rPr>
            </w:pPr>
            <w:r w:rsidRPr="004C3831">
              <w:rPr>
                <w:rFonts w:ascii="Times New Roman" w:hAnsi="Times New Roman" w:cs="Times New Roman"/>
                <w:b/>
                <w:sz w:val="26"/>
                <w:szCs w:val="26"/>
              </w:rPr>
              <w:t>CHỦ TỊCH HĐQT</w:t>
            </w:r>
            <w:r w:rsidRPr="004C3831">
              <w:rPr>
                <w:rFonts w:ascii="Times New Roman" w:hAnsi="Times New Roman" w:cs="Times New Roman"/>
                <w:b/>
                <w:sz w:val="26"/>
                <w:szCs w:val="26"/>
                <w:lang w:val="en-US"/>
              </w:rPr>
              <w:br/>
            </w:r>
          </w:p>
          <w:p w:rsidR="002C2F48" w:rsidRDefault="00367FA5" w:rsidP="002C2F48">
            <w:pPr>
              <w:spacing w:before="120"/>
              <w:jc w:val="center"/>
              <w:rPr>
                <w:rFonts w:ascii="Times New Roman" w:hAnsi="Times New Roman" w:cs="Times New Roman"/>
                <w:b/>
                <w:sz w:val="26"/>
                <w:szCs w:val="26"/>
                <w:lang w:val="en-US"/>
              </w:rPr>
            </w:pPr>
            <w:r>
              <w:rPr>
                <w:rFonts w:ascii="Times New Roman" w:hAnsi="Times New Roman" w:cs="Times New Roman"/>
                <w:b/>
                <w:sz w:val="26"/>
                <w:szCs w:val="26"/>
                <w:lang w:val="en-US"/>
              </w:rPr>
              <w:t>(Đã ký)</w:t>
            </w:r>
          </w:p>
          <w:p w:rsidR="002C2F48" w:rsidRDefault="002C2F48" w:rsidP="002C2F48">
            <w:pPr>
              <w:spacing w:before="120"/>
              <w:jc w:val="center"/>
              <w:rPr>
                <w:rFonts w:ascii="Times New Roman" w:hAnsi="Times New Roman" w:cs="Times New Roman"/>
                <w:b/>
                <w:sz w:val="26"/>
                <w:szCs w:val="26"/>
                <w:lang w:val="en-US"/>
              </w:rPr>
            </w:pPr>
          </w:p>
          <w:p w:rsidR="002C2F48" w:rsidRDefault="002C2F48" w:rsidP="002C2F48">
            <w:pPr>
              <w:spacing w:before="120"/>
              <w:jc w:val="center"/>
              <w:rPr>
                <w:rFonts w:ascii="Times New Roman" w:hAnsi="Times New Roman" w:cs="Times New Roman"/>
                <w:b/>
                <w:sz w:val="26"/>
                <w:szCs w:val="26"/>
                <w:lang w:val="en-US"/>
              </w:rPr>
            </w:pPr>
          </w:p>
          <w:p w:rsidR="002C2F48" w:rsidRPr="002C2F48" w:rsidRDefault="002C2F48" w:rsidP="002C2F48">
            <w:pPr>
              <w:spacing w:before="120"/>
              <w:jc w:val="center"/>
              <w:rPr>
                <w:rFonts w:ascii="Times New Roman" w:hAnsi="Times New Roman" w:cs="Times New Roman"/>
                <w:b/>
                <w:sz w:val="26"/>
                <w:szCs w:val="26"/>
                <w:lang w:val="en-US"/>
              </w:rPr>
            </w:pPr>
            <w:r>
              <w:rPr>
                <w:rFonts w:ascii="Times New Roman" w:hAnsi="Times New Roman" w:cs="Times New Roman"/>
                <w:b/>
                <w:sz w:val="26"/>
                <w:szCs w:val="26"/>
                <w:lang w:val="en-US"/>
              </w:rPr>
              <w:t>Kim Mạnh Hà</w:t>
            </w:r>
          </w:p>
        </w:tc>
      </w:tr>
    </w:tbl>
    <w:p w:rsidR="004C3831" w:rsidRPr="004C3831" w:rsidRDefault="004C3831" w:rsidP="004C3831">
      <w:pPr>
        <w:spacing w:before="120"/>
        <w:rPr>
          <w:rFonts w:ascii="Times New Roman" w:hAnsi="Times New Roman" w:cs="Times New Roman"/>
          <w:sz w:val="26"/>
          <w:szCs w:val="26"/>
          <w:lang w:val="en-US"/>
        </w:rPr>
      </w:pPr>
      <w:r w:rsidRPr="004C3831">
        <w:rPr>
          <w:rFonts w:ascii="Times New Roman" w:hAnsi="Times New Roman" w:cs="Times New Roman"/>
          <w:sz w:val="26"/>
          <w:szCs w:val="26"/>
          <w:lang w:val="en-US"/>
        </w:rPr>
        <w:t xml:space="preserve"> </w:t>
      </w:r>
    </w:p>
    <w:p w:rsidR="00A4031A" w:rsidRDefault="00A4031A" w:rsidP="00A4031A">
      <w:pPr>
        <w:pStyle w:val="NormalWeb"/>
        <w:shd w:val="clear" w:color="auto" w:fill="FFFFFF"/>
        <w:spacing w:before="60" w:beforeAutospacing="0" w:after="60" w:afterAutospacing="0"/>
        <w:ind w:firstLine="720"/>
        <w:jc w:val="both"/>
        <w:rPr>
          <w:color w:val="333333"/>
          <w:sz w:val="28"/>
          <w:szCs w:val="28"/>
        </w:rPr>
      </w:pPr>
      <w:r>
        <w:rPr>
          <w:color w:val="333333"/>
        </w:rPr>
        <w:t>Ngày 06/10/2015, Bộ trưởng Bộ Tài chính đã ký ban hành Thông tư số 155/2015/TT-BTC hướng dẫn công bố thông tin trên thị trường chứng khoán. Thông tư số 155/2015/TT-BTC có hiệu lực thi hành kể từ ngày 01/01/2016. Ủy ban Chứng khoán Nhà nước (UBCKNN) hướng dẫn thực hiện một số vấn đề liên quan đến công bố thông tin Báo cáo tài chính, Báo cáo thường niên, Báo cáo tình hình quản trị công ty đối với công ty đại chúng, cụ thể như sau:</w:t>
      </w:r>
    </w:p>
    <w:p w:rsidR="00A4031A" w:rsidRDefault="00A4031A" w:rsidP="00A4031A">
      <w:pPr>
        <w:pStyle w:val="NormalWeb"/>
        <w:shd w:val="clear" w:color="auto" w:fill="FFFFFF"/>
        <w:spacing w:before="120" w:beforeAutospacing="0"/>
        <w:ind w:firstLine="720"/>
        <w:jc w:val="both"/>
        <w:rPr>
          <w:color w:val="333333"/>
          <w:sz w:val="28"/>
          <w:szCs w:val="28"/>
        </w:rPr>
      </w:pPr>
      <w:r>
        <w:rPr>
          <w:color w:val="333333"/>
        </w:rPr>
        <w:t>-</w:t>
      </w:r>
      <w:r>
        <w:rPr>
          <w:rStyle w:val="apple-converted-space"/>
          <w:color w:val="333333"/>
        </w:rPr>
        <w:t> </w:t>
      </w:r>
      <w:r>
        <w:rPr>
          <w:color w:val="333333"/>
        </w:rPr>
        <w:t>Đối với các Báo cáo tài chính quý 4/2015, Báo cáo tài chính năm 2015 đã được kiểm toán, Báo cáo tình hình quản trị công ty năm 2015 và Báo cáo thường niên năm 2015 về nội dung và thời hạn vẫn áp dụng theo quy định của Thông tư số 52/2012/TT-BTC ngày 05/4/2012 của Bộ Tài chính hướng dẫn việc công bố thông tin trên thị trường chứng khoán.</w:t>
      </w:r>
    </w:p>
    <w:p w:rsidR="00A4031A" w:rsidRDefault="00A4031A" w:rsidP="00A4031A">
      <w:pPr>
        <w:pStyle w:val="NormalWeb"/>
        <w:shd w:val="clear" w:color="auto" w:fill="FFFFFF"/>
        <w:spacing w:before="120" w:beforeAutospacing="0"/>
        <w:ind w:firstLine="720"/>
        <w:jc w:val="both"/>
        <w:rPr>
          <w:color w:val="333333"/>
          <w:sz w:val="28"/>
          <w:szCs w:val="28"/>
        </w:rPr>
      </w:pPr>
      <w:r>
        <w:rPr>
          <w:color w:val="333333"/>
        </w:rPr>
        <w:t>-</w:t>
      </w:r>
      <w:r>
        <w:rPr>
          <w:rStyle w:val="apple-converted-space"/>
          <w:color w:val="333333"/>
        </w:rPr>
        <w:t> </w:t>
      </w:r>
      <w:r>
        <w:rPr>
          <w:color w:val="333333"/>
        </w:rPr>
        <w:t>Đối với các Báo cáo tài chính (BCTC) lập trong năm tài chính 2016, UBCKNN sẽ xem xét việc chấp thuận gia hạn cả BCTC hợp nhất/tổng hợp và BCTC công ty mẹ/đơn vị kế toán cấp trên theo đề nghị của công ty đại chúng theo quy định tại Điểm c Khoản 1 Điều 8; Điểm b Khoản 2 và Điểm b Khoản 3 Điều 11 Thông tư số 155/2015/TT-BTC ngày 06/10/2015 của Bộ trưởng Bộ Tài chính hướng dẫn công bố thông tin trên thị trường chứng khoán.</w:t>
      </w:r>
    </w:p>
    <w:p w:rsidR="00A4031A" w:rsidRDefault="00A4031A" w:rsidP="00A4031A">
      <w:pPr>
        <w:pStyle w:val="NormalWeb"/>
        <w:shd w:val="clear" w:color="auto" w:fill="FFFFFF"/>
        <w:spacing w:before="120" w:beforeAutospacing="0" w:after="200" w:afterAutospacing="0"/>
        <w:ind w:firstLine="720"/>
        <w:jc w:val="both"/>
        <w:rPr>
          <w:color w:val="333333"/>
          <w:sz w:val="28"/>
          <w:szCs w:val="28"/>
        </w:rPr>
      </w:pPr>
      <w:r>
        <w:rPr>
          <w:color w:val="333333"/>
        </w:rPr>
        <w:t>UBCKNN thông báo để các công ty đại chúng được biết và thực hiện.</w:t>
      </w:r>
    </w:p>
    <w:p w:rsidR="002C7666" w:rsidRPr="004C3831" w:rsidRDefault="002C7666">
      <w:pPr>
        <w:rPr>
          <w:rFonts w:ascii="Times New Roman" w:hAnsi="Times New Roman" w:cs="Times New Roman"/>
          <w:sz w:val="26"/>
          <w:szCs w:val="26"/>
        </w:rPr>
      </w:pPr>
    </w:p>
    <w:sectPr w:rsidR="002C7666" w:rsidRPr="004C3831" w:rsidSect="002C2F48">
      <w:pgSz w:w="11909" w:h="16834" w:code="9"/>
      <w:pgMar w:top="1134" w:right="1136"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968" w:rsidRDefault="00C96968" w:rsidP="00EF6A38">
      <w:r>
        <w:separator/>
      </w:r>
    </w:p>
  </w:endnote>
  <w:endnote w:type="continuationSeparator" w:id="0">
    <w:p w:rsidR="00C96968" w:rsidRDefault="00C96968" w:rsidP="00EF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86" w:rsidRDefault="00032D86" w:rsidP="00EF6A38">
    <w:pPr>
      <w:pStyle w:val="Footer"/>
      <w:jc w:val="center"/>
    </w:pPr>
    <w:r w:rsidRPr="00FE5FB2">
      <w:rPr>
        <w:rFonts w:ascii="Times New Roman" w:hAnsi="Times New Roman"/>
        <w:sz w:val="20"/>
      </w:rPr>
      <w:fldChar w:fldCharType="begin"/>
    </w:r>
    <w:r w:rsidRPr="00FE5FB2">
      <w:rPr>
        <w:rFonts w:ascii="Times New Roman" w:hAnsi="Times New Roman"/>
        <w:sz w:val="20"/>
      </w:rPr>
      <w:instrText xml:space="preserve"> PAGE  \* Arabic  \* MERGEFORMAT </w:instrText>
    </w:r>
    <w:r w:rsidRPr="00FE5FB2">
      <w:rPr>
        <w:rFonts w:ascii="Times New Roman" w:hAnsi="Times New Roman"/>
        <w:sz w:val="20"/>
      </w:rPr>
      <w:fldChar w:fldCharType="separate"/>
    </w:r>
    <w:r w:rsidR="00367FA5">
      <w:rPr>
        <w:rFonts w:ascii="Times New Roman" w:hAnsi="Times New Roman"/>
        <w:noProof/>
        <w:sz w:val="20"/>
      </w:rPr>
      <w:t>1</w:t>
    </w:r>
    <w:r w:rsidRPr="00FE5FB2">
      <w:rPr>
        <w:rFonts w:ascii="Times New Roman" w:hAnsi="Times New Roman"/>
        <w:sz w:val="20"/>
      </w:rPr>
      <w:fldChar w:fldCharType="end"/>
    </w:r>
    <w:r w:rsidRPr="00FE5FB2">
      <w:rPr>
        <w:rFonts w:ascii="Times New Roman" w:hAnsi="Times New Roman"/>
        <w:sz w:val="20"/>
      </w:rPr>
      <w:t>/</w:t>
    </w:r>
    <w:r w:rsidRPr="00FE5FB2">
      <w:rPr>
        <w:rFonts w:ascii="Times New Roman" w:hAnsi="Times New Roman"/>
        <w:sz w:val="20"/>
      </w:rPr>
      <w:fldChar w:fldCharType="begin"/>
    </w:r>
    <w:r w:rsidRPr="00FE5FB2">
      <w:rPr>
        <w:rFonts w:ascii="Times New Roman" w:hAnsi="Times New Roman"/>
        <w:sz w:val="20"/>
      </w:rPr>
      <w:instrText xml:space="preserve"> NUMPAGES   \* MERGEFORMAT </w:instrText>
    </w:r>
    <w:r w:rsidRPr="00FE5FB2">
      <w:rPr>
        <w:rFonts w:ascii="Times New Roman" w:hAnsi="Times New Roman"/>
        <w:sz w:val="20"/>
      </w:rPr>
      <w:fldChar w:fldCharType="separate"/>
    </w:r>
    <w:r w:rsidR="00367FA5">
      <w:rPr>
        <w:rFonts w:ascii="Times New Roman" w:hAnsi="Times New Roman"/>
        <w:noProof/>
        <w:sz w:val="20"/>
      </w:rPr>
      <w:t>19</w:t>
    </w:r>
    <w:r w:rsidRPr="00FE5FB2">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968" w:rsidRDefault="00C96968" w:rsidP="00EF6A38">
      <w:r>
        <w:separator/>
      </w:r>
    </w:p>
  </w:footnote>
  <w:footnote w:type="continuationSeparator" w:id="0">
    <w:p w:rsidR="00C96968" w:rsidRDefault="00C96968" w:rsidP="00EF6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C0A3F"/>
    <w:multiLevelType w:val="hybridMultilevel"/>
    <w:tmpl w:val="AB9A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C6F19"/>
    <w:multiLevelType w:val="hybridMultilevel"/>
    <w:tmpl w:val="A3CA19AA"/>
    <w:lvl w:ilvl="0" w:tplc="98CAEC5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613C73DB"/>
    <w:multiLevelType w:val="hybridMultilevel"/>
    <w:tmpl w:val="E7147426"/>
    <w:lvl w:ilvl="0" w:tplc="5E50BD48">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85F6F"/>
    <w:multiLevelType w:val="hybridMultilevel"/>
    <w:tmpl w:val="4784EAE8"/>
    <w:lvl w:ilvl="0" w:tplc="E50ED8AA">
      <w:numFmt w:val="bullet"/>
      <w:lvlText w:val="-"/>
      <w:lvlJc w:val="left"/>
      <w:pPr>
        <w:ind w:left="1364" w:hanging="360"/>
      </w:pPr>
      <w:rPr>
        <w:rFonts w:ascii="Times New Roman" w:eastAsia="Calibri"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15:restartNumberingAfterBreak="0">
    <w:nsid w:val="682771C4"/>
    <w:multiLevelType w:val="hybridMultilevel"/>
    <w:tmpl w:val="7D3E4F2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31"/>
    <w:rsid w:val="0001113E"/>
    <w:rsid w:val="000266A6"/>
    <w:rsid w:val="00032D86"/>
    <w:rsid w:val="0006339B"/>
    <w:rsid w:val="00083F6C"/>
    <w:rsid w:val="00131DC5"/>
    <w:rsid w:val="00232B3D"/>
    <w:rsid w:val="00241FA8"/>
    <w:rsid w:val="00282A7F"/>
    <w:rsid w:val="002979E3"/>
    <w:rsid w:val="002C2F48"/>
    <w:rsid w:val="002C7666"/>
    <w:rsid w:val="00367FA5"/>
    <w:rsid w:val="00375B33"/>
    <w:rsid w:val="00401ECF"/>
    <w:rsid w:val="00422184"/>
    <w:rsid w:val="004945CD"/>
    <w:rsid w:val="004C3831"/>
    <w:rsid w:val="00516164"/>
    <w:rsid w:val="00533625"/>
    <w:rsid w:val="0055214A"/>
    <w:rsid w:val="00654B6C"/>
    <w:rsid w:val="00685CB3"/>
    <w:rsid w:val="006C11B2"/>
    <w:rsid w:val="00721F70"/>
    <w:rsid w:val="007401A7"/>
    <w:rsid w:val="00742543"/>
    <w:rsid w:val="00766088"/>
    <w:rsid w:val="007A60F0"/>
    <w:rsid w:val="00860A76"/>
    <w:rsid w:val="008F23F7"/>
    <w:rsid w:val="00965573"/>
    <w:rsid w:val="009B2853"/>
    <w:rsid w:val="00A4031A"/>
    <w:rsid w:val="00AA3B05"/>
    <w:rsid w:val="00AB0E16"/>
    <w:rsid w:val="00AF4CB9"/>
    <w:rsid w:val="00B11DBE"/>
    <w:rsid w:val="00B70F0A"/>
    <w:rsid w:val="00B954EB"/>
    <w:rsid w:val="00BD3E9E"/>
    <w:rsid w:val="00BE2D68"/>
    <w:rsid w:val="00C96968"/>
    <w:rsid w:val="00CB2A98"/>
    <w:rsid w:val="00CD63A6"/>
    <w:rsid w:val="00D37156"/>
    <w:rsid w:val="00E710B6"/>
    <w:rsid w:val="00E81107"/>
    <w:rsid w:val="00EF6A38"/>
    <w:rsid w:val="00F17687"/>
    <w:rsid w:val="00F42A57"/>
    <w:rsid w:val="00F77C8A"/>
    <w:rsid w:val="00F8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F2540-0618-448C-B713-7494BCFD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31"/>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54EB"/>
  </w:style>
  <w:style w:type="paragraph" w:styleId="ListParagraph">
    <w:name w:val="List Paragraph"/>
    <w:basedOn w:val="Normal"/>
    <w:uiPriority w:val="34"/>
    <w:qFormat/>
    <w:rsid w:val="00685CB3"/>
    <w:pPr>
      <w:ind w:left="720"/>
      <w:contextualSpacing/>
    </w:pPr>
  </w:style>
  <w:style w:type="paragraph" w:styleId="BodyText">
    <w:name w:val="Body Text"/>
    <w:basedOn w:val="Normal"/>
    <w:link w:val="BodyTextChar"/>
    <w:rsid w:val="00BD3E9E"/>
    <w:pPr>
      <w:widowControl/>
      <w:jc w:val="both"/>
    </w:pPr>
    <w:rPr>
      <w:rFonts w:ascii=".VnTimeH" w:eastAsia="Times New Roman" w:hAnsi=".VnTimeH" w:cs="Times New Roman"/>
      <w:snapToGrid w:val="0"/>
      <w:color w:val="auto"/>
      <w:sz w:val="28"/>
      <w:szCs w:val="20"/>
      <w:lang w:val="x-none" w:eastAsia="x-none"/>
    </w:rPr>
  </w:style>
  <w:style w:type="character" w:customStyle="1" w:styleId="BodyTextChar">
    <w:name w:val="Body Text Char"/>
    <w:basedOn w:val="DefaultParagraphFont"/>
    <w:link w:val="BodyText"/>
    <w:rsid w:val="00BD3E9E"/>
    <w:rPr>
      <w:rFonts w:ascii=".VnTimeH" w:eastAsia="Times New Roman" w:hAnsi=".VnTimeH" w:cs="Times New Roman"/>
      <w:snapToGrid w:val="0"/>
      <w:sz w:val="28"/>
      <w:szCs w:val="20"/>
      <w:lang w:val="x-none" w:eastAsia="x-none"/>
    </w:rPr>
  </w:style>
  <w:style w:type="paragraph" w:styleId="Header">
    <w:name w:val="header"/>
    <w:basedOn w:val="Normal"/>
    <w:link w:val="HeaderChar"/>
    <w:uiPriority w:val="99"/>
    <w:unhideWhenUsed/>
    <w:rsid w:val="00EF6A38"/>
    <w:pPr>
      <w:tabs>
        <w:tab w:val="center" w:pos="4680"/>
        <w:tab w:val="right" w:pos="9360"/>
      </w:tabs>
    </w:pPr>
  </w:style>
  <w:style w:type="character" w:customStyle="1" w:styleId="HeaderChar">
    <w:name w:val="Header Char"/>
    <w:basedOn w:val="DefaultParagraphFont"/>
    <w:link w:val="Header"/>
    <w:uiPriority w:val="99"/>
    <w:rsid w:val="00EF6A38"/>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EF6A38"/>
    <w:pPr>
      <w:tabs>
        <w:tab w:val="center" w:pos="4680"/>
        <w:tab w:val="right" w:pos="9360"/>
      </w:tabs>
    </w:pPr>
  </w:style>
  <w:style w:type="character" w:customStyle="1" w:styleId="FooterChar">
    <w:name w:val="Footer Char"/>
    <w:basedOn w:val="DefaultParagraphFont"/>
    <w:link w:val="Footer"/>
    <w:uiPriority w:val="99"/>
    <w:rsid w:val="00EF6A38"/>
    <w:rPr>
      <w:rFonts w:ascii="Courier New" w:eastAsia="Courier New" w:hAnsi="Courier New" w:cs="Courier New"/>
      <w:color w:val="000000"/>
      <w:sz w:val="24"/>
      <w:szCs w:val="24"/>
      <w:lang w:val="vi-VN" w:eastAsia="vi-VN"/>
    </w:rPr>
  </w:style>
  <w:style w:type="paragraph" w:styleId="NormalWeb">
    <w:name w:val="Normal (Web)"/>
    <w:basedOn w:val="Normal"/>
    <w:uiPriority w:val="99"/>
    <w:semiHidden/>
    <w:unhideWhenUsed/>
    <w:rsid w:val="00A4031A"/>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alloonText">
    <w:name w:val="Balloon Text"/>
    <w:basedOn w:val="Normal"/>
    <w:link w:val="BalloonTextChar"/>
    <w:uiPriority w:val="99"/>
    <w:semiHidden/>
    <w:unhideWhenUsed/>
    <w:rsid w:val="00A4031A"/>
    <w:rPr>
      <w:rFonts w:ascii="Tahoma" w:hAnsi="Tahoma" w:cs="Tahoma"/>
      <w:sz w:val="16"/>
      <w:szCs w:val="16"/>
    </w:rPr>
  </w:style>
  <w:style w:type="character" w:customStyle="1" w:styleId="BalloonTextChar">
    <w:name w:val="Balloon Text Char"/>
    <w:basedOn w:val="DefaultParagraphFont"/>
    <w:link w:val="BalloonText"/>
    <w:uiPriority w:val="99"/>
    <w:semiHidden/>
    <w:rsid w:val="00A4031A"/>
    <w:rPr>
      <w:rFonts w:ascii="Tahoma" w:eastAsia="Courier New"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55446">
      <w:bodyDiv w:val="1"/>
      <w:marLeft w:val="0"/>
      <w:marRight w:val="0"/>
      <w:marTop w:val="0"/>
      <w:marBottom w:val="0"/>
      <w:divBdr>
        <w:top w:val="none" w:sz="0" w:space="0" w:color="auto"/>
        <w:left w:val="none" w:sz="0" w:space="0" w:color="auto"/>
        <w:bottom w:val="none" w:sz="0" w:space="0" w:color="auto"/>
        <w:right w:val="none" w:sz="0" w:space="0" w:color="auto"/>
      </w:divBdr>
    </w:div>
    <w:div w:id="846754525">
      <w:bodyDiv w:val="1"/>
      <w:marLeft w:val="0"/>
      <w:marRight w:val="0"/>
      <w:marTop w:val="0"/>
      <w:marBottom w:val="0"/>
      <w:divBdr>
        <w:top w:val="none" w:sz="0" w:space="0" w:color="auto"/>
        <w:left w:val="none" w:sz="0" w:space="0" w:color="auto"/>
        <w:bottom w:val="none" w:sz="0" w:space="0" w:color="auto"/>
        <w:right w:val="none" w:sz="0" w:space="0" w:color="auto"/>
      </w:divBdr>
    </w:div>
    <w:div w:id="1586111242">
      <w:bodyDiv w:val="1"/>
      <w:marLeft w:val="0"/>
      <w:marRight w:val="0"/>
      <w:marTop w:val="0"/>
      <w:marBottom w:val="0"/>
      <w:divBdr>
        <w:top w:val="none" w:sz="0" w:space="0" w:color="auto"/>
        <w:left w:val="none" w:sz="0" w:space="0" w:color="auto"/>
        <w:bottom w:val="none" w:sz="0" w:space="0" w:color="auto"/>
        <w:right w:val="none" w:sz="0" w:space="0" w:color="auto"/>
      </w:divBdr>
    </w:div>
    <w:div w:id="1765489141">
      <w:bodyDiv w:val="1"/>
      <w:marLeft w:val="0"/>
      <w:marRight w:val="0"/>
      <w:marTop w:val="0"/>
      <w:marBottom w:val="0"/>
      <w:divBdr>
        <w:top w:val="none" w:sz="0" w:space="0" w:color="auto"/>
        <w:left w:val="none" w:sz="0" w:space="0" w:color="auto"/>
        <w:bottom w:val="none" w:sz="0" w:space="0" w:color="auto"/>
        <w:right w:val="none" w:sz="0" w:space="0" w:color="auto"/>
      </w:divBdr>
    </w:div>
    <w:div w:id="19034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aAmZ/x1MTO93KexKmGXQ2Hi7ums=</DigestValue>
    </Reference>
    <Reference Type="http://www.w3.org/2000/09/xmldsig#Object" URI="#idOfficeObject">
      <DigestMethod Algorithm="http://www.w3.org/2000/09/xmldsig#sha1"/>
      <DigestValue>zNtHNvsyJk218sZlI9SR1pWoeDg=</DigestValue>
    </Reference>
    <Reference Type="http://uri.etsi.org/01903#SignedProperties" URI="#idSignedProperties">
      <Transforms>
        <Transform Algorithm="http://www.w3.org/TR/2001/REC-xml-c14n-20010315"/>
      </Transforms>
      <DigestMethod Algorithm="http://www.w3.org/2000/09/xmldsig#sha1"/>
      <DigestValue>JTy9+XQHwLxOn1fXtgHC6MN92xg=</DigestValue>
    </Reference>
  </SignedInfo>
  <SignatureValue>Q7/QZpACvwkrn1sfxuh0c+TnNXSK766TgkDknq83NG2wxHrlIQzhBEsxvChfn0kvtHOnuATnr+jw
YPiowzx03r08D+HzCT95pdmi8oAQQyWVg9yxZtmVGlKeZdeF+rZWDGhpD4UZqNEO2CMSTyAqFupv
YcwnNvwKel/j2E0TSug=</SignatureValue>
  <KeyInfo>
    <X509Data>
      <X509Certificate>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SuK+8+wfiaslUoU+rg9YOUOt3qc=</DigestValue>
      </Reference>
      <Reference URI="/word/endnotes.xml?ContentType=application/vnd.openxmlformats-officedocument.wordprocessingml.endnotes+xml">
        <DigestMethod Algorithm="http://www.w3.org/2000/09/xmldsig#sha1"/>
        <DigestValue>7kr1nHSyQemml3siz4k2kEKhDdU=</DigestValue>
      </Reference>
      <Reference URI="/word/fontTable.xml?ContentType=application/vnd.openxmlformats-officedocument.wordprocessingml.fontTable+xml">
        <DigestMethod Algorithm="http://www.w3.org/2000/09/xmldsig#sha1"/>
        <DigestValue>UF969evE56+j4w5NoxXhcxn/m2c=</DigestValue>
      </Reference>
      <Reference URI="/word/footer1.xml?ContentType=application/vnd.openxmlformats-officedocument.wordprocessingml.footer+xml">
        <DigestMethod Algorithm="http://www.w3.org/2000/09/xmldsig#sha1"/>
        <DigestValue>lg8+x1iYHCBW7ETDQwm1wjQwFaw=</DigestValue>
      </Reference>
      <Reference URI="/word/footnotes.xml?ContentType=application/vnd.openxmlformats-officedocument.wordprocessingml.footnotes+xml">
        <DigestMethod Algorithm="http://www.w3.org/2000/09/xmldsig#sha1"/>
        <DigestValue>9JynAUhGOGja3ax2sI/gjwTHmLc=</DigestValue>
      </Reference>
      <Reference URI="/word/numbering.xml?ContentType=application/vnd.openxmlformats-officedocument.wordprocessingml.numbering+xml">
        <DigestMethod Algorithm="http://www.w3.org/2000/09/xmldsig#sha1"/>
        <DigestValue>vYNQXdA6+kY8lHVSZn1YdThYejg=</DigestValue>
      </Reference>
      <Reference URI="/word/settings.xml?ContentType=application/vnd.openxmlformats-officedocument.wordprocessingml.settings+xml">
        <DigestMethod Algorithm="http://www.w3.org/2000/09/xmldsig#sha1"/>
        <DigestValue>OkIhcTt6q5atcNp/jb8Lbv8J7kU=</DigestValue>
      </Reference>
      <Reference URI="/word/styles.xml?ContentType=application/vnd.openxmlformats-officedocument.wordprocessingml.styles+xml">
        <DigestMethod Algorithm="http://www.w3.org/2000/09/xmldsig#sha1"/>
        <DigestValue>xr60xy2PjhGk1SFp1kZE4NMcBoU=</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cI4FvRhTYcKB0FX31Spx3TEc90s=</DigestValue>
      </Reference>
    </Manifest>
    <SignatureProperties>
      <SignatureProperty Id="idSignatureTime" Target="#idPackageSignature">
        <mdssi:SignatureTime xmlns:mdssi="http://schemas.openxmlformats.org/package/2006/digital-signature">
          <mdssi:Format>YYYY-MM-DDThh:mm:ssTZD</mdssi:Format>
          <mdssi:Value>2016-01-26T04:17:28Z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2016-01-26T04:17:28Z</xd:SigningTime>
          <xd:SigningCertificate>
            <xd:Cert>
              <xd:CertDigest>
                <DigestMethod Algorithm="http://www.w3.org/2000/09/xmldsig#sha1"/>
                <DigestValue>+dwGOl+wzoNfVi1cFr4ldVjUBLw=</DigestValue>
              </xd:CertDigest>
              <xd:IssuerSerial>
                <X509IssuerName>CN=VNPT Certification Authority, OU=VNPT-CA Trust Network, O=VNPT Group, C=VN</X509IssuerName>
                <X509SerialNumber>111664572834580000956398696007289408338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19</Pages>
  <Words>4161</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KHOIDT</dc:creator>
  <cp:lastModifiedBy>Ngoc Anh Vu</cp:lastModifiedBy>
  <cp:revision>2</cp:revision>
  <cp:lastPrinted>2016-01-21T10:07:00Z</cp:lastPrinted>
  <dcterms:created xsi:type="dcterms:W3CDTF">2016-01-26T04:17:00Z</dcterms:created>
  <dcterms:modified xsi:type="dcterms:W3CDTF">2016-01-26T04:17:00Z</dcterms:modified>
</cp:coreProperties>
</file>