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BCE2C" w14:textId="70641714" w:rsidR="00F82B38" w:rsidRPr="002E4C75" w:rsidRDefault="00326D5F">
      <w:pPr>
        <w:pBdr>
          <w:top w:val="nil"/>
          <w:left w:val="nil"/>
          <w:bottom w:val="nil"/>
          <w:right w:val="nil"/>
          <w:between w:val="nil"/>
        </w:pBdr>
        <w:tabs>
          <w:tab w:val="left" w:pos="268"/>
          <w:tab w:val="left" w:pos="360"/>
        </w:tabs>
        <w:spacing w:after="120" w:line="360" w:lineRule="auto"/>
        <w:rPr>
          <w:rFonts w:ascii="Arial" w:eastAsia="Arial" w:hAnsi="Arial" w:cs="Arial"/>
          <w:color w:val="010000"/>
          <w:sz w:val="20"/>
          <w:szCs w:val="20"/>
        </w:rPr>
      </w:pPr>
      <w:r w:rsidRPr="002E4C75">
        <w:rPr>
          <w:rFonts w:ascii="Arial" w:hAnsi="Arial" w:cs="Arial"/>
          <w:b/>
          <w:color w:val="010000"/>
          <w:sz w:val="20"/>
          <w:szCs w:val="20"/>
        </w:rPr>
        <w:t>GAB</w:t>
      </w:r>
      <w:r w:rsidR="00944821">
        <w:rPr>
          <w:rFonts w:ascii="Arial" w:hAnsi="Arial" w:cs="Arial"/>
          <w:b/>
          <w:color w:val="010000"/>
          <w:sz w:val="20"/>
          <w:szCs w:val="20"/>
        </w:rPr>
        <w:t>:</w:t>
      </w:r>
      <w:r w:rsidRPr="002E4C75">
        <w:rPr>
          <w:rFonts w:ascii="Arial" w:hAnsi="Arial" w:cs="Arial"/>
          <w:b/>
          <w:color w:val="010000"/>
          <w:sz w:val="20"/>
          <w:szCs w:val="20"/>
        </w:rPr>
        <w:t xml:space="preserve"> Annual Corporate Governance Report 2023</w:t>
      </w:r>
    </w:p>
    <w:p w14:paraId="6BA12EDF" w14:textId="32F10292" w:rsidR="00F82B38" w:rsidRPr="002E4C75" w:rsidRDefault="00326D5F">
      <w:pPr>
        <w:pBdr>
          <w:top w:val="nil"/>
          <w:left w:val="nil"/>
          <w:bottom w:val="nil"/>
          <w:right w:val="nil"/>
          <w:between w:val="nil"/>
        </w:pBdr>
        <w:tabs>
          <w:tab w:val="left" w:pos="268"/>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 xml:space="preserve">On January 26, 2024, FLC Mining Investment &amp; Asset Management Joint Stock Company announced Report No. 01/2024/BC-GAB on the Annual Corporate Governance Report 2023 as follows: </w:t>
      </w:r>
    </w:p>
    <w:p w14:paraId="21900664" w14:textId="77777777" w:rsidR="00F82B38" w:rsidRPr="002E4C75" w:rsidRDefault="00326D5F">
      <w:pPr>
        <w:numPr>
          <w:ilvl w:val="0"/>
          <w:numId w:val="9"/>
        </w:numPr>
        <w:pBdr>
          <w:top w:val="nil"/>
          <w:left w:val="nil"/>
          <w:bottom w:val="nil"/>
          <w:right w:val="nil"/>
          <w:between w:val="nil"/>
        </w:pBdr>
        <w:tabs>
          <w:tab w:val="left" w:pos="268"/>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Name of Company: FLC Mining Investment &amp; Asset Management Joint Stock Company</w:t>
      </w:r>
    </w:p>
    <w:p w14:paraId="2D51FB07" w14:textId="77777777" w:rsidR="00F82B38" w:rsidRPr="002E4C75" w:rsidRDefault="00326D5F">
      <w:pPr>
        <w:numPr>
          <w:ilvl w:val="0"/>
          <w:numId w:val="9"/>
        </w:numPr>
        <w:pBdr>
          <w:top w:val="nil"/>
          <w:left w:val="nil"/>
          <w:bottom w:val="nil"/>
          <w:right w:val="nil"/>
          <w:between w:val="nil"/>
        </w:pBdr>
        <w:tabs>
          <w:tab w:val="left" w:pos="268"/>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 xml:space="preserve">Head office address: Chau </w:t>
      </w:r>
      <w:proofErr w:type="spellStart"/>
      <w:r w:rsidRPr="002E4C75">
        <w:rPr>
          <w:rFonts w:ascii="Arial" w:hAnsi="Arial" w:cs="Arial"/>
          <w:color w:val="010000"/>
          <w:sz w:val="20"/>
          <w:szCs w:val="20"/>
        </w:rPr>
        <w:t>Tu</w:t>
      </w:r>
      <w:proofErr w:type="spellEnd"/>
      <w:r w:rsidRPr="002E4C75">
        <w:rPr>
          <w:rFonts w:ascii="Arial" w:hAnsi="Arial" w:cs="Arial"/>
          <w:color w:val="010000"/>
          <w:sz w:val="20"/>
          <w:szCs w:val="20"/>
        </w:rPr>
        <w:t xml:space="preserve"> Village, Trieu </w:t>
      </w:r>
      <w:proofErr w:type="spellStart"/>
      <w:r w:rsidRPr="002E4C75">
        <w:rPr>
          <w:rFonts w:ascii="Arial" w:hAnsi="Arial" w:cs="Arial"/>
          <w:color w:val="010000"/>
          <w:sz w:val="20"/>
          <w:szCs w:val="20"/>
        </w:rPr>
        <w:t>Loc</w:t>
      </w:r>
      <w:proofErr w:type="spellEnd"/>
      <w:r w:rsidRPr="002E4C75">
        <w:rPr>
          <w:rFonts w:ascii="Arial" w:hAnsi="Arial" w:cs="Arial"/>
          <w:color w:val="010000"/>
          <w:sz w:val="20"/>
          <w:szCs w:val="20"/>
        </w:rPr>
        <w:t xml:space="preserve"> Commune, </w:t>
      </w:r>
      <w:proofErr w:type="spellStart"/>
      <w:r w:rsidRPr="002E4C75">
        <w:rPr>
          <w:rFonts w:ascii="Arial" w:hAnsi="Arial" w:cs="Arial"/>
          <w:color w:val="010000"/>
          <w:sz w:val="20"/>
          <w:szCs w:val="20"/>
        </w:rPr>
        <w:t>Hau</w:t>
      </w:r>
      <w:proofErr w:type="spellEnd"/>
      <w:r w:rsidRPr="002E4C75">
        <w:rPr>
          <w:rFonts w:ascii="Arial" w:hAnsi="Arial" w:cs="Arial"/>
          <w:color w:val="010000"/>
          <w:sz w:val="20"/>
          <w:szCs w:val="20"/>
        </w:rPr>
        <w:t xml:space="preserve"> </w:t>
      </w:r>
      <w:proofErr w:type="spellStart"/>
      <w:r w:rsidRPr="002E4C75">
        <w:rPr>
          <w:rFonts w:ascii="Arial" w:hAnsi="Arial" w:cs="Arial"/>
          <w:color w:val="010000"/>
          <w:sz w:val="20"/>
          <w:szCs w:val="20"/>
        </w:rPr>
        <w:t>Loc</w:t>
      </w:r>
      <w:proofErr w:type="spellEnd"/>
      <w:r w:rsidRPr="002E4C75">
        <w:rPr>
          <w:rFonts w:ascii="Arial" w:hAnsi="Arial" w:cs="Arial"/>
          <w:color w:val="010000"/>
          <w:sz w:val="20"/>
          <w:szCs w:val="20"/>
        </w:rPr>
        <w:t xml:space="preserve"> District, Thanh </w:t>
      </w:r>
      <w:proofErr w:type="spellStart"/>
      <w:r w:rsidRPr="002E4C75">
        <w:rPr>
          <w:rFonts w:ascii="Arial" w:hAnsi="Arial" w:cs="Arial"/>
          <w:color w:val="010000"/>
          <w:sz w:val="20"/>
          <w:szCs w:val="20"/>
        </w:rPr>
        <w:t>Hoa</w:t>
      </w:r>
      <w:proofErr w:type="spellEnd"/>
      <w:r w:rsidRPr="002E4C75">
        <w:rPr>
          <w:rFonts w:ascii="Arial" w:hAnsi="Arial" w:cs="Arial"/>
          <w:color w:val="010000"/>
          <w:sz w:val="20"/>
          <w:szCs w:val="20"/>
        </w:rPr>
        <w:t xml:space="preserve"> Province</w:t>
      </w:r>
    </w:p>
    <w:p w14:paraId="3D180712" w14:textId="77777777" w:rsidR="00F82B38" w:rsidRPr="002E4C75" w:rsidRDefault="00326D5F">
      <w:pPr>
        <w:numPr>
          <w:ilvl w:val="0"/>
          <w:numId w:val="9"/>
        </w:numPr>
        <w:pBdr>
          <w:top w:val="nil"/>
          <w:left w:val="nil"/>
          <w:bottom w:val="nil"/>
          <w:right w:val="nil"/>
          <w:between w:val="nil"/>
        </w:pBdr>
        <w:tabs>
          <w:tab w:val="left" w:pos="272"/>
          <w:tab w:val="left" w:pos="360"/>
          <w:tab w:val="left" w:pos="4367"/>
        </w:tabs>
        <w:spacing w:after="120" w:line="360" w:lineRule="auto"/>
        <w:rPr>
          <w:rFonts w:ascii="Arial" w:eastAsia="Arial" w:hAnsi="Arial" w:cs="Arial"/>
          <w:color w:val="010000"/>
          <w:sz w:val="20"/>
          <w:szCs w:val="20"/>
        </w:rPr>
      </w:pPr>
      <w:r w:rsidRPr="002E4C75">
        <w:rPr>
          <w:rFonts w:ascii="Arial" w:hAnsi="Arial" w:cs="Arial"/>
          <w:color w:val="010000"/>
          <w:sz w:val="20"/>
          <w:szCs w:val="20"/>
        </w:rPr>
        <w:t xml:space="preserve">Phone number: 0378860866        Email: </w:t>
      </w:r>
      <w:r w:rsidRPr="002E4C75">
        <w:rPr>
          <w:rFonts w:ascii="Arial" w:hAnsi="Arial" w:cs="Arial"/>
          <w:sz w:val="20"/>
          <w:szCs w:val="20"/>
        </w:rPr>
        <w:t>ctcpgab.info@gmail.com</w:t>
      </w:r>
    </w:p>
    <w:p w14:paraId="5DD41AF9" w14:textId="77777777" w:rsidR="00F82B38" w:rsidRPr="002E4C75" w:rsidRDefault="00326D5F">
      <w:pPr>
        <w:numPr>
          <w:ilvl w:val="0"/>
          <w:numId w:val="9"/>
        </w:numPr>
        <w:pBdr>
          <w:top w:val="nil"/>
          <w:left w:val="nil"/>
          <w:bottom w:val="nil"/>
          <w:right w:val="nil"/>
          <w:between w:val="nil"/>
        </w:pBdr>
        <w:tabs>
          <w:tab w:val="left" w:pos="272"/>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Charter capital: VND 149,039,870,000</w:t>
      </w:r>
    </w:p>
    <w:p w14:paraId="2D1BAFB4" w14:textId="77777777" w:rsidR="00F82B38" w:rsidRPr="002E4C75" w:rsidRDefault="00326D5F">
      <w:pPr>
        <w:numPr>
          <w:ilvl w:val="0"/>
          <w:numId w:val="9"/>
        </w:numPr>
        <w:pBdr>
          <w:top w:val="nil"/>
          <w:left w:val="nil"/>
          <w:bottom w:val="nil"/>
          <w:right w:val="nil"/>
          <w:between w:val="nil"/>
        </w:pBdr>
        <w:tabs>
          <w:tab w:val="left" w:pos="272"/>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Securities code: GAB</w:t>
      </w:r>
    </w:p>
    <w:p w14:paraId="1A305FCA" w14:textId="77777777" w:rsidR="00F82B38" w:rsidRPr="002E4C75" w:rsidRDefault="00326D5F">
      <w:pPr>
        <w:numPr>
          <w:ilvl w:val="0"/>
          <w:numId w:val="9"/>
        </w:numPr>
        <w:pBdr>
          <w:top w:val="nil"/>
          <w:left w:val="nil"/>
          <w:bottom w:val="nil"/>
          <w:right w:val="nil"/>
          <w:between w:val="nil"/>
        </w:pBdr>
        <w:tabs>
          <w:tab w:val="left" w:pos="272"/>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Corporate governance model:</w:t>
      </w:r>
    </w:p>
    <w:p w14:paraId="4CD7823A"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The General Meeting of Shareholders, the Board of Directors, the Supervisory Board and the General Manager.</w:t>
      </w:r>
    </w:p>
    <w:p w14:paraId="02ABCD9B" w14:textId="77777777" w:rsidR="00F82B38" w:rsidRPr="002E4C75" w:rsidRDefault="00326D5F">
      <w:pPr>
        <w:numPr>
          <w:ilvl w:val="0"/>
          <w:numId w:val="9"/>
        </w:numPr>
        <w:pBdr>
          <w:top w:val="nil"/>
          <w:left w:val="nil"/>
          <w:bottom w:val="nil"/>
          <w:right w:val="nil"/>
          <w:between w:val="nil"/>
        </w:pBdr>
        <w:tabs>
          <w:tab w:val="left" w:pos="272"/>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Internal audit execution: Implemented.</w:t>
      </w:r>
    </w:p>
    <w:p w14:paraId="13FB6151" w14:textId="77777777" w:rsidR="00F82B38" w:rsidRPr="002E4C75" w:rsidRDefault="00326D5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Activities of the General Meeting of Shareholders:</w:t>
      </w:r>
    </w:p>
    <w:p w14:paraId="2DD12823"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Information about meetings and General Mandates/Decisions of the General Meeting of Shareholders (including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3420"/>
        <w:gridCol w:w="1172"/>
        <w:gridCol w:w="9003"/>
      </w:tblGrid>
      <w:tr w:rsidR="00F82B38" w:rsidRPr="002E4C75" w14:paraId="4F47DCE1" w14:textId="77777777" w:rsidTr="00A50527">
        <w:tc>
          <w:tcPr>
            <w:tcW w:w="127" w:type="pct"/>
            <w:shd w:val="clear" w:color="auto" w:fill="auto"/>
            <w:tcMar>
              <w:top w:w="0" w:type="dxa"/>
              <w:bottom w:w="0" w:type="dxa"/>
            </w:tcMar>
            <w:vAlign w:val="center"/>
          </w:tcPr>
          <w:p w14:paraId="4BFD8AA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No.</w:t>
            </w:r>
          </w:p>
        </w:tc>
        <w:tc>
          <w:tcPr>
            <w:tcW w:w="1226" w:type="pct"/>
            <w:shd w:val="clear" w:color="auto" w:fill="auto"/>
            <w:tcMar>
              <w:top w:w="0" w:type="dxa"/>
              <w:bottom w:w="0" w:type="dxa"/>
            </w:tcMar>
            <w:vAlign w:val="center"/>
          </w:tcPr>
          <w:p w14:paraId="58BDDF05"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General Mandates/Decisions of the General Meeting of Shareholders No.</w:t>
            </w:r>
          </w:p>
        </w:tc>
        <w:tc>
          <w:tcPr>
            <w:tcW w:w="420" w:type="pct"/>
            <w:shd w:val="clear" w:color="auto" w:fill="auto"/>
            <w:tcMar>
              <w:top w:w="0" w:type="dxa"/>
              <w:bottom w:w="0" w:type="dxa"/>
            </w:tcMar>
            <w:vAlign w:val="center"/>
          </w:tcPr>
          <w:p w14:paraId="0721AA4C"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Date</w:t>
            </w:r>
          </w:p>
        </w:tc>
        <w:tc>
          <w:tcPr>
            <w:tcW w:w="3227" w:type="pct"/>
            <w:shd w:val="clear" w:color="auto" w:fill="auto"/>
            <w:tcMar>
              <w:top w:w="0" w:type="dxa"/>
              <w:bottom w:w="0" w:type="dxa"/>
            </w:tcMar>
            <w:vAlign w:val="center"/>
          </w:tcPr>
          <w:p w14:paraId="318ED32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Content</w:t>
            </w:r>
          </w:p>
        </w:tc>
      </w:tr>
      <w:tr w:rsidR="00F82B38" w:rsidRPr="002E4C75" w14:paraId="682ECF31" w14:textId="77777777" w:rsidTr="00A50527">
        <w:tc>
          <w:tcPr>
            <w:tcW w:w="127" w:type="pct"/>
            <w:shd w:val="clear" w:color="auto" w:fill="auto"/>
            <w:tcMar>
              <w:top w:w="0" w:type="dxa"/>
              <w:bottom w:w="0" w:type="dxa"/>
            </w:tcMar>
            <w:vAlign w:val="center"/>
          </w:tcPr>
          <w:p w14:paraId="12F18FC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1</w:t>
            </w:r>
          </w:p>
        </w:tc>
        <w:tc>
          <w:tcPr>
            <w:tcW w:w="1226" w:type="pct"/>
            <w:shd w:val="clear" w:color="auto" w:fill="auto"/>
            <w:tcMar>
              <w:top w:w="0" w:type="dxa"/>
              <w:bottom w:w="0" w:type="dxa"/>
            </w:tcMar>
            <w:vAlign w:val="center"/>
          </w:tcPr>
          <w:p w14:paraId="5825E903"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01/2023/NQ-DHDCD</w:t>
            </w:r>
          </w:p>
        </w:tc>
        <w:tc>
          <w:tcPr>
            <w:tcW w:w="420" w:type="pct"/>
            <w:shd w:val="clear" w:color="auto" w:fill="auto"/>
            <w:tcMar>
              <w:top w:w="0" w:type="dxa"/>
              <w:bottom w:w="0" w:type="dxa"/>
            </w:tcMar>
            <w:vAlign w:val="center"/>
          </w:tcPr>
          <w:p w14:paraId="4168ED8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January 17, 2023</w:t>
            </w:r>
          </w:p>
        </w:tc>
        <w:tc>
          <w:tcPr>
            <w:tcW w:w="3227" w:type="pct"/>
            <w:shd w:val="clear" w:color="auto" w:fill="auto"/>
            <w:tcMar>
              <w:top w:w="0" w:type="dxa"/>
              <w:bottom w:w="0" w:type="dxa"/>
            </w:tcMar>
            <w:vAlign w:val="center"/>
          </w:tcPr>
          <w:p w14:paraId="72778B08" w14:textId="77777777" w:rsidR="00F82B38" w:rsidRDefault="00326D5F" w:rsidP="00A50527">
            <w:pPr>
              <w:pBdr>
                <w:top w:val="nil"/>
                <w:left w:val="nil"/>
                <w:bottom w:val="nil"/>
                <w:right w:val="nil"/>
                <w:between w:val="nil"/>
              </w:pBdr>
              <w:tabs>
                <w:tab w:val="left" w:pos="360"/>
              </w:tabs>
              <w:spacing w:line="360" w:lineRule="auto"/>
              <w:rPr>
                <w:rFonts w:ascii="Arial" w:hAnsi="Arial" w:cs="Arial"/>
                <w:color w:val="010000"/>
                <w:sz w:val="20"/>
                <w:szCs w:val="20"/>
              </w:rPr>
            </w:pPr>
            <w:r w:rsidRPr="002E4C75">
              <w:rPr>
                <w:rFonts w:ascii="Arial" w:hAnsi="Arial" w:cs="Arial"/>
                <w:color w:val="010000"/>
                <w:sz w:val="20"/>
                <w:szCs w:val="20"/>
              </w:rPr>
              <w:t>The Extraordinary General Mandate 2022</w:t>
            </w:r>
            <w:r w:rsidR="00CF3245">
              <w:rPr>
                <w:rFonts w:ascii="Arial" w:hAnsi="Arial" w:cs="Arial"/>
                <w:color w:val="010000"/>
                <w:sz w:val="20"/>
                <w:szCs w:val="20"/>
              </w:rPr>
              <w:t>:</w:t>
            </w:r>
          </w:p>
          <w:p w14:paraId="4F0752EB" w14:textId="77777777" w:rsidR="00CF3245" w:rsidRDefault="00CF3245" w:rsidP="00A50527">
            <w:pPr>
              <w:pStyle w:val="ListParagraph"/>
              <w:numPr>
                <w:ilvl w:val="0"/>
                <w:numId w:val="9"/>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eastAsia="Arial" w:hAnsi="Arial" w:cs="Arial"/>
                <w:color w:val="010000"/>
                <w:sz w:val="20"/>
                <w:szCs w:val="20"/>
              </w:rPr>
              <w:t>Dismiss Mr. Nguyen Duc Cong and Ms. Vu Thi Minh Hue from member of the Board of Directors from January 17, 2023</w:t>
            </w:r>
          </w:p>
          <w:p w14:paraId="6F4F188F" w14:textId="77777777" w:rsidR="00CF3245" w:rsidRDefault="00CF3245" w:rsidP="00A50527">
            <w:pPr>
              <w:pStyle w:val="ListParagraph"/>
              <w:numPr>
                <w:ilvl w:val="0"/>
                <w:numId w:val="9"/>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eastAsia="Arial" w:hAnsi="Arial" w:cs="Arial"/>
                <w:color w:val="010000"/>
                <w:sz w:val="20"/>
                <w:szCs w:val="20"/>
              </w:rPr>
              <w:t>Dismiss Ms. Nguyen Thi Thu Hang from member of the Supervisory Board from January 17, 2023</w:t>
            </w:r>
          </w:p>
          <w:p w14:paraId="7F6E5694" w14:textId="77777777" w:rsidR="00CF3245" w:rsidRDefault="00CF3245" w:rsidP="00A50527">
            <w:pPr>
              <w:pStyle w:val="ListParagraph"/>
              <w:numPr>
                <w:ilvl w:val="0"/>
                <w:numId w:val="9"/>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eastAsia="Arial" w:hAnsi="Arial" w:cs="Arial"/>
                <w:color w:val="010000"/>
                <w:sz w:val="20"/>
                <w:szCs w:val="20"/>
              </w:rPr>
              <w:lastRenderedPageBreak/>
              <w:t xml:space="preserve">Elect Mr. </w:t>
            </w:r>
            <w:proofErr w:type="spellStart"/>
            <w:r>
              <w:rPr>
                <w:rFonts w:ascii="Arial" w:eastAsia="Arial" w:hAnsi="Arial" w:cs="Arial"/>
                <w:color w:val="010000"/>
                <w:sz w:val="20"/>
                <w:szCs w:val="20"/>
              </w:rPr>
              <w:t>Luu</w:t>
            </w:r>
            <w:proofErr w:type="spellEnd"/>
            <w:r>
              <w:rPr>
                <w:rFonts w:ascii="Arial" w:eastAsia="Arial" w:hAnsi="Arial" w:cs="Arial"/>
                <w:color w:val="010000"/>
                <w:sz w:val="20"/>
                <w:szCs w:val="20"/>
              </w:rPr>
              <w:t xml:space="preserve"> Van </w:t>
            </w:r>
            <w:proofErr w:type="spellStart"/>
            <w:r>
              <w:rPr>
                <w:rFonts w:ascii="Arial" w:eastAsia="Arial" w:hAnsi="Arial" w:cs="Arial"/>
                <w:color w:val="010000"/>
                <w:sz w:val="20"/>
                <w:szCs w:val="20"/>
              </w:rPr>
              <w:t>Thinh</w:t>
            </w:r>
            <w:proofErr w:type="spellEnd"/>
            <w:r>
              <w:rPr>
                <w:rFonts w:ascii="Arial" w:eastAsia="Arial" w:hAnsi="Arial" w:cs="Arial"/>
                <w:color w:val="010000"/>
                <w:sz w:val="20"/>
                <w:szCs w:val="20"/>
              </w:rPr>
              <w:t xml:space="preserve"> and Mr. Vu Anh Tuan to be members of the Board of Directors for the 2020-2025 term from January 17, 2023</w:t>
            </w:r>
          </w:p>
          <w:p w14:paraId="6F1C291E" w14:textId="77777777" w:rsidR="00CF3245" w:rsidRDefault="00CF3245" w:rsidP="00A50527">
            <w:pPr>
              <w:pStyle w:val="ListParagraph"/>
              <w:pBdr>
                <w:top w:val="nil"/>
                <w:left w:val="nil"/>
                <w:bottom w:val="nil"/>
                <w:right w:val="nil"/>
                <w:between w:val="nil"/>
              </w:pBdr>
              <w:tabs>
                <w:tab w:val="left" w:pos="360"/>
              </w:tabs>
              <w:spacing w:line="360" w:lineRule="auto"/>
              <w:ind w:left="0"/>
              <w:rPr>
                <w:rFonts w:ascii="Arial" w:eastAsia="Arial" w:hAnsi="Arial" w:cs="Arial"/>
                <w:color w:val="010000"/>
                <w:sz w:val="20"/>
                <w:szCs w:val="20"/>
              </w:rPr>
            </w:pPr>
            <w:r>
              <w:rPr>
                <w:rFonts w:ascii="Arial" w:eastAsia="Arial" w:hAnsi="Arial" w:cs="Arial"/>
                <w:color w:val="010000"/>
                <w:sz w:val="20"/>
                <w:szCs w:val="20"/>
              </w:rPr>
              <w:t>After dismissing and appointing, members of the Board of Directors for the 2020-2025 term include:</w:t>
            </w:r>
          </w:p>
          <w:p w14:paraId="32EF539F" w14:textId="77777777" w:rsidR="00CF3245" w:rsidRDefault="00CF3245" w:rsidP="00A50527">
            <w:pPr>
              <w:pStyle w:val="ListParagraph"/>
              <w:numPr>
                <w:ilvl w:val="3"/>
                <w:numId w:val="4"/>
              </w:numPr>
              <w:pBdr>
                <w:top w:val="nil"/>
                <w:left w:val="nil"/>
                <w:bottom w:val="nil"/>
                <w:right w:val="nil"/>
                <w:between w:val="nil"/>
              </w:pBdr>
              <w:tabs>
                <w:tab w:val="left" w:pos="360"/>
              </w:tabs>
              <w:spacing w:line="360" w:lineRule="auto"/>
              <w:ind w:left="238" w:firstLine="0"/>
              <w:rPr>
                <w:rFonts w:ascii="Arial" w:eastAsia="Arial" w:hAnsi="Arial" w:cs="Arial"/>
                <w:color w:val="010000"/>
                <w:sz w:val="20"/>
                <w:szCs w:val="20"/>
              </w:rPr>
            </w:pPr>
            <w:r>
              <w:rPr>
                <w:rFonts w:ascii="Arial" w:eastAsia="Arial" w:hAnsi="Arial" w:cs="Arial"/>
                <w:color w:val="010000"/>
                <w:sz w:val="20"/>
                <w:szCs w:val="20"/>
              </w:rPr>
              <w:t xml:space="preserve">Mr. </w:t>
            </w:r>
            <w:proofErr w:type="spellStart"/>
            <w:r>
              <w:rPr>
                <w:rFonts w:ascii="Arial" w:eastAsia="Arial" w:hAnsi="Arial" w:cs="Arial"/>
                <w:color w:val="010000"/>
                <w:sz w:val="20"/>
                <w:szCs w:val="20"/>
              </w:rPr>
              <w:t>Luu</w:t>
            </w:r>
            <w:proofErr w:type="spellEnd"/>
            <w:r>
              <w:rPr>
                <w:rFonts w:ascii="Arial" w:eastAsia="Arial" w:hAnsi="Arial" w:cs="Arial"/>
                <w:color w:val="010000"/>
                <w:sz w:val="20"/>
                <w:szCs w:val="20"/>
              </w:rPr>
              <w:t xml:space="preserve"> Van </w:t>
            </w:r>
            <w:proofErr w:type="spellStart"/>
            <w:r>
              <w:rPr>
                <w:rFonts w:ascii="Arial" w:eastAsia="Arial" w:hAnsi="Arial" w:cs="Arial"/>
                <w:color w:val="010000"/>
                <w:sz w:val="20"/>
                <w:szCs w:val="20"/>
              </w:rPr>
              <w:t>Thinh</w:t>
            </w:r>
            <w:proofErr w:type="spellEnd"/>
          </w:p>
          <w:p w14:paraId="6B9B5553" w14:textId="77777777" w:rsidR="00CF3245" w:rsidRDefault="00CF3245" w:rsidP="00A50527">
            <w:pPr>
              <w:pStyle w:val="ListParagraph"/>
              <w:numPr>
                <w:ilvl w:val="3"/>
                <w:numId w:val="4"/>
              </w:numPr>
              <w:pBdr>
                <w:top w:val="nil"/>
                <w:left w:val="nil"/>
                <w:bottom w:val="nil"/>
                <w:right w:val="nil"/>
                <w:between w:val="nil"/>
              </w:pBdr>
              <w:tabs>
                <w:tab w:val="left" w:pos="360"/>
              </w:tabs>
              <w:spacing w:line="360" w:lineRule="auto"/>
              <w:ind w:left="238" w:firstLine="0"/>
              <w:rPr>
                <w:rFonts w:ascii="Arial" w:eastAsia="Arial" w:hAnsi="Arial" w:cs="Arial"/>
                <w:color w:val="010000"/>
                <w:sz w:val="20"/>
                <w:szCs w:val="20"/>
              </w:rPr>
            </w:pPr>
            <w:r>
              <w:rPr>
                <w:rFonts w:ascii="Arial" w:eastAsia="Arial" w:hAnsi="Arial" w:cs="Arial"/>
                <w:color w:val="010000"/>
                <w:sz w:val="20"/>
                <w:szCs w:val="20"/>
              </w:rPr>
              <w:t>Mr. Vu Anh Tuan</w:t>
            </w:r>
          </w:p>
          <w:p w14:paraId="50C0115D" w14:textId="77777777" w:rsidR="00CF3245" w:rsidRDefault="00CF3245" w:rsidP="00A50527">
            <w:pPr>
              <w:pStyle w:val="ListParagraph"/>
              <w:numPr>
                <w:ilvl w:val="3"/>
                <w:numId w:val="4"/>
              </w:numPr>
              <w:pBdr>
                <w:top w:val="nil"/>
                <w:left w:val="nil"/>
                <w:bottom w:val="nil"/>
                <w:right w:val="nil"/>
                <w:between w:val="nil"/>
              </w:pBdr>
              <w:tabs>
                <w:tab w:val="left" w:pos="360"/>
              </w:tabs>
              <w:spacing w:line="360" w:lineRule="auto"/>
              <w:ind w:left="238" w:firstLine="0"/>
              <w:rPr>
                <w:rFonts w:ascii="Arial" w:eastAsia="Arial" w:hAnsi="Arial" w:cs="Arial"/>
                <w:color w:val="010000"/>
                <w:sz w:val="20"/>
                <w:szCs w:val="20"/>
              </w:rPr>
            </w:pPr>
            <w:r>
              <w:rPr>
                <w:rFonts w:ascii="Arial" w:eastAsia="Arial" w:hAnsi="Arial" w:cs="Arial"/>
                <w:color w:val="010000"/>
                <w:sz w:val="20"/>
                <w:szCs w:val="20"/>
              </w:rPr>
              <w:t xml:space="preserve">Ms. </w:t>
            </w:r>
            <w:proofErr w:type="spellStart"/>
            <w:r>
              <w:rPr>
                <w:rFonts w:ascii="Arial" w:eastAsia="Arial" w:hAnsi="Arial" w:cs="Arial"/>
                <w:color w:val="010000"/>
                <w:sz w:val="20"/>
                <w:szCs w:val="20"/>
              </w:rPr>
              <w:t>Phung</w:t>
            </w:r>
            <w:proofErr w:type="spellEnd"/>
            <w:r>
              <w:rPr>
                <w:rFonts w:ascii="Arial" w:eastAsia="Arial" w:hAnsi="Arial" w:cs="Arial"/>
                <w:color w:val="010000"/>
                <w:sz w:val="20"/>
                <w:szCs w:val="20"/>
              </w:rPr>
              <w:t xml:space="preserve"> Thi Thu Thao</w:t>
            </w:r>
          </w:p>
          <w:p w14:paraId="1439AE91" w14:textId="77777777" w:rsidR="00CF3245" w:rsidRDefault="00CF3245" w:rsidP="00A50527">
            <w:pPr>
              <w:pStyle w:val="ListParagraph"/>
              <w:numPr>
                <w:ilvl w:val="0"/>
                <w:numId w:val="9"/>
              </w:num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eastAsia="Arial" w:hAnsi="Arial" w:cs="Arial"/>
                <w:color w:val="010000"/>
                <w:sz w:val="20"/>
                <w:szCs w:val="20"/>
              </w:rPr>
              <w:t>Elect Ms. Le Thi Thanh to be member of the Supervisory Board for the 2020-2024 term from January 17, 2023</w:t>
            </w:r>
          </w:p>
          <w:p w14:paraId="1D74E803" w14:textId="71A9DCE5" w:rsidR="00CF3245" w:rsidRDefault="00CF3245" w:rsidP="00A50527">
            <w:pPr>
              <w:pStyle w:val="ListParagraph"/>
              <w:pBdr>
                <w:top w:val="nil"/>
                <w:left w:val="nil"/>
                <w:bottom w:val="nil"/>
                <w:right w:val="nil"/>
                <w:between w:val="nil"/>
              </w:pBdr>
              <w:tabs>
                <w:tab w:val="left" w:pos="360"/>
              </w:tabs>
              <w:spacing w:line="360" w:lineRule="auto"/>
              <w:ind w:left="0"/>
              <w:rPr>
                <w:rFonts w:ascii="Arial" w:eastAsia="Arial" w:hAnsi="Arial" w:cs="Arial"/>
                <w:color w:val="010000"/>
                <w:sz w:val="20"/>
                <w:szCs w:val="20"/>
              </w:rPr>
            </w:pPr>
            <w:r>
              <w:rPr>
                <w:rFonts w:ascii="Arial" w:eastAsia="Arial" w:hAnsi="Arial" w:cs="Arial"/>
                <w:color w:val="010000"/>
                <w:sz w:val="20"/>
                <w:szCs w:val="20"/>
              </w:rPr>
              <w:t xml:space="preserve">After dismissing and </w:t>
            </w:r>
            <w:r w:rsidR="00347381">
              <w:rPr>
                <w:rFonts w:ascii="Arial" w:eastAsia="Arial" w:hAnsi="Arial" w:cs="Arial"/>
                <w:color w:val="010000"/>
                <w:sz w:val="20"/>
                <w:szCs w:val="20"/>
              </w:rPr>
              <w:t>additional appointment</w:t>
            </w:r>
            <w:r>
              <w:rPr>
                <w:rFonts w:ascii="Arial" w:eastAsia="Arial" w:hAnsi="Arial" w:cs="Arial"/>
                <w:color w:val="010000"/>
                <w:sz w:val="20"/>
                <w:szCs w:val="20"/>
              </w:rPr>
              <w:t>, members of the Supervisory Board for the 2020-2025 term include:</w:t>
            </w:r>
          </w:p>
          <w:p w14:paraId="50652079" w14:textId="14BDD60F" w:rsidR="00CF3245" w:rsidRDefault="00CF3245" w:rsidP="00A50527">
            <w:pPr>
              <w:pStyle w:val="ListParagraph"/>
              <w:numPr>
                <w:ilvl w:val="6"/>
                <w:numId w:val="4"/>
              </w:numPr>
              <w:pBdr>
                <w:top w:val="nil"/>
                <w:left w:val="nil"/>
                <w:bottom w:val="nil"/>
                <w:right w:val="nil"/>
                <w:between w:val="nil"/>
              </w:pBdr>
              <w:tabs>
                <w:tab w:val="left" w:pos="360"/>
              </w:tabs>
              <w:spacing w:line="360" w:lineRule="auto"/>
              <w:ind w:left="238" w:firstLine="0"/>
              <w:rPr>
                <w:rFonts w:ascii="Arial" w:eastAsia="Arial" w:hAnsi="Arial" w:cs="Arial"/>
                <w:color w:val="010000"/>
                <w:sz w:val="20"/>
                <w:szCs w:val="20"/>
              </w:rPr>
            </w:pPr>
            <w:r>
              <w:rPr>
                <w:rFonts w:ascii="Arial" w:eastAsia="Arial" w:hAnsi="Arial" w:cs="Arial"/>
                <w:color w:val="010000"/>
                <w:sz w:val="20"/>
                <w:szCs w:val="20"/>
              </w:rPr>
              <w:t>Ms. Nguyen Thi Thom</w:t>
            </w:r>
          </w:p>
          <w:p w14:paraId="51C9BEF0" w14:textId="32A66EA5" w:rsidR="00CF3245" w:rsidRDefault="00CF3245" w:rsidP="00A50527">
            <w:pPr>
              <w:pStyle w:val="ListParagraph"/>
              <w:numPr>
                <w:ilvl w:val="6"/>
                <w:numId w:val="4"/>
              </w:numPr>
              <w:pBdr>
                <w:top w:val="nil"/>
                <w:left w:val="nil"/>
                <w:bottom w:val="nil"/>
                <w:right w:val="nil"/>
                <w:between w:val="nil"/>
              </w:pBdr>
              <w:tabs>
                <w:tab w:val="left" w:pos="360"/>
              </w:tabs>
              <w:spacing w:line="360" w:lineRule="auto"/>
              <w:ind w:left="238" w:firstLine="0"/>
              <w:rPr>
                <w:rFonts w:ascii="Arial" w:eastAsia="Arial" w:hAnsi="Arial" w:cs="Arial"/>
                <w:color w:val="010000"/>
                <w:sz w:val="20"/>
                <w:szCs w:val="20"/>
              </w:rPr>
            </w:pPr>
            <w:r>
              <w:rPr>
                <w:rFonts w:ascii="Arial" w:eastAsia="Arial" w:hAnsi="Arial" w:cs="Arial"/>
                <w:color w:val="010000"/>
                <w:sz w:val="20"/>
                <w:szCs w:val="20"/>
              </w:rPr>
              <w:t>Ms. Le Thuy Dung</w:t>
            </w:r>
          </w:p>
          <w:p w14:paraId="716C70C3" w14:textId="2B21EABC" w:rsidR="00CF3245" w:rsidRPr="00A50527" w:rsidRDefault="00CF3245" w:rsidP="00A50527">
            <w:pPr>
              <w:pStyle w:val="ListParagraph"/>
              <w:numPr>
                <w:ilvl w:val="6"/>
                <w:numId w:val="4"/>
              </w:numPr>
              <w:pBdr>
                <w:top w:val="nil"/>
                <w:left w:val="nil"/>
                <w:bottom w:val="nil"/>
                <w:right w:val="nil"/>
                <w:between w:val="nil"/>
              </w:pBdr>
              <w:tabs>
                <w:tab w:val="left" w:pos="360"/>
              </w:tabs>
              <w:spacing w:line="360" w:lineRule="auto"/>
              <w:ind w:left="238" w:firstLine="0"/>
              <w:rPr>
                <w:rFonts w:ascii="Arial" w:eastAsia="Arial" w:hAnsi="Arial" w:cs="Arial"/>
                <w:color w:val="010000"/>
                <w:sz w:val="20"/>
                <w:szCs w:val="20"/>
              </w:rPr>
            </w:pPr>
            <w:r>
              <w:rPr>
                <w:rFonts w:ascii="Arial" w:eastAsia="Arial" w:hAnsi="Arial" w:cs="Arial"/>
                <w:color w:val="010000"/>
                <w:sz w:val="20"/>
                <w:szCs w:val="20"/>
              </w:rPr>
              <w:t>Ms. Le Thi Thanh</w:t>
            </w:r>
          </w:p>
        </w:tc>
      </w:tr>
    </w:tbl>
    <w:p w14:paraId="66CF696F" w14:textId="77777777" w:rsidR="00F82B38" w:rsidRPr="002E4C75" w:rsidRDefault="00326D5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lastRenderedPageBreak/>
        <w:t>The Board of Directors 2023</w:t>
      </w:r>
    </w:p>
    <w:p w14:paraId="3E0CB0F9" w14:textId="77777777" w:rsidR="00F82B38" w:rsidRPr="002E4C75" w:rsidRDefault="00326D5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Information about members of the Board of Directors:</w:t>
      </w:r>
    </w:p>
    <w:tbl>
      <w:tblPr>
        <w:tblStyle w:val="a0"/>
        <w:tblW w:w="5000" w:type="pct"/>
        <w:tblLook w:val="0400" w:firstRow="0" w:lastRow="0" w:firstColumn="0" w:lastColumn="0" w:noHBand="0" w:noVBand="1"/>
      </w:tblPr>
      <w:tblGrid>
        <w:gridCol w:w="446"/>
        <w:gridCol w:w="3150"/>
        <w:gridCol w:w="4681"/>
        <w:gridCol w:w="2165"/>
        <w:gridCol w:w="3507"/>
      </w:tblGrid>
      <w:tr w:rsidR="00F82B38" w:rsidRPr="002E4C75" w14:paraId="763D264B" w14:textId="77777777" w:rsidTr="00A50527">
        <w:tc>
          <w:tcPr>
            <w:tcW w:w="160" w:type="pct"/>
            <w:vMerge w:val="restart"/>
            <w:tcBorders>
              <w:top w:val="single" w:sz="4" w:space="0" w:color="000000"/>
              <w:left w:val="single" w:sz="4" w:space="0" w:color="000000"/>
            </w:tcBorders>
            <w:shd w:val="clear" w:color="auto" w:fill="auto"/>
            <w:tcMar>
              <w:top w:w="0" w:type="dxa"/>
              <w:bottom w:w="0" w:type="dxa"/>
            </w:tcMar>
            <w:vAlign w:val="center"/>
          </w:tcPr>
          <w:p w14:paraId="07EE1EA5"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No.</w:t>
            </w:r>
          </w:p>
        </w:tc>
        <w:tc>
          <w:tcPr>
            <w:tcW w:w="1129" w:type="pct"/>
            <w:vMerge w:val="restart"/>
            <w:tcBorders>
              <w:top w:val="single" w:sz="4" w:space="0" w:color="000000"/>
              <w:left w:val="single" w:sz="4" w:space="0" w:color="000000"/>
            </w:tcBorders>
            <w:shd w:val="clear" w:color="auto" w:fill="auto"/>
            <w:tcMar>
              <w:top w:w="0" w:type="dxa"/>
              <w:bottom w:w="0" w:type="dxa"/>
            </w:tcMar>
            <w:vAlign w:val="center"/>
          </w:tcPr>
          <w:p w14:paraId="551A5FC8"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Members of the Board of Directors</w:t>
            </w:r>
          </w:p>
        </w:tc>
        <w:tc>
          <w:tcPr>
            <w:tcW w:w="1678" w:type="pct"/>
            <w:vMerge w:val="restart"/>
            <w:tcBorders>
              <w:top w:val="single" w:sz="4" w:space="0" w:color="000000"/>
              <w:left w:val="single" w:sz="4" w:space="0" w:color="000000"/>
            </w:tcBorders>
            <w:shd w:val="clear" w:color="auto" w:fill="auto"/>
            <w:tcMar>
              <w:top w:w="0" w:type="dxa"/>
              <w:bottom w:w="0" w:type="dxa"/>
            </w:tcMar>
            <w:vAlign w:val="center"/>
          </w:tcPr>
          <w:p w14:paraId="6FD94C34"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Position (independent member, non-executive member of the Board of Directors)</w:t>
            </w:r>
          </w:p>
        </w:tc>
        <w:tc>
          <w:tcPr>
            <w:tcW w:w="203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4D4AD7"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Date of appointment/dismissal as members/independent members of the Board of Directors</w:t>
            </w:r>
          </w:p>
        </w:tc>
      </w:tr>
      <w:tr w:rsidR="00F82B38" w:rsidRPr="002E4C75" w14:paraId="3834FCF3" w14:textId="77777777" w:rsidTr="00A50527">
        <w:tc>
          <w:tcPr>
            <w:tcW w:w="160" w:type="pct"/>
            <w:vMerge/>
            <w:tcBorders>
              <w:top w:val="single" w:sz="4" w:space="0" w:color="000000"/>
              <w:left w:val="single" w:sz="4" w:space="0" w:color="000000"/>
            </w:tcBorders>
            <w:shd w:val="clear" w:color="auto" w:fill="auto"/>
            <w:tcMar>
              <w:top w:w="0" w:type="dxa"/>
              <w:bottom w:w="0" w:type="dxa"/>
            </w:tcMar>
            <w:vAlign w:val="center"/>
          </w:tcPr>
          <w:p w14:paraId="22F305C2" w14:textId="77777777" w:rsidR="00F82B38" w:rsidRPr="002E4C75" w:rsidRDefault="00F82B38" w:rsidP="00A50527">
            <w:pPr>
              <w:pBdr>
                <w:top w:val="nil"/>
                <w:left w:val="nil"/>
                <w:bottom w:val="nil"/>
                <w:right w:val="nil"/>
                <w:between w:val="nil"/>
              </w:pBdr>
              <w:spacing w:line="276" w:lineRule="auto"/>
              <w:rPr>
                <w:rFonts w:ascii="Arial" w:eastAsia="Arial" w:hAnsi="Arial" w:cs="Arial"/>
                <w:color w:val="010000"/>
                <w:sz w:val="20"/>
                <w:szCs w:val="20"/>
              </w:rPr>
            </w:pPr>
          </w:p>
        </w:tc>
        <w:tc>
          <w:tcPr>
            <w:tcW w:w="1129" w:type="pct"/>
            <w:vMerge/>
            <w:tcBorders>
              <w:top w:val="single" w:sz="4" w:space="0" w:color="000000"/>
              <w:left w:val="single" w:sz="4" w:space="0" w:color="000000"/>
            </w:tcBorders>
            <w:shd w:val="clear" w:color="auto" w:fill="auto"/>
            <w:tcMar>
              <w:top w:w="0" w:type="dxa"/>
              <w:bottom w:w="0" w:type="dxa"/>
            </w:tcMar>
            <w:vAlign w:val="center"/>
          </w:tcPr>
          <w:p w14:paraId="6030965A" w14:textId="77777777" w:rsidR="00F82B38" w:rsidRPr="002E4C75" w:rsidRDefault="00F82B38" w:rsidP="00A50527">
            <w:pPr>
              <w:pBdr>
                <w:top w:val="nil"/>
                <w:left w:val="nil"/>
                <w:bottom w:val="nil"/>
                <w:right w:val="nil"/>
                <w:between w:val="nil"/>
              </w:pBdr>
              <w:spacing w:line="276" w:lineRule="auto"/>
              <w:rPr>
                <w:rFonts w:ascii="Arial" w:eastAsia="Arial" w:hAnsi="Arial" w:cs="Arial"/>
                <w:color w:val="010000"/>
                <w:sz w:val="20"/>
                <w:szCs w:val="20"/>
              </w:rPr>
            </w:pPr>
          </w:p>
        </w:tc>
        <w:tc>
          <w:tcPr>
            <w:tcW w:w="1678" w:type="pct"/>
            <w:vMerge/>
            <w:tcBorders>
              <w:top w:val="single" w:sz="4" w:space="0" w:color="000000"/>
              <w:left w:val="single" w:sz="4" w:space="0" w:color="000000"/>
            </w:tcBorders>
            <w:shd w:val="clear" w:color="auto" w:fill="auto"/>
            <w:tcMar>
              <w:top w:w="0" w:type="dxa"/>
              <w:bottom w:w="0" w:type="dxa"/>
            </w:tcMar>
            <w:vAlign w:val="center"/>
          </w:tcPr>
          <w:p w14:paraId="4304E159" w14:textId="77777777" w:rsidR="00F82B38" w:rsidRPr="002E4C75" w:rsidRDefault="00F82B38" w:rsidP="00A50527">
            <w:pPr>
              <w:pBdr>
                <w:top w:val="nil"/>
                <w:left w:val="nil"/>
                <w:bottom w:val="nil"/>
                <w:right w:val="nil"/>
                <w:between w:val="nil"/>
              </w:pBdr>
              <w:spacing w:line="276" w:lineRule="auto"/>
              <w:rPr>
                <w:rFonts w:ascii="Arial" w:eastAsia="Arial" w:hAnsi="Arial" w:cs="Arial"/>
                <w:color w:val="010000"/>
                <w:sz w:val="20"/>
                <w:szCs w:val="20"/>
              </w:rPr>
            </w:pPr>
          </w:p>
        </w:tc>
        <w:tc>
          <w:tcPr>
            <w:tcW w:w="776" w:type="pct"/>
            <w:tcBorders>
              <w:top w:val="single" w:sz="4" w:space="0" w:color="000000"/>
              <w:left w:val="single" w:sz="4" w:space="0" w:color="000000"/>
            </w:tcBorders>
            <w:shd w:val="clear" w:color="auto" w:fill="auto"/>
            <w:tcMar>
              <w:top w:w="0" w:type="dxa"/>
              <w:bottom w:w="0" w:type="dxa"/>
            </w:tcMar>
            <w:vAlign w:val="center"/>
          </w:tcPr>
          <w:p w14:paraId="2D45E754"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Appointment date</w:t>
            </w:r>
          </w:p>
        </w:tc>
        <w:tc>
          <w:tcPr>
            <w:tcW w:w="12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C84CBE"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Dismissal date</w:t>
            </w:r>
          </w:p>
        </w:tc>
      </w:tr>
      <w:tr w:rsidR="00F82B38" w:rsidRPr="002E4C75" w14:paraId="0B864BC7" w14:textId="77777777" w:rsidTr="00A50527">
        <w:tc>
          <w:tcPr>
            <w:tcW w:w="160" w:type="pct"/>
            <w:tcBorders>
              <w:top w:val="single" w:sz="4" w:space="0" w:color="000000"/>
              <w:left w:val="single" w:sz="4" w:space="0" w:color="000000"/>
            </w:tcBorders>
            <w:shd w:val="clear" w:color="auto" w:fill="auto"/>
            <w:tcMar>
              <w:top w:w="0" w:type="dxa"/>
              <w:bottom w:w="0" w:type="dxa"/>
            </w:tcMar>
            <w:vAlign w:val="center"/>
          </w:tcPr>
          <w:p w14:paraId="63D8CDB8"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1</w:t>
            </w:r>
          </w:p>
        </w:tc>
        <w:tc>
          <w:tcPr>
            <w:tcW w:w="1129" w:type="pct"/>
            <w:tcBorders>
              <w:top w:val="single" w:sz="4" w:space="0" w:color="000000"/>
              <w:left w:val="single" w:sz="4" w:space="0" w:color="000000"/>
            </w:tcBorders>
            <w:shd w:val="clear" w:color="auto" w:fill="auto"/>
            <w:tcMar>
              <w:top w:w="0" w:type="dxa"/>
              <w:bottom w:w="0" w:type="dxa"/>
            </w:tcMar>
            <w:vAlign w:val="center"/>
          </w:tcPr>
          <w:p w14:paraId="0F58E4B6"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Mr. </w:t>
            </w:r>
            <w:proofErr w:type="spellStart"/>
            <w:r w:rsidRPr="002E4C75">
              <w:rPr>
                <w:rFonts w:ascii="Arial" w:hAnsi="Arial" w:cs="Arial"/>
                <w:color w:val="010000"/>
                <w:sz w:val="20"/>
                <w:szCs w:val="20"/>
              </w:rPr>
              <w:t>Luu</w:t>
            </w:r>
            <w:proofErr w:type="spellEnd"/>
            <w:r w:rsidRPr="002E4C75">
              <w:rPr>
                <w:rFonts w:ascii="Arial" w:hAnsi="Arial" w:cs="Arial"/>
                <w:color w:val="010000"/>
                <w:sz w:val="20"/>
                <w:szCs w:val="20"/>
              </w:rPr>
              <w:t xml:space="preserve"> Van </w:t>
            </w:r>
            <w:proofErr w:type="spellStart"/>
            <w:r w:rsidRPr="002E4C75">
              <w:rPr>
                <w:rFonts w:ascii="Arial" w:hAnsi="Arial" w:cs="Arial"/>
                <w:color w:val="010000"/>
                <w:sz w:val="20"/>
                <w:szCs w:val="20"/>
              </w:rPr>
              <w:t>Thinh</w:t>
            </w:r>
            <w:proofErr w:type="spellEnd"/>
          </w:p>
        </w:tc>
        <w:tc>
          <w:tcPr>
            <w:tcW w:w="1678" w:type="pct"/>
            <w:tcBorders>
              <w:top w:val="single" w:sz="4" w:space="0" w:color="000000"/>
              <w:left w:val="single" w:sz="4" w:space="0" w:color="000000"/>
            </w:tcBorders>
            <w:shd w:val="clear" w:color="auto" w:fill="auto"/>
            <w:tcMar>
              <w:top w:w="0" w:type="dxa"/>
              <w:bottom w:w="0" w:type="dxa"/>
            </w:tcMar>
            <w:vAlign w:val="center"/>
          </w:tcPr>
          <w:p w14:paraId="604ADDE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Chair of the Board of Directors</w:t>
            </w:r>
          </w:p>
        </w:tc>
        <w:tc>
          <w:tcPr>
            <w:tcW w:w="776" w:type="pct"/>
            <w:tcBorders>
              <w:top w:val="single" w:sz="4" w:space="0" w:color="000000"/>
              <w:left w:val="single" w:sz="4" w:space="0" w:color="000000"/>
            </w:tcBorders>
            <w:shd w:val="clear" w:color="auto" w:fill="auto"/>
            <w:tcMar>
              <w:top w:w="0" w:type="dxa"/>
              <w:bottom w:w="0" w:type="dxa"/>
            </w:tcMar>
            <w:vAlign w:val="center"/>
          </w:tcPr>
          <w:p w14:paraId="3330B5B3"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January 17, 2023.</w:t>
            </w:r>
          </w:p>
        </w:tc>
        <w:tc>
          <w:tcPr>
            <w:tcW w:w="12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B75D61" w14:textId="77777777" w:rsidR="00F82B38" w:rsidRPr="002E4C75" w:rsidRDefault="00F82B38" w:rsidP="00A50527">
            <w:pPr>
              <w:tabs>
                <w:tab w:val="left" w:pos="360"/>
              </w:tabs>
              <w:spacing w:line="360" w:lineRule="auto"/>
              <w:rPr>
                <w:rFonts w:ascii="Arial" w:eastAsia="Arial" w:hAnsi="Arial" w:cs="Arial"/>
                <w:color w:val="010000"/>
                <w:sz w:val="20"/>
                <w:szCs w:val="20"/>
              </w:rPr>
            </w:pPr>
          </w:p>
        </w:tc>
      </w:tr>
      <w:tr w:rsidR="00F82B38" w:rsidRPr="002E4C75" w14:paraId="0480E730" w14:textId="77777777" w:rsidTr="00A50527">
        <w:tc>
          <w:tcPr>
            <w:tcW w:w="160" w:type="pct"/>
            <w:tcBorders>
              <w:top w:val="single" w:sz="4" w:space="0" w:color="000000"/>
              <w:left w:val="single" w:sz="4" w:space="0" w:color="000000"/>
            </w:tcBorders>
            <w:shd w:val="clear" w:color="auto" w:fill="auto"/>
            <w:tcMar>
              <w:top w:w="0" w:type="dxa"/>
              <w:bottom w:w="0" w:type="dxa"/>
            </w:tcMar>
            <w:vAlign w:val="center"/>
          </w:tcPr>
          <w:p w14:paraId="3A15B66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2</w:t>
            </w:r>
          </w:p>
        </w:tc>
        <w:tc>
          <w:tcPr>
            <w:tcW w:w="1129" w:type="pct"/>
            <w:tcBorders>
              <w:top w:val="single" w:sz="4" w:space="0" w:color="000000"/>
              <w:left w:val="single" w:sz="4" w:space="0" w:color="000000"/>
            </w:tcBorders>
            <w:shd w:val="clear" w:color="auto" w:fill="auto"/>
            <w:tcMar>
              <w:top w:w="0" w:type="dxa"/>
              <w:bottom w:w="0" w:type="dxa"/>
            </w:tcMar>
            <w:vAlign w:val="center"/>
          </w:tcPr>
          <w:p w14:paraId="6E02A41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Mr. Vu Anh Tuan</w:t>
            </w:r>
          </w:p>
        </w:tc>
        <w:tc>
          <w:tcPr>
            <w:tcW w:w="1678" w:type="pct"/>
            <w:tcBorders>
              <w:top w:val="single" w:sz="4" w:space="0" w:color="000000"/>
              <w:left w:val="single" w:sz="4" w:space="0" w:color="000000"/>
            </w:tcBorders>
            <w:shd w:val="clear" w:color="auto" w:fill="auto"/>
            <w:tcMar>
              <w:top w:w="0" w:type="dxa"/>
              <w:bottom w:w="0" w:type="dxa"/>
            </w:tcMar>
            <w:vAlign w:val="center"/>
          </w:tcPr>
          <w:p w14:paraId="765D118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 of the Board of Directors</w:t>
            </w:r>
          </w:p>
        </w:tc>
        <w:tc>
          <w:tcPr>
            <w:tcW w:w="776" w:type="pct"/>
            <w:tcBorders>
              <w:top w:val="single" w:sz="4" w:space="0" w:color="000000"/>
              <w:left w:val="single" w:sz="4" w:space="0" w:color="000000"/>
            </w:tcBorders>
            <w:shd w:val="clear" w:color="auto" w:fill="auto"/>
            <w:tcMar>
              <w:top w:w="0" w:type="dxa"/>
              <w:bottom w:w="0" w:type="dxa"/>
            </w:tcMar>
            <w:vAlign w:val="center"/>
          </w:tcPr>
          <w:p w14:paraId="6B76D497"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January 17, 2023.</w:t>
            </w:r>
          </w:p>
        </w:tc>
        <w:tc>
          <w:tcPr>
            <w:tcW w:w="12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C68FA1" w14:textId="77777777" w:rsidR="00F82B38" w:rsidRPr="002E4C75" w:rsidRDefault="00F82B38" w:rsidP="00A50527">
            <w:pPr>
              <w:tabs>
                <w:tab w:val="left" w:pos="360"/>
              </w:tabs>
              <w:spacing w:line="360" w:lineRule="auto"/>
              <w:rPr>
                <w:rFonts w:ascii="Arial" w:eastAsia="Arial" w:hAnsi="Arial" w:cs="Arial"/>
                <w:color w:val="010000"/>
                <w:sz w:val="20"/>
                <w:szCs w:val="20"/>
              </w:rPr>
            </w:pPr>
          </w:p>
        </w:tc>
      </w:tr>
      <w:tr w:rsidR="00F82B38" w:rsidRPr="002E4C75" w14:paraId="09C9BC91" w14:textId="77777777" w:rsidTr="00A50527">
        <w:tc>
          <w:tcPr>
            <w:tcW w:w="160" w:type="pct"/>
            <w:tcBorders>
              <w:top w:val="single" w:sz="4" w:space="0" w:color="000000"/>
              <w:left w:val="single" w:sz="4" w:space="0" w:color="000000"/>
            </w:tcBorders>
            <w:shd w:val="clear" w:color="auto" w:fill="auto"/>
            <w:tcMar>
              <w:top w:w="0" w:type="dxa"/>
              <w:bottom w:w="0" w:type="dxa"/>
            </w:tcMar>
            <w:vAlign w:val="center"/>
          </w:tcPr>
          <w:p w14:paraId="6031CBC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3</w:t>
            </w:r>
          </w:p>
        </w:tc>
        <w:tc>
          <w:tcPr>
            <w:tcW w:w="1129" w:type="pct"/>
            <w:tcBorders>
              <w:top w:val="single" w:sz="4" w:space="0" w:color="000000"/>
              <w:left w:val="single" w:sz="4" w:space="0" w:color="000000"/>
            </w:tcBorders>
            <w:shd w:val="clear" w:color="auto" w:fill="auto"/>
            <w:tcMar>
              <w:top w:w="0" w:type="dxa"/>
              <w:bottom w:w="0" w:type="dxa"/>
            </w:tcMar>
            <w:vAlign w:val="center"/>
          </w:tcPr>
          <w:p w14:paraId="7163FCC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Ms. </w:t>
            </w:r>
            <w:proofErr w:type="spellStart"/>
            <w:r w:rsidRPr="002E4C75">
              <w:rPr>
                <w:rFonts w:ascii="Arial" w:hAnsi="Arial" w:cs="Arial"/>
                <w:color w:val="010000"/>
                <w:sz w:val="20"/>
                <w:szCs w:val="20"/>
              </w:rPr>
              <w:t>Phung</w:t>
            </w:r>
            <w:proofErr w:type="spellEnd"/>
            <w:r w:rsidRPr="002E4C75">
              <w:rPr>
                <w:rFonts w:ascii="Arial" w:hAnsi="Arial" w:cs="Arial"/>
                <w:color w:val="010000"/>
                <w:sz w:val="20"/>
                <w:szCs w:val="20"/>
              </w:rPr>
              <w:t xml:space="preserve"> Thi Thu Thao</w:t>
            </w:r>
          </w:p>
        </w:tc>
        <w:tc>
          <w:tcPr>
            <w:tcW w:w="1678" w:type="pct"/>
            <w:tcBorders>
              <w:top w:val="single" w:sz="4" w:space="0" w:color="000000"/>
              <w:left w:val="single" w:sz="4" w:space="0" w:color="000000"/>
            </w:tcBorders>
            <w:shd w:val="clear" w:color="auto" w:fill="auto"/>
            <w:tcMar>
              <w:top w:w="0" w:type="dxa"/>
              <w:bottom w:w="0" w:type="dxa"/>
            </w:tcMar>
            <w:vAlign w:val="center"/>
          </w:tcPr>
          <w:p w14:paraId="23E5CD9E"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 of the Board of Directors</w:t>
            </w:r>
          </w:p>
        </w:tc>
        <w:tc>
          <w:tcPr>
            <w:tcW w:w="776" w:type="pct"/>
            <w:tcBorders>
              <w:top w:val="single" w:sz="4" w:space="0" w:color="000000"/>
              <w:left w:val="single" w:sz="4" w:space="0" w:color="000000"/>
            </w:tcBorders>
            <w:shd w:val="clear" w:color="auto" w:fill="auto"/>
            <w:tcMar>
              <w:top w:w="0" w:type="dxa"/>
              <w:bottom w:w="0" w:type="dxa"/>
            </w:tcMar>
            <w:vAlign w:val="center"/>
          </w:tcPr>
          <w:p w14:paraId="420DE02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February 03, 2020.</w:t>
            </w:r>
          </w:p>
        </w:tc>
        <w:tc>
          <w:tcPr>
            <w:tcW w:w="12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5DAD2F" w14:textId="77777777" w:rsidR="00F82B38" w:rsidRPr="002E4C75" w:rsidRDefault="00F82B38" w:rsidP="00A50527">
            <w:pPr>
              <w:tabs>
                <w:tab w:val="left" w:pos="360"/>
              </w:tabs>
              <w:spacing w:line="360" w:lineRule="auto"/>
              <w:rPr>
                <w:rFonts w:ascii="Arial" w:eastAsia="Arial" w:hAnsi="Arial" w:cs="Arial"/>
                <w:color w:val="010000"/>
                <w:sz w:val="20"/>
                <w:szCs w:val="20"/>
              </w:rPr>
            </w:pPr>
          </w:p>
        </w:tc>
      </w:tr>
      <w:tr w:rsidR="00F82B38" w:rsidRPr="002E4C75" w14:paraId="627E053F" w14:textId="77777777" w:rsidTr="00A50527">
        <w:tc>
          <w:tcPr>
            <w:tcW w:w="160" w:type="pct"/>
            <w:tcBorders>
              <w:top w:val="single" w:sz="4" w:space="0" w:color="000000"/>
              <w:left w:val="single" w:sz="4" w:space="0" w:color="000000"/>
            </w:tcBorders>
            <w:shd w:val="clear" w:color="auto" w:fill="auto"/>
            <w:tcMar>
              <w:top w:w="0" w:type="dxa"/>
              <w:bottom w:w="0" w:type="dxa"/>
            </w:tcMar>
            <w:vAlign w:val="center"/>
          </w:tcPr>
          <w:p w14:paraId="1B53CE03"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4</w:t>
            </w:r>
          </w:p>
        </w:tc>
        <w:tc>
          <w:tcPr>
            <w:tcW w:w="1129" w:type="pct"/>
            <w:tcBorders>
              <w:top w:val="single" w:sz="4" w:space="0" w:color="000000"/>
              <w:left w:val="single" w:sz="4" w:space="0" w:color="000000"/>
            </w:tcBorders>
            <w:shd w:val="clear" w:color="auto" w:fill="auto"/>
            <w:tcMar>
              <w:top w:w="0" w:type="dxa"/>
              <w:bottom w:w="0" w:type="dxa"/>
            </w:tcMar>
            <w:vAlign w:val="center"/>
          </w:tcPr>
          <w:p w14:paraId="7912F99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Mr. Nguyen Duc Cong</w:t>
            </w:r>
          </w:p>
        </w:tc>
        <w:tc>
          <w:tcPr>
            <w:tcW w:w="1678" w:type="pct"/>
            <w:tcBorders>
              <w:top w:val="single" w:sz="4" w:space="0" w:color="000000"/>
              <w:left w:val="single" w:sz="4" w:space="0" w:color="000000"/>
            </w:tcBorders>
            <w:shd w:val="clear" w:color="auto" w:fill="auto"/>
            <w:tcMar>
              <w:top w:w="0" w:type="dxa"/>
              <w:bottom w:w="0" w:type="dxa"/>
            </w:tcMar>
            <w:vAlign w:val="center"/>
          </w:tcPr>
          <w:p w14:paraId="67FD1D85"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Chair of the Board of Directors</w:t>
            </w:r>
          </w:p>
        </w:tc>
        <w:tc>
          <w:tcPr>
            <w:tcW w:w="776" w:type="pct"/>
            <w:tcBorders>
              <w:top w:val="single" w:sz="4" w:space="0" w:color="000000"/>
              <w:left w:val="single" w:sz="4" w:space="0" w:color="000000"/>
            </w:tcBorders>
            <w:shd w:val="clear" w:color="auto" w:fill="auto"/>
            <w:tcMar>
              <w:top w:w="0" w:type="dxa"/>
              <w:bottom w:w="0" w:type="dxa"/>
            </w:tcMar>
            <w:vAlign w:val="center"/>
          </w:tcPr>
          <w:p w14:paraId="74625C3E"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February 03, 2020.</w:t>
            </w:r>
          </w:p>
        </w:tc>
        <w:tc>
          <w:tcPr>
            <w:tcW w:w="12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79AA0F"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January 17, 2023</w:t>
            </w:r>
          </w:p>
        </w:tc>
      </w:tr>
      <w:tr w:rsidR="00F82B38" w:rsidRPr="002E4C75" w14:paraId="77862BDF" w14:textId="77777777" w:rsidTr="00A50527">
        <w:tc>
          <w:tcPr>
            <w:tcW w:w="1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9C2F36"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5</w:t>
            </w:r>
          </w:p>
        </w:tc>
        <w:tc>
          <w:tcPr>
            <w:tcW w:w="11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CBDE9E"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Ms. Vu Thi Minh Hue</w:t>
            </w:r>
          </w:p>
        </w:tc>
        <w:tc>
          <w:tcPr>
            <w:tcW w:w="1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282F7C"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 of the Board of Directors</w:t>
            </w:r>
          </w:p>
        </w:tc>
        <w:tc>
          <w:tcPr>
            <w:tcW w:w="7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B28AF4"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April 24, 2020.</w:t>
            </w:r>
          </w:p>
        </w:tc>
        <w:tc>
          <w:tcPr>
            <w:tcW w:w="125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89837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January 17, 2023</w:t>
            </w:r>
          </w:p>
        </w:tc>
      </w:tr>
    </w:tbl>
    <w:p w14:paraId="714E0591" w14:textId="445EC7FB" w:rsidR="00F82B38" w:rsidRPr="002E4C75" w:rsidRDefault="00326D5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Board Resolutions/</w:t>
      </w:r>
      <w:r w:rsidR="00CF3245">
        <w:rPr>
          <w:rFonts w:ascii="Arial" w:hAnsi="Arial" w:cs="Arial"/>
          <w:color w:val="010000"/>
          <w:sz w:val="20"/>
          <w:szCs w:val="20"/>
        </w:rPr>
        <w:t xml:space="preserve">Board </w:t>
      </w:r>
      <w:r w:rsidRPr="002E4C75">
        <w:rPr>
          <w:rFonts w:ascii="Arial" w:hAnsi="Arial" w:cs="Arial"/>
          <w:color w:val="010000"/>
          <w:sz w:val="20"/>
          <w:szCs w:val="20"/>
        </w:rPr>
        <w:t>Decisions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
        <w:gridCol w:w="3420"/>
        <w:gridCol w:w="1710"/>
        <w:gridCol w:w="8464"/>
      </w:tblGrid>
      <w:tr w:rsidR="00F82B38" w:rsidRPr="002E4C75" w14:paraId="7BA6C14B" w14:textId="77777777" w:rsidTr="00A50527">
        <w:tc>
          <w:tcPr>
            <w:tcW w:w="127" w:type="pct"/>
            <w:shd w:val="clear" w:color="auto" w:fill="auto"/>
            <w:tcMar>
              <w:top w:w="0" w:type="dxa"/>
              <w:bottom w:w="0" w:type="dxa"/>
            </w:tcMar>
            <w:vAlign w:val="center"/>
          </w:tcPr>
          <w:p w14:paraId="593879BF"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lastRenderedPageBreak/>
              <w:t>No.</w:t>
            </w:r>
          </w:p>
        </w:tc>
        <w:tc>
          <w:tcPr>
            <w:tcW w:w="1226" w:type="pct"/>
            <w:shd w:val="clear" w:color="auto" w:fill="auto"/>
            <w:tcMar>
              <w:top w:w="0" w:type="dxa"/>
              <w:bottom w:w="0" w:type="dxa"/>
            </w:tcMar>
            <w:vAlign w:val="center"/>
          </w:tcPr>
          <w:p w14:paraId="66A367C8"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Board Resolution/Board Decision No.</w:t>
            </w:r>
          </w:p>
        </w:tc>
        <w:tc>
          <w:tcPr>
            <w:tcW w:w="613" w:type="pct"/>
            <w:shd w:val="clear" w:color="auto" w:fill="auto"/>
            <w:tcMar>
              <w:top w:w="0" w:type="dxa"/>
              <w:bottom w:w="0" w:type="dxa"/>
            </w:tcMar>
            <w:vAlign w:val="center"/>
          </w:tcPr>
          <w:p w14:paraId="25D143DE"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Date</w:t>
            </w:r>
          </w:p>
        </w:tc>
        <w:tc>
          <w:tcPr>
            <w:tcW w:w="3034" w:type="pct"/>
            <w:shd w:val="clear" w:color="auto" w:fill="auto"/>
            <w:tcMar>
              <w:top w:w="0" w:type="dxa"/>
              <w:bottom w:w="0" w:type="dxa"/>
            </w:tcMar>
            <w:vAlign w:val="center"/>
          </w:tcPr>
          <w:p w14:paraId="682557D0"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Content</w:t>
            </w:r>
          </w:p>
        </w:tc>
      </w:tr>
      <w:tr w:rsidR="00F82B38" w:rsidRPr="002E4C75" w14:paraId="0C15247E" w14:textId="77777777" w:rsidTr="00A50527">
        <w:tc>
          <w:tcPr>
            <w:tcW w:w="127" w:type="pct"/>
            <w:shd w:val="clear" w:color="auto" w:fill="auto"/>
            <w:tcMar>
              <w:top w:w="0" w:type="dxa"/>
              <w:bottom w:w="0" w:type="dxa"/>
            </w:tcMar>
            <w:vAlign w:val="center"/>
          </w:tcPr>
          <w:p w14:paraId="4752485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1</w:t>
            </w:r>
          </w:p>
        </w:tc>
        <w:tc>
          <w:tcPr>
            <w:tcW w:w="1226" w:type="pct"/>
            <w:shd w:val="clear" w:color="auto" w:fill="auto"/>
            <w:tcMar>
              <w:top w:w="0" w:type="dxa"/>
              <w:bottom w:w="0" w:type="dxa"/>
            </w:tcMar>
            <w:vAlign w:val="center"/>
          </w:tcPr>
          <w:p w14:paraId="3AAD1ED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01/2023/NQ-HDQT</w:t>
            </w:r>
          </w:p>
        </w:tc>
        <w:tc>
          <w:tcPr>
            <w:tcW w:w="613" w:type="pct"/>
            <w:shd w:val="clear" w:color="auto" w:fill="auto"/>
            <w:tcMar>
              <w:top w:w="0" w:type="dxa"/>
              <w:bottom w:w="0" w:type="dxa"/>
            </w:tcMar>
            <w:vAlign w:val="center"/>
          </w:tcPr>
          <w:p w14:paraId="1E843E80"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January 17, 2023</w:t>
            </w:r>
          </w:p>
        </w:tc>
        <w:tc>
          <w:tcPr>
            <w:tcW w:w="3034" w:type="pct"/>
            <w:shd w:val="clear" w:color="auto" w:fill="auto"/>
            <w:tcMar>
              <w:top w:w="0" w:type="dxa"/>
              <w:bottom w:w="0" w:type="dxa"/>
            </w:tcMar>
            <w:vAlign w:val="center"/>
          </w:tcPr>
          <w:p w14:paraId="525E70A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Elect the Chair of the Board of Directors of the Company</w:t>
            </w:r>
          </w:p>
        </w:tc>
      </w:tr>
      <w:tr w:rsidR="00F82B38" w:rsidRPr="002E4C75" w14:paraId="6DCF6193" w14:textId="77777777" w:rsidTr="00A50527">
        <w:tc>
          <w:tcPr>
            <w:tcW w:w="127" w:type="pct"/>
            <w:shd w:val="clear" w:color="auto" w:fill="auto"/>
            <w:tcMar>
              <w:top w:w="0" w:type="dxa"/>
              <w:bottom w:w="0" w:type="dxa"/>
            </w:tcMar>
            <w:vAlign w:val="center"/>
          </w:tcPr>
          <w:p w14:paraId="2225BD7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2</w:t>
            </w:r>
          </w:p>
        </w:tc>
        <w:tc>
          <w:tcPr>
            <w:tcW w:w="1226" w:type="pct"/>
            <w:shd w:val="clear" w:color="auto" w:fill="auto"/>
            <w:tcMar>
              <w:top w:w="0" w:type="dxa"/>
              <w:bottom w:w="0" w:type="dxa"/>
            </w:tcMar>
            <w:vAlign w:val="center"/>
          </w:tcPr>
          <w:p w14:paraId="1CE2EB0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02/2023/NQ-HDQT</w:t>
            </w:r>
          </w:p>
        </w:tc>
        <w:tc>
          <w:tcPr>
            <w:tcW w:w="613" w:type="pct"/>
            <w:shd w:val="clear" w:color="auto" w:fill="auto"/>
            <w:tcMar>
              <w:top w:w="0" w:type="dxa"/>
              <w:bottom w:w="0" w:type="dxa"/>
            </w:tcMar>
            <w:vAlign w:val="center"/>
          </w:tcPr>
          <w:p w14:paraId="485E5E9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March 31, 2023.</w:t>
            </w:r>
          </w:p>
        </w:tc>
        <w:tc>
          <w:tcPr>
            <w:tcW w:w="3034" w:type="pct"/>
            <w:shd w:val="clear" w:color="auto" w:fill="auto"/>
            <w:tcMar>
              <w:top w:w="0" w:type="dxa"/>
              <w:bottom w:w="0" w:type="dxa"/>
            </w:tcMar>
            <w:vAlign w:val="center"/>
          </w:tcPr>
          <w:p w14:paraId="67602098"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Approve the proposal to resign from the position of General Manager of Ms. Ho Thi </w:t>
            </w:r>
            <w:proofErr w:type="spellStart"/>
            <w:r w:rsidRPr="002E4C75">
              <w:rPr>
                <w:rFonts w:ascii="Arial" w:hAnsi="Arial" w:cs="Arial"/>
                <w:color w:val="010000"/>
                <w:sz w:val="20"/>
                <w:szCs w:val="20"/>
              </w:rPr>
              <w:t>Hien</w:t>
            </w:r>
            <w:proofErr w:type="spellEnd"/>
          </w:p>
        </w:tc>
      </w:tr>
      <w:tr w:rsidR="00F82B38" w:rsidRPr="002E4C75" w14:paraId="7E91A148" w14:textId="77777777" w:rsidTr="00A50527">
        <w:tc>
          <w:tcPr>
            <w:tcW w:w="127" w:type="pct"/>
            <w:shd w:val="clear" w:color="auto" w:fill="auto"/>
            <w:tcMar>
              <w:top w:w="0" w:type="dxa"/>
              <w:bottom w:w="0" w:type="dxa"/>
            </w:tcMar>
            <w:vAlign w:val="center"/>
          </w:tcPr>
          <w:p w14:paraId="47DF35FE"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3</w:t>
            </w:r>
          </w:p>
        </w:tc>
        <w:tc>
          <w:tcPr>
            <w:tcW w:w="1226" w:type="pct"/>
            <w:shd w:val="clear" w:color="auto" w:fill="auto"/>
            <w:tcMar>
              <w:top w:w="0" w:type="dxa"/>
              <w:bottom w:w="0" w:type="dxa"/>
            </w:tcMar>
            <w:vAlign w:val="center"/>
          </w:tcPr>
          <w:p w14:paraId="59273933"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03/2023/NQ-HDQT</w:t>
            </w:r>
          </w:p>
        </w:tc>
        <w:tc>
          <w:tcPr>
            <w:tcW w:w="613" w:type="pct"/>
            <w:shd w:val="clear" w:color="auto" w:fill="auto"/>
            <w:tcMar>
              <w:top w:w="0" w:type="dxa"/>
              <w:bottom w:w="0" w:type="dxa"/>
            </w:tcMar>
            <w:vAlign w:val="center"/>
          </w:tcPr>
          <w:p w14:paraId="50CA30E5"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March 31, 2023.</w:t>
            </w:r>
          </w:p>
        </w:tc>
        <w:tc>
          <w:tcPr>
            <w:tcW w:w="3034" w:type="pct"/>
            <w:shd w:val="clear" w:color="auto" w:fill="auto"/>
            <w:tcMar>
              <w:top w:w="0" w:type="dxa"/>
              <w:bottom w:w="0" w:type="dxa"/>
            </w:tcMar>
            <w:vAlign w:val="center"/>
          </w:tcPr>
          <w:p w14:paraId="77C29316"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Appoint Mr. Lam Duc </w:t>
            </w:r>
            <w:proofErr w:type="spellStart"/>
            <w:r w:rsidRPr="002E4C75">
              <w:rPr>
                <w:rFonts w:ascii="Arial" w:hAnsi="Arial" w:cs="Arial"/>
                <w:color w:val="010000"/>
                <w:sz w:val="20"/>
                <w:szCs w:val="20"/>
              </w:rPr>
              <w:t>Toan</w:t>
            </w:r>
            <w:proofErr w:type="spellEnd"/>
            <w:r w:rsidRPr="002E4C75">
              <w:rPr>
                <w:rFonts w:ascii="Arial" w:hAnsi="Arial" w:cs="Arial"/>
                <w:color w:val="010000"/>
                <w:sz w:val="20"/>
                <w:szCs w:val="20"/>
              </w:rPr>
              <w:t xml:space="preserve"> to the position of General Manager</w:t>
            </w:r>
          </w:p>
        </w:tc>
      </w:tr>
      <w:tr w:rsidR="00F82B38" w:rsidRPr="002E4C75" w14:paraId="73A77983" w14:textId="77777777" w:rsidTr="00A50527">
        <w:tc>
          <w:tcPr>
            <w:tcW w:w="127" w:type="pct"/>
            <w:shd w:val="clear" w:color="auto" w:fill="auto"/>
            <w:tcMar>
              <w:top w:w="0" w:type="dxa"/>
              <w:bottom w:w="0" w:type="dxa"/>
            </w:tcMar>
            <w:vAlign w:val="center"/>
          </w:tcPr>
          <w:p w14:paraId="33E555BF"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4</w:t>
            </w:r>
          </w:p>
        </w:tc>
        <w:tc>
          <w:tcPr>
            <w:tcW w:w="1226" w:type="pct"/>
            <w:shd w:val="clear" w:color="auto" w:fill="auto"/>
            <w:tcMar>
              <w:top w:w="0" w:type="dxa"/>
              <w:bottom w:w="0" w:type="dxa"/>
            </w:tcMar>
            <w:vAlign w:val="center"/>
          </w:tcPr>
          <w:p w14:paraId="00174D58"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04/2023/NQ-HDQT</w:t>
            </w:r>
          </w:p>
        </w:tc>
        <w:tc>
          <w:tcPr>
            <w:tcW w:w="613" w:type="pct"/>
            <w:shd w:val="clear" w:color="auto" w:fill="auto"/>
            <w:tcMar>
              <w:top w:w="0" w:type="dxa"/>
              <w:bottom w:w="0" w:type="dxa"/>
            </w:tcMar>
            <w:vAlign w:val="center"/>
          </w:tcPr>
          <w:p w14:paraId="18FECAF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March 31, 2023.</w:t>
            </w:r>
          </w:p>
        </w:tc>
        <w:tc>
          <w:tcPr>
            <w:tcW w:w="3034" w:type="pct"/>
            <w:shd w:val="clear" w:color="auto" w:fill="auto"/>
            <w:tcMar>
              <w:top w:w="0" w:type="dxa"/>
              <w:bottom w:w="0" w:type="dxa"/>
            </w:tcMar>
            <w:vAlign w:val="center"/>
          </w:tcPr>
          <w:p w14:paraId="01BE1139"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Approve the proposal to resign from the position of Chief Accountant of Mr. Nguyen </w:t>
            </w:r>
            <w:proofErr w:type="spellStart"/>
            <w:r w:rsidRPr="002E4C75">
              <w:rPr>
                <w:rFonts w:ascii="Arial" w:hAnsi="Arial" w:cs="Arial"/>
                <w:color w:val="010000"/>
                <w:sz w:val="20"/>
                <w:szCs w:val="20"/>
              </w:rPr>
              <w:t>Trung</w:t>
            </w:r>
            <w:proofErr w:type="spellEnd"/>
            <w:r w:rsidRPr="002E4C75">
              <w:rPr>
                <w:rFonts w:ascii="Arial" w:hAnsi="Arial" w:cs="Arial"/>
                <w:color w:val="010000"/>
                <w:sz w:val="20"/>
                <w:szCs w:val="20"/>
              </w:rPr>
              <w:t xml:space="preserve"> </w:t>
            </w:r>
            <w:proofErr w:type="spellStart"/>
            <w:r w:rsidRPr="002E4C75">
              <w:rPr>
                <w:rFonts w:ascii="Arial" w:hAnsi="Arial" w:cs="Arial"/>
                <w:color w:val="010000"/>
                <w:sz w:val="20"/>
                <w:szCs w:val="20"/>
              </w:rPr>
              <w:t>Kien</w:t>
            </w:r>
            <w:proofErr w:type="spellEnd"/>
          </w:p>
        </w:tc>
      </w:tr>
      <w:tr w:rsidR="00F82B38" w:rsidRPr="002E4C75" w14:paraId="49F853DE" w14:textId="77777777" w:rsidTr="00A50527">
        <w:tc>
          <w:tcPr>
            <w:tcW w:w="127" w:type="pct"/>
            <w:shd w:val="clear" w:color="auto" w:fill="auto"/>
            <w:tcMar>
              <w:top w:w="0" w:type="dxa"/>
              <w:bottom w:w="0" w:type="dxa"/>
            </w:tcMar>
            <w:vAlign w:val="center"/>
          </w:tcPr>
          <w:p w14:paraId="7AED7B03"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5</w:t>
            </w:r>
          </w:p>
        </w:tc>
        <w:tc>
          <w:tcPr>
            <w:tcW w:w="1226" w:type="pct"/>
            <w:shd w:val="clear" w:color="auto" w:fill="auto"/>
            <w:tcMar>
              <w:top w:w="0" w:type="dxa"/>
              <w:bottom w:w="0" w:type="dxa"/>
            </w:tcMar>
            <w:vAlign w:val="center"/>
          </w:tcPr>
          <w:p w14:paraId="03951A8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05/2023/NQ-HDQT</w:t>
            </w:r>
          </w:p>
        </w:tc>
        <w:tc>
          <w:tcPr>
            <w:tcW w:w="613" w:type="pct"/>
            <w:shd w:val="clear" w:color="auto" w:fill="auto"/>
            <w:tcMar>
              <w:top w:w="0" w:type="dxa"/>
              <w:bottom w:w="0" w:type="dxa"/>
            </w:tcMar>
            <w:vAlign w:val="center"/>
          </w:tcPr>
          <w:p w14:paraId="0A26767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March 31, 2023.</w:t>
            </w:r>
          </w:p>
        </w:tc>
        <w:tc>
          <w:tcPr>
            <w:tcW w:w="3034" w:type="pct"/>
            <w:shd w:val="clear" w:color="auto" w:fill="auto"/>
            <w:tcMar>
              <w:top w:w="0" w:type="dxa"/>
              <w:bottom w:w="0" w:type="dxa"/>
            </w:tcMar>
            <w:vAlign w:val="center"/>
          </w:tcPr>
          <w:p w14:paraId="009AB40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Appoint Mr. Luong Ngoc Son to the position of Chief Accountant</w:t>
            </w:r>
          </w:p>
        </w:tc>
      </w:tr>
      <w:tr w:rsidR="00F82B38" w:rsidRPr="002E4C75" w14:paraId="62C5DE90" w14:textId="77777777" w:rsidTr="00A50527">
        <w:tc>
          <w:tcPr>
            <w:tcW w:w="127" w:type="pct"/>
            <w:shd w:val="clear" w:color="auto" w:fill="auto"/>
            <w:tcMar>
              <w:top w:w="0" w:type="dxa"/>
              <w:bottom w:w="0" w:type="dxa"/>
            </w:tcMar>
            <w:vAlign w:val="center"/>
          </w:tcPr>
          <w:p w14:paraId="56B64CC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6</w:t>
            </w:r>
          </w:p>
        </w:tc>
        <w:tc>
          <w:tcPr>
            <w:tcW w:w="1226" w:type="pct"/>
            <w:shd w:val="clear" w:color="auto" w:fill="auto"/>
            <w:tcMar>
              <w:top w:w="0" w:type="dxa"/>
              <w:bottom w:w="0" w:type="dxa"/>
            </w:tcMar>
            <w:vAlign w:val="center"/>
          </w:tcPr>
          <w:p w14:paraId="2AAB7D0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05A/2023/NQ- HDQT</w:t>
            </w:r>
          </w:p>
        </w:tc>
        <w:tc>
          <w:tcPr>
            <w:tcW w:w="613" w:type="pct"/>
            <w:shd w:val="clear" w:color="auto" w:fill="auto"/>
            <w:tcMar>
              <w:top w:w="0" w:type="dxa"/>
              <w:bottom w:w="0" w:type="dxa"/>
            </w:tcMar>
            <w:vAlign w:val="center"/>
          </w:tcPr>
          <w:p w14:paraId="0FE750A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March 31, 2023.</w:t>
            </w:r>
          </w:p>
        </w:tc>
        <w:tc>
          <w:tcPr>
            <w:tcW w:w="3034" w:type="pct"/>
            <w:shd w:val="clear" w:color="auto" w:fill="auto"/>
            <w:tcMar>
              <w:top w:w="0" w:type="dxa"/>
              <w:bottom w:w="0" w:type="dxa"/>
            </w:tcMar>
            <w:vAlign w:val="center"/>
          </w:tcPr>
          <w:p w14:paraId="380CEBF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Evaluate the Production and Business results</w:t>
            </w:r>
          </w:p>
        </w:tc>
      </w:tr>
      <w:tr w:rsidR="00F82B38" w:rsidRPr="002E4C75" w14:paraId="534D4BF8" w14:textId="77777777" w:rsidTr="00A50527">
        <w:tc>
          <w:tcPr>
            <w:tcW w:w="127" w:type="pct"/>
            <w:shd w:val="clear" w:color="auto" w:fill="auto"/>
            <w:tcMar>
              <w:top w:w="0" w:type="dxa"/>
              <w:bottom w:w="0" w:type="dxa"/>
            </w:tcMar>
            <w:vAlign w:val="center"/>
          </w:tcPr>
          <w:p w14:paraId="5BF8271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7</w:t>
            </w:r>
          </w:p>
        </w:tc>
        <w:tc>
          <w:tcPr>
            <w:tcW w:w="1226" w:type="pct"/>
            <w:shd w:val="clear" w:color="auto" w:fill="auto"/>
            <w:tcMar>
              <w:top w:w="0" w:type="dxa"/>
              <w:bottom w:w="0" w:type="dxa"/>
            </w:tcMar>
            <w:vAlign w:val="center"/>
          </w:tcPr>
          <w:p w14:paraId="5A012D1E"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06/2023/NQ-HDQT</w:t>
            </w:r>
          </w:p>
        </w:tc>
        <w:tc>
          <w:tcPr>
            <w:tcW w:w="613" w:type="pct"/>
            <w:shd w:val="clear" w:color="auto" w:fill="auto"/>
            <w:tcMar>
              <w:top w:w="0" w:type="dxa"/>
              <w:bottom w:w="0" w:type="dxa"/>
            </w:tcMar>
            <w:vAlign w:val="center"/>
          </w:tcPr>
          <w:p w14:paraId="7A2CD0D4"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June 05, 2023</w:t>
            </w:r>
          </w:p>
        </w:tc>
        <w:tc>
          <w:tcPr>
            <w:tcW w:w="3034" w:type="pct"/>
            <w:shd w:val="clear" w:color="auto" w:fill="auto"/>
            <w:tcMar>
              <w:top w:w="0" w:type="dxa"/>
              <w:bottom w:w="0" w:type="dxa"/>
            </w:tcMar>
            <w:vAlign w:val="center"/>
          </w:tcPr>
          <w:p w14:paraId="24545BA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Convene the Extraordinary General Meeting of Shareholders 2023</w:t>
            </w:r>
          </w:p>
        </w:tc>
      </w:tr>
      <w:tr w:rsidR="00F82B38" w:rsidRPr="002E4C75" w14:paraId="44C3AAFB" w14:textId="77777777" w:rsidTr="00A50527">
        <w:tc>
          <w:tcPr>
            <w:tcW w:w="127" w:type="pct"/>
            <w:shd w:val="clear" w:color="auto" w:fill="auto"/>
            <w:tcMar>
              <w:top w:w="0" w:type="dxa"/>
              <w:bottom w:w="0" w:type="dxa"/>
            </w:tcMar>
            <w:vAlign w:val="center"/>
          </w:tcPr>
          <w:p w14:paraId="5768404F"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8</w:t>
            </w:r>
          </w:p>
        </w:tc>
        <w:tc>
          <w:tcPr>
            <w:tcW w:w="1226" w:type="pct"/>
            <w:shd w:val="clear" w:color="auto" w:fill="auto"/>
            <w:tcMar>
              <w:top w:w="0" w:type="dxa"/>
              <w:bottom w:w="0" w:type="dxa"/>
            </w:tcMar>
            <w:vAlign w:val="center"/>
          </w:tcPr>
          <w:p w14:paraId="55780105"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07/2023/NQ-HDQT</w:t>
            </w:r>
          </w:p>
        </w:tc>
        <w:tc>
          <w:tcPr>
            <w:tcW w:w="613" w:type="pct"/>
            <w:shd w:val="clear" w:color="auto" w:fill="auto"/>
            <w:tcMar>
              <w:top w:w="0" w:type="dxa"/>
              <w:bottom w:w="0" w:type="dxa"/>
            </w:tcMar>
            <w:vAlign w:val="center"/>
          </w:tcPr>
          <w:p w14:paraId="77CC135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July 06, 2023</w:t>
            </w:r>
          </w:p>
        </w:tc>
        <w:tc>
          <w:tcPr>
            <w:tcW w:w="3034" w:type="pct"/>
            <w:shd w:val="clear" w:color="auto" w:fill="auto"/>
            <w:tcMar>
              <w:top w:w="0" w:type="dxa"/>
              <w:bottom w:w="0" w:type="dxa"/>
            </w:tcMar>
            <w:vAlign w:val="center"/>
          </w:tcPr>
          <w:p w14:paraId="6B0F4B2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Disapprove the recorded list of shareholders to implement the rights to attend the Extraordinary General Meeting of Shareholders 2023</w:t>
            </w:r>
          </w:p>
        </w:tc>
      </w:tr>
    </w:tbl>
    <w:p w14:paraId="21832A7D" w14:textId="77777777" w:rsidR="00F82B38" w:rsidRPr="002E4C75" w:rsidRDefault="00326D5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The Supervisory Board 2023</w:t>
      </w:r>
    </w:p>
    <w:p w14:paraId="4001C5F1" w14:textId="77777777" w:rsidR="00F82B38" w:rsidRPr="002E4C75" w:rsidRDefault="00326D5F">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7"/>
        <w:gridCol w:w="2608"/>
        <w:gridCol w:w="3060"/>
        <w:gridCol w:w="4140"/>
        <w:gridCol w:w="3694"/>
      </w:tblGrid>
      <w:tr w:rsidR="00F82B38" w:rsidRPr="002E4C75" w14:paraId="2F6BA9D1" w14:textId="77777777" w:rsidTr="00A50527">
        <w:tc>
          <w:tcPr>
            <w:tcW w:w="160" w:type="pct"/>
            <w:shd w:val="clear" w:color="auto" w:fill="auto"/>
            <w:tcMar>
              <w:top w:w="0" w:type="dxa"/>
              <w:bottom w:w="0" w:type="dxa"/>
            </w:tcMar>
            <w:vAlign w:val="center"/>
          </w:tcPr>
          <w:p w14:paraId="1F1381CC"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No.</w:t>
            </w:r>
          </w:p>
        </w:tc>
        <w:tc>
          <w:tcPr>
            <w:tcW w:w="935" w:type="pct"/>
            <w:shd w:val="clear" w:color="auto" w:fill="auto"/>
            <w:tcMar>
              <w:top w:w="0" w:type="dxa"/>
              <w:bottom w:w="0" w:type="dxa"/>
            </w:tcMar>
            <w:vAlign w:val="center"/>
          </w:tcPr>
          <w:p w14:paraId="4A67416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 of the Supervisory Board</w:t>
            </w:r>
          </w:p>
        </w:tc>
        <w:tc>
          <w:tcPr>
            <w:tcW w:w="1097" w:type="pct"/>
            <w:shd w:val="clear" w:color="auto" w:fill="auto"/>
            <w:tcMar>
              <w:top w:w="0" w:type="dxa"/>
              <w:bottom w:w="0" w:type="dxa"/>
            </w:tcMar>
            <w:vAlign w:val="center"/>
          </w:tcPr>
          <w:p w14:paraId="7644110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Position</w:t>
            </w:r>
          </w:p>
        </w:tc>
        <w:tc>
          <w:tcPr>
            <w:tcW w:w="1484" w:type="pct"/>
            <w:shd w:val="clear" w:color="auto" w:fill="auto"/>
            <w:tcMar>
              <w:top w:w="0" w:type="dxa"/>
              <w:bottom w:w="0" w:type="dxa"/>
            </w:tcMar>
            <w:vAlign w:val="center"/>
          </w:tcPr>
          <w:p w14:paraId="2C4D73B6"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Date of appointment/dismissal as member of the Supervisory Board</w:t>
            </w:r>
          </w:p>
        </w:tc>
        <w:tc>
          <w:tcPr>
            <w:tcW w:w="1324" w:type="pct"/>
            <w:shd w:val="clear" w:color="auto" w:fill="auto"/>
            <w:tcMar>
              <w:top w:w="0" w:type="dxa"/>
              <w:bottom w:w="0" w:type="dxa"/>
            </w:tcMar>
            <w:vAlign w:val="center"/>
          </w:tcPr>
          <w:p w14:paraId="325CDBDE"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Qualification</w:t>
            </w:r>
          </w:p>
        </w:tc>
      </w:tr>
      <w:tr w:rsidR="00F82B38" w:rsidRPr="002E4C75" w14:paraId="7944C1E2" w14:textId="77777777" w:rsidTr="00A50527">
        <w:tc>
          <w:tcPr>
            <w:tcW w:w="160" w:type="pct"/>
            <w:shd w:val="clear" w:color="auto" w:fill="auto"/>
            <w:tcMar>
              <w:top w:w="0" w:type="dxa"/>
              <w:bottom w:w="0" w:type="dxa"/>
            </w:tcMar>
            <w:vAlign w:val="center"/>
          </w:tcPr>
          <w:p w14:paraId="505E8C6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1</w:t>
            </w:r>
          </w:p>
        </w:tc>
        <w:tc>
          <w:tcPr>
            <w:tcW w:w="935" w:type="pct"/>
            <w:shd w:val="clear" w:color="auto" w:fill="auto"/>
            <w:tcMar>
              <w:top w:w="0" w:type="dxa"/>
              <w:bottom w:w="0" w:type="dxa"/>
            </w:tcMar>
            <w:vAlign w:val="center"/>
          </w:tcPr>
          <w:p w14:paraId="563DC860" w14:textId="557FEC88"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Nguyen Thi Thom</w:t>
            </w:r>
          </w:p>
        </w:tc>
        <w:tc>
          <w:tcPr>
            <w:tcW w:w="1097" w:type="pct"/>
            <w:shd w:val="clear" w:color="auto" w:fill="auto"/>
            <w:tcMar>
              <w:top w:w="0" w:type="dxa"/>
              <w:bottom w:w="0" w:type="dxa"/>
            </w:tcMar>
            <w:vAlign w:val="center"/>
          </w:tcPr>
          <w:p w14:paraId="1B3CED1C"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Chief of the Supervisory Board</w:t>
            </w:r>
          </w:p>
        </w:tc>
        <w:tc>
          <w:tcPr>
            <w:tcW w:w="1484" w:type="pct"/>
            <w:shd w:val="clear" w:color="auto" w:fill="auto"/>
            <w:tcMar>
              <w:top w:w="0" w:type="dxa"/>
              <w:bottom w:w="0" w:type="dxa"/>
            </w:tcMar>
            <w:vAlign w:val="center"/>
          </w:tcPr>
          <w:p w14:paraId="0B6103AC" w14:textId="27394F9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Appoin</w:t>
            </w:r>
            <w:r>
              <w:rPr>
                <w:rFonts w:ascii="Arial" w:hAnsi="Arial" w:cs="Arial"/>
                <w:color w:val="010000"/>
                <w:sz w:val="20"/>
                <w:szCs w:val="20"/>
              </w:rPr>
              <w:t>ted on</w:t>
            </w:r>
            <w:r w:rsidRPr="002E4C75">
              <w:rPr>
                <w:rFonts w:ascii="Arial" w:hAnsi="Arial" w:cs="Arial"/>
                <w:color w:val="010000"/>
                <w:sz w:val="20"/>
                <w:szCs w:val="20"/>
              </w:rPr>
              <w:t xml:space="preserve"> June 17, 2022</w:t>
            </w:r>
          </w:p>
        </w:tc>
        <w:tc>
          <w:tcPr>
            <w:tcW w:w="1324" w:type="pct"/>
            <w:shd w:val="clear" w:color="auto" w:fill="auto"/>
            <w:tcMar>
              <w:top w:w="0" w:type="dxa"/>
              <w:bottom w:w="0" w:type="dxa"/>
            </w:tcMar>
            <w:vAlign w:val="center"/>
          </w:tcPr>
          <w:p w14:paraId="23D68F50"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Master of Economics</w:t>
            </w:r>
          </w:p>
        </w:tc>
      </w:tr>
      <w:tr w:rsidR="00F82B38" w:rsidRPr="002E4C75" w14:paraId="758DF6A5" w14:textId="77777777" w:rsidTr="00A50527">
        <w:tc>
          <w:tcPr>
            <w:tcW w:w="160" w:type="pct"/>
            <w:shd w:val="clear" w:color="auto" w:fill="auto"/>
            <w:tcMar>
              <w:top w:w="0" w:type="dxa"/>
              <w:bottom w:w="0" w:type="dxa"/>
            </w:tcMar>
            <w:vAlign w:val="center"/>
          </w:tcPr>
          <w:p w14:paraId="5DCEE26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2</w:t>
            </w:r>
          </w:p>
        </w:tc>
        <w:tc>
          <w:tcPr>
            <w:tcW w:w="935" w:type="pct"/>
            <w:shd w:val="clear" w:color="auto" w:fill="auto"/>
            <w:tcMar>
              <w:top w:w="0" w:type="dxa"/>
              <w:bottom w:w="0" w:type="dxa"/>
            </w:tcMar>
            <w:vAlign w:val="center"/>
          </w:tcPr>
          <w:p w14:paraId="64D15C04" w14:textId="6C26FFC6"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Le Thuy Dung</w:t>
            </w:r>
          </w:p>
        </w:tc>
        <w:tc>
          <w:tcPr>
            <w:tcW w:w="1097" w:type="pct"/>
            <w:shd w:val="clear" w:color="auto" w:fill="auto"/>
            <w:tcMar>
              <w:top w:w="0" w:type="dxa"/>
              <w:bottom w:w="0" w:type="dxa"/>
            </w:tcMar>
            <w:vAlign w:val="center"/>
          </w:tcPr>
          <w:p w14:paraId="4EC3FF49"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 of the Supervisory Board</w:t>
            </w:r>
          </w:p>
        </w:tc>
        <w:tc>
          <w:tcPr>
            <w:tcW w:w="1484" w:type="pct"/>
            <w:shd w:val="clear" w:color="auto" w:fill="auto"/>
            <w:tcMar>
              <w:top w:w="0" w:type="dxa"/>
              <w:bottom w:w="0" w:type="dxa"/>
            </w:tcMar>
            <w:vAlign w:val="center"/>
          </w:tcPr>
          <w:p w14:paraId="50257AB2" w14:textId="48EF4D2D"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Appoin</w:t>
            </w:r>
            <w:r>
              <w:rPr>
                <w:rFonts w:ascii="Arial" w:hAnsi="Arial" w:cs="Arial"/>
                <w:color w:val="010000"/>
                <w:sz w:val="20"/>
                <w:szCs w:val="20"/>
              </w:rPr>
              <w:t>ted on</w:t>
            </w:r>
            <w:r w:rsidRPr="002E4C75">
              <w:rPr>
                <w:rFonts w:ascii="Arial" w:hAnsi="Arial" w:cs="Arial"/>
                <w:color w:val="010000"/>
                <w:sz w:val="20"/>
                <w:szCs w:val="20"/>
              </w:rPr>
              <w:t xml:space="preserve"> June 17, 2022</w:t>
            </w:r>
          </w:p>
        </w:tc>
        <w:tc>
          <w:tcPr>
            <w:tcW w:w="1324" w:type="pct"/>
            <w:shd w:val="clear" w:color="auto" w:fill="auto"/>
            <w:tcMar>
              <w:top w:w="0" w:type="dxa"/>
              <w:bottom w:w="0" w:type="dxa"/>
            </w:tcMar>
            <w:vAlign w:val="center"/>
          </w:tcPr>
          <w:p w14:paraId="48E0DD13"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 of Laws</w:t>
            </w:r>
          </w:p>
        </w:tc>
      </w:tr>
      <w:tr w:rsidR="00F82B38" w:rsidRPr="002E4C75" w14:paraId="10AFA20A" w14:textId="77777777" w:rsidTr="00A50527">
        <w:tc>
          <w:tcPr>
            <w:tcW w:w="160" w:type="pct"/>
            <w:shd w:val="clear" w:color="auto" w:fill="auto"/>
            <w:tcMar>
              <w:top w:w="0" w:type="dxa"/>
              <w:bottom w:w="0" w:type="dxa"/>
            </w:tcMar>
            <w:vAlign w:val="center"/>
          </w:tcPr>
          <w:p w14:paraId="623C027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3</w:t>
            </w:r>
          </w:p>
        </w:tc>
        <w:tc>
          <w:tcPr>
            <w:tcW w:w="935" w:type="pct"/>
            <w:shd w:val="clear" w:color="auto" w:fill="auto"/>
            <w:tcMar>
              <w:top w:w="0" w:type="dxa"/>
              <w:bottom w:w="0" w:type="dxa"/>
            </w:tcMar>
            <w:vAlign w:val="center"/>
          </w:tcPr>
          <w:p w14:paraId="33385AA4" w14:textId="0F15F86E"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Nguyen Thi Thu Hang</w:t>
            </w:r>
          </w:p>
        </w:tc>
        <w:tc>
          <w:tcPr>
            <w:tcW w:w="1097" w:type="pct"/>
            <w:shd w:val="clear" w:color="auto" w:fill="auto"/>
            <w:tcMar>
              <w:top w:w="0" w:type="dxa"/>
              <w:bottom w:w="0" w:type="dxa"/>
            </w:tcMar>
            <w:vAlign w:val="center"/>
          </w:tcPr>
          <w:p w14:paraId="13FA0844"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 of the Supervisory Board</w:t>
            </w:r>
          </w:p>
        </w:tc>
        <w:tc>
          <w:tcPr>
            <w:tcW w:w="1484" w:type="pct"/>
            <w:shd w:val="clear" w:color="auto" w:fill="auto"/>
            <w:tcMar>
              <w:top w:w="0" w:type="dxa"/>
              <w:bottom w:w="0" w:type="dxa"/>
            </w:tcMar>
            <w:vAlign w:val="center"/>
          </w:tcPr>
          <w:p w14:paraId="7A1BE580" w14:textId="3D7A2A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s="Arial"/>
                <w:color w:val="010000"/>
                <w:sz w:val="20"/>
                <w:szCs w:val="20"/>
              </w:rPr>
              <w:t>Dismissed on</w:t>
            </w:r>
            <w:r w:rsidRPr="002E4C75">
              <w:rPr>
                <w:rFonts w:ascii="Arial" w:hAnsi="Arial" w:cs="Arial"/>
                <w:color w:val="010000"/>
                <w:sz w:val="20"/>
                <w:szCs w:val="20"/>
              </w:rPr>
              <w:t xml:space="preserve"> January 17, 2023</w:t>
            </w:r>
          </w:p>
        </w:tc>
        <w:tc>
          <w:tcPr>
            <w:tcW w:w="1324" w:type="pct"/>
            <w:shd w:val="clear" w:color="auto" w:fill="auto"/>
            <w:tcMar>
              <w:top w:w="0" w:type="dxa"/>
              <w:bottom w:w="0" w:type="dxa"/>
            </w:tcMar>
            <w:vAlign w:val="center"/>
          </w:tcPr>
          <w:p w14:paraId="1B4066AC"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 of Labor Law and Economics</w:t>
            </w:r>
          </w:p>
        </w:tc>
      </w:tr>
      <w:tr w:rsidR="00F82B38" w:rsidRPr="002E4C75" w14:paraId="6672652B" w14:textId="77777777" w:rsidTr="00A50527">
        <w:tc>
          <w:tcPr>
            <w:tcW w:w="160" w:type="pct"/>
            <w:shd w:val="clear" w:color="auto" w:fill="auto"/>
            <w:tcMar>
              <w:top w:w="0" w:type="dxa"/>
              <w:bottom w:w="0" w:type="dxa"/>
            </w:tcMar>
            <w:vAlign w:val="center"/>
          </w:tcPr>
          <w:p w14:paraId="3CE80D09"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4</w:t>
            </w:r>
          </w:p>
        </w:tc>
        <w:tc>
          <w:tcPr>
            <w:tcW w:w="935" w:type="pct"/>
            <w:shd w:val="clear" w:color="auto" w:fill="auto"/>
            <w:tcMar>
              <w:top w:w="0" w:type="dxa"/>
              <w:bottom w:w="0" w:type="dxa"/>
            </w:tcMar>
            <w:vAlign w:val="center"/>
          </w:tcPr>
          <w:p w14:paraId="2D48DCF9" w14:textId="467612FB"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Le Thi Thanh</w:t>
            </w:r>
          </w:p>
        </w:tc>
        <w:tc>
          <w:tcPr>
            <w:tcW w:w="1097" w:type="pct"/>
            <w:shd w:val="clear" w:color="auto" w:fill="auto"/>
            <w:tcMar>
              <w:top w:w="0" w:type="dxa"/>
              <w:bottom w:w="0" w:type="dxa"/>
            </w:tcMar>
            <w:vAlign w:val="center"/>
          </w:tcPr>
          <w:p w14:paraId="5F5219F7"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 of the Supervisory Board</w:t>
            </w:r>
          </w:p>
        </w:tc>
        <w:tc>
          <w:tcPr>
            <w:tcW w:w="1484" w:type="pct"/>
            <w:shd w:val="clear" w:color="auto" w:fill="auto"/>
            <w:tcMar>
              <w:top w:w="0" w:type="dxa"/>
              <w:bottom w:w="0" w:type="dxa"/>
            </w:tcMar>
            <w:vAlign w:val="center"/>
          </w:tcPr>
          <w:p w14:paraId="6BBB0CF1" w14:textId="1C420F76" w:rsidR="00F82B38" w:rsidRPr="002E4C75" w:rsidRDefault="00347381"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Appoin</w:t>
            </w:r>
            <w:r>
              <w:rPr>
                <w:rFonts w:ascii="Arial" w:hAnsi="Arial" w:cs="Arial"/>
                <w:color w:val="010000"/>
                <w:sz w:val="20"/>
                <w:szCs w:val="20"/>
              </w:rPr>
              <w:t>ted</w:t>
            </w:r>
            <w:r w:rsidR="00326D5F">
              <w:rPr>
                <w:rFonts w:ascii="Arial" w:hAnsi="Arial" w:cs="Arial"/>
                <w:color w:val="010000"/>
                <w:sz w:val="20"/>
                <w:szCs w:val="20"/>
              </w:rPr>
              <w:t xml:space="preserve"> on</w:t>
            </w:r>
            <w:r w:rsidR="00326D5F" w:rsidRPr="002E4C75">
              <w:rPr>
                <w:rFonts w:ascii="Arial" w:hAnsi="Arial" w:cs="Arial"/>
                <w:color w:val="010000"/>
                <w:sz w:val="20"/>
                <w:szCs w:val="20"/>
              </w:rPr>
              <w:t xml:space="preserve"> January 17, 2023</w:t>
            </w:r>
          </w:p>
        </w:tc>
        <w:tc>
          <w:tcPr>
            <w:tcW w:w="1324" w:type="pct"/>
            <w:shd w:val="clear" w:color="auto" w:fill="auto"/>
            <w:tcMar>
              <w:top w:w="0" w:type="dxa"/>
              <w:bottom w:w="0" w:type="dxa"/>
            </w:tcMar>
            <w:vAlign w:val="center"/>
          </w:tcPr>
          <w:p w14:paraId="01EC6F3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 of Economics</w:t>
            </w:r>
          </w:p>
        </w:tc>
      </w:tr>
    </w:tbl>
    <w:p w14:paraId="4DA00F92" w14:textId="77777777" w:rsidR="00F82B38" w:rsidRPr="002E4C75" w:rsidRDefault="00326D5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8"/>
        <w:gridCol w:w="2988"/>
        <w:gridCol w:w="2159"/>
        <w:gridCol w:w="1710"/>
        <w:gridCol w:w="6124"/>
      </w:tblGrid>
      <w:tr w:rsidR="00F82B38" w:rsidRPr="002E4C75" w14:paraId="37BDE716" w14:textId="77777777" w:rsidTr="00A50527">
        <w:tc>
          <w:tcPr>
            <w:tcW w:w="347" w:type="pct"/>
            <w:shd w:val="clear" w:color="auto" w:fill="auto"/>
            <w:tcMar>
              <w:top w:w="0" w:type="dxa"/>
              <w:bottom w:w="0" w:type="dxa"/>
            </w:tcMar>
            <w:vAlign w:val="center"/>
          </w:tcPr>
          <w:p w14:paraId="10822291"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No.</w:t>
            </w:r>
          </w:p>
        </w:tc>
        <w:tc>
          <w:tcPr>
            <w:tcW w:w="1071" w:type="pct"/>
            <w:shd w:val="clear" w:color="auto" w:fill="auto"/>
            <w:tcMar>
              <w:top w:w="0" w:type="dxa"/>
              <w:bottom w:w="0" w:type="dxa"/>
            </w:tcMar>
            <w:vAlign w:val="center"/>
          </w:tcPr>
          <w:p w14:paraId="6B74D5F0"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Member of the Executive Board</w:t>
            </w:r>
          </w:p>
        </w:tc>
        <w:tc>
          <w:tcPr>
            <w:tcW w:w="774" w:type="pct"/>
            <w:shd w:val="clear" w:color="auto" w:fill="auto"/>
            <w:tcMar>
              <w:top w:w="0" w:type="dxa"/>
              <w:bottom w:w="0" w:type="dxa"/>
            </w:tcMar>
            <w:vAlign w:val="center"/>
          </w:tcPr>
          <w:p w14:paraId="7C403A0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Date of birth</w:t>
            </w:r>
          </w:p>
        </w:tc>
        <w:tc>
          <w:tcPr>
            <w:tcW w:w="613" w:type="pct"/>
            <w:shd w:val="clear" w:color="auto" w:fill="auto"/>
            <w:tcMar>
              <w:top w:w="0" w:type="dxa"/>
              <w:bottom w:w="0" w:type="dxa"/>
            </w:tcMar>
            <w:vAlign w:val="center"/>
          </w:tcPr>
          <w:p w14:paraId="46FF9A87"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Qualification</w:t>
            </w:r>
          </w:p>
        </w:tc>
        <w:tc>
          <w:tcPr>
            <w:tcW w:w="2195" w:type="pct"/>
            <w:shd w:val="clear" w:color="auto" w:fill="auto"/>
            <w:tcMar>
              <w:top w:w="0" w:type="dxa"/>
              <w:bottom w:w="0" w:type="dxa"/>
            </w:tcMar>
            <w:vAlign w:val="center"/>
          </w:tcPr>
          <w:p w14:paraId="56D8017C"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Date of appointment/dismissal as member of the Executive Board</w:t>
            </w:r>
          </w:p>
        </w:tc>
      </w:tr>
      <w:tr w:rsidR="00F82B38" w:rsidRPr="002E4C75" w14:paraId="2A5FD97C" w14:textId="77777777" w:rsidTr="00A50527">
        <w:tc>
          <w:tcPr>
            <w:tcW w:w="347" w:type="pct"/>
            <w:shd w:val="clear" w:color="auto" w:fill="auto"/>
            <w:tcMar>
              <w:top w:w="0" w:type="dxa"/>
              <w:bottom w:w="0" w:type="dxa"/>
            </w:tcMar>
            <w:vAlign w:val="center"/>
          </w:tcPr>
          <w:p w14:paraId="0B57063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1</w:t>
            </w:r>
          </w:p>
        </w:tc>
        <w:tc>
          <w:tcPr>
            <w:tcW w:w="1071" w:type="pct"/>
            <w:shd w:val="clear" w:color="auto" w:fill="auto"/>
            <w:tcMar>
              <w:top w:w="0" w:type="dxa"/>
              <w:bottom w:w="0" w:type="dxa"/>
            </w:tcMar>
            <w:vAlign w:val="center"/>
          </w:tcPr>
          <w:p w14:paraId="24955F6B"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Mr. </w:t>
            </w:r>
            <w:proofErr w:type="spellStart"/>
            <w:r w:rsidRPr="002E4C75">
              <w:rPr>
                <w:rFonts w:ascii="Arial" w:hAnsi="Arial" w:cs="Arial"/>
                <w:color w:val="010000"/>
                <w:sz w:val="20"/>
                <w:szCs w:val="20"/>
              </w:rPr>
              <w:t>Luu</w:t>
            </w:r>
            <w:proofErr w:type="spellEnd"/>
            <w:r w:rsidRPr="002E4C75">
              <w:rPr>
                <w:rFonts w:ascii="Arial" w:hAnsi="Arial" w:cs="Arial"/>
                <w:color w:val="010000"/>
                <w:sz w:val="20"/>
                <w:szCs w:val="20"/>
              </w:rPr>
              <w:t xml:space="preserve"> Van </w:t>
            </w:r>
            <w:proofErr w:type="spellStart"/>
            <w:r w:rsidRPr="002E4C75">
              <w:rPr>
                <w:rFonts w:ascii="Arial" w:hAnsi="Arial" w:cs="Arial"/>
                <w:color w:val="010000"/>
                <w:sz w:val="20"/>
                <w:szCs w:val="20"/>
              </w:rPr>
              <w:t>Thinh</w:t>
            </w:r>
            <w:proofErr w:type="spellEnd"/>
          </w:p>
        </w:tc>
        <w:tc>
          <w:tcPr>
            <w:tcW w:w="774" w:type="pct"/>
            <w:shd w:val="clear" w:color="auto" w:fill="auto"/>
            <w:tcMar>
              <w:top w:w="0" w:type="dxa"/>
              <w:bottom w:w="0" w:type="dxa"/>
            </w:tcMar>
            <w:vAlign w:val="center"/>
          </w:tcPr>
          <w:p w14:paraId="117A48A4" w14:textId="2DC1AF3E" w:rsidR="00F82B38" w:rsidRPr="002E4C75" w:rsidRDefault="00A50527"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s="Arial"/>
                <w:color w:val="010000"/>
                <w:sz w:val="20"/>
                <w:szCs w:val="20"/>
              </w:rPr>
              <w:t>February 27, 1964</w:t>
            </w:r>
          </w:p>
        </w:tc>
        <w:tc>
          <w:tcPr>
            <w:tcW w:w="613" w:type="pct"/>
            <w:shd w:val="clear" w:color="auto" w:fill="auto"/>
            <w:tcMar>
              <w:top w:w="0" w:type="dxa"/>
              <w:bottom w:w="0" w:type="dxa"/>
            </w:tcMar>
            <w:vAlign w:val="center"/>
          </w:tcPr>
          <w:p w14:paraId="1B417AF8"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w:t>
            </w:r>
          </w:p>
        </w:tc>
        <w:tc>
          <w:tcPr>
            <w:tcW w:w="2195" w:type="pct"/>
            <w:shd w:val="clear" w:color="auto" w:fill="auto"/>
            <w:tcMar>
              <w:top w:w="0" w:type="dxa"/>
              <w:bottom w:w="0" w:type="dxa"/>
            </w:tcMar>
            <w:vAlign w:val="center"/>
          </w:tcPr>
          <w:p w14:paraId="3A174932" w14:textId="2D57D040"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Appointment date</w:t>
            </w:r>
            <w:r w:rsidR="00347381">
              <w:rPr>
                <w:rFonts w:ascii="Arial" w:hAnsi="Arial" w:cs="Arial"/>
                <w:color w:val="010000"/>
                <w:sz w:val="20"/>
                <w:szCs w:val="20"/>
              </w:rPr>
              <w:t>:</w:t>
            </w:r>
            <w:r w:rsidRPr="002E4C75">
              <w:rPr>
                <w:rFonts w:ascii="Arial" w:hAnsi="Arial" w:cs="Arial"/>
                <w:color w:val="010000"/>
                <w:sz w:val="20"/>
                <w:szCs w:val="20"/>
              </w:rPr>
              <w:t xml:space="preserve"> January 17, 2023</w:t>
            </w:r>
          </w:p>
        </w:tc>
      </w:tr>
      <w:tr w:rsidR="00F82B38" w:rsidRPr="002E4C75" w14:paraId="37762616" w14:textId="77777777" w:rsidTr="00A50527">
        <w:tc>
          <w:tcPr>
            <w:tcW w:w="347" w:type="pct"/>
            <w:shd w:val="clear" w:color="auto" w:fill="auto"/>
            <w:tcMar>
              <w:top w:w="0" w:type="dxa"/>
              <w:bottom w:w="0" w:type="dxa"/>
            </w:tcMar>
            <w:vAlign w:val="center"/>
          </w:tcPr>
          <w:p w14:paraId="3A27271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2</w:t>
            </w:r>
          </w:p>
        </w:tc>
        <w:tc>
          <w:tcPr>
            <w:tcW w:w="1071" w:type="pct"/>
            <w:shd w:val="clear" w:color="auto" w:fill="auto"/>
            <w:tcMar>
              <w:top w:w="0" w:type="dxa"/>
              <w:bottom w:w="0" w:type="dxa"/>
            </w:tcMar>
            <w:vAlign w:val="center"/>
          </w:tcPr>
          <w:p w14:paraId="0B145EC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Mr. Lam Duc </w:t>
            </w:r>
            <w:proofErr w:type="spellStart"/>
            <w:r w:rsidRPr="002E4C75">
              <w:rPr>
                <w:rFonts w:ascii="Arial" w:hAnsi="Arial" w:cs="Arial"/>
                <w:color w:val="010000"/>
                <w:sz w:val="20"/>
                <w:szCs w:val="20"/>
              </w:rPr>
              <w:t>Toan</w:t>
            </w:r>
            <w:proofErr w:type="spellEnd"/>
          </w:p>
        </w:tc>
        <w:tc>
          <w:tcPr>
            <w:tcW w:w="774" w:type="pct"/>
            <w:shd w:val="clear" w:color="auto" w:fill="auto"/>
            <w:tcMar>
              <w:top w:w="0" w:type="dxa"/>
              <w:bottom w:w="0" w:type="dxa"/>
            </w:tcMar>
            <w:vAlign w:val="center"/>
          </w:tcPr>
          <w:p w14:paraId="27859B17" w14:textId="340327A7" w:rsidR="00F82B38" w:rsidRPr="002E4C75" w:rsidRDefault="00A50527"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s="Arial"/>
                <w:color w:val="010000"/>
                <w:sz w:val="20"/>
                <w:szCs w:val="20"/>
              </w:rPr>
              <w:t>October 25, 1974</w:t>
            </w:r>
          </w:p>
        </w:tc>
        <w:tc>
          <w:tcPr>
            <w:tcW w:w="613" w:type="pct"/>
            <w:shd w:val="clear" w:color="auto" w:fill="auto"/>
            <w:tcMar>
              <w:top w:w="0" w:type="dxa"/>
              <w:bottom w:w="0" w:type="dxa"/>
            </w:tcMar>
            <w:vAlign w:val="center"/>
          </w:tcPr>
          <w:p w14:paraId="4B9B992C"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w:t>
            </w:r>
          </w:p>
        </w:tc>
        <w:tc>
          <w:tcPr>
            <w:tcW w:w="2195" w:type="pct"/>
            <w:shd w:val="clear" w:color="auto" w:fill="auto"/>
            <w:tcMar>
              <w:top w:w="0" w:type="dxa"/>
              <w:bottom w:w="0" w:type="dxa"/>
            </w:tcMar>
            <w:vAlign w:val="center"/>
          </w:tcPr>
          <w:p w14:paraId="2B500254" w14:textId="1CDCEB70"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Appointment date</w:t>
            </w:r>
            <w:r w:rsidR="00347381">
              <w:rPr>
                <w:rFonts w:ascii="Arial" w:hAnsi="Arial" w:cs="Arial"/>
                <w:color w:val="010000"/>
                <w:sz w:val="20"/>
                <w:szCs w:val="20"/>
              </w:rPr>
              <w:t>:</w:t>
            </w:r>
            <w:r w:rsidRPr="002E4C75">
              <w:rPr>
                <w:rFonts w:ascii="Arial" w:hAnsi="Arial" w:cs="Arial"/>
                <w:color w:val="010000"/>
                <w:sz w:val="20"/>
                <w:szCs w:val="20"/>
              </w:rPr>
              <w:t xml:space="preserve"> February 03, 2020</w:t>
            </w:r>
          </w:p>
        </w:tc>
      </w:tr>
      <w:tr w:rsidR="00F82B38" w:rsidRPr="002E4C75" w14:paraId="24B5BC5F" w14:textId="77777777" w:rsidTr="00A50527">
        <w:tc>
          <w:tcPr>
            <w:tcW w:w="347" w:type="pct"/>
            <w:shd w:val="clear" w:color="auto" w:fill="auto"/>
            <w:tcMar>
              <w:top w:w="0" w:type="dxa"/>
              <w:bottom w:w="0" w:type="dxa"/>
            </w:tcMar>
            <w:vAlign w:val="center"/>
          </w:tcPr>
          <w:p w14:paraId="4A9FDE1A"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3</w:t>
            </w:r>
          </w:p>
        </w:tc>
        <w:tc>
          <w:tcPr>
            <w:tcW w:w="1071" w:type="pct"/>
            <w:shd w:val="clear" w:color="auto" w:fill="auto"/>
            <w:tcMar>
              <w:top w:w="0" w:type="dxa"/>
              <w:bottom w:w="0" w:type="dxa"/>
            </w:tcMar>
            <w:vAlign w:val="center"/>
          </w:tcPr>
          <w:p w14:paraId="7218698D"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Ms. Ho Thi </w:t>
            </w:r>
            <w:proofErr w:type="spellStart"/>
            <w:r w:rsidRPr="002E4C75">
              <w:rPr>
                <w:rFonts w:ascii="Arial" w:hAnsi="Arial" w:cs="Arial"/>
                <w:color w:val="010000"/>
                <w:sz w:val="20"/>
                <w:szCs w:val="20"/>
              </w:rPr>
              <w:t>Hien</w:t>
            </w:r>
            <w:proofErr w:type="spellEnd"/>
          </w:p>
        </w:tc>
        <w:tc>
          <w:tcPr>
            <w:tcW w:w="774" w:type="pct"/>
            <w:shd w:val="clear" w:color="auto" w:fill="auto"/>
            <w:tcMar>
              <w:top w:w="0" w:type="dxa"/>
              <w:bottom w:w="0" w:type="dxa"/>
            </w:tcMar>
            <w:vAlign w:val="center"/>
          </w:tcPr>
          <w:p w14:paraId="2D964BD2" w14:textId="76FF51E8" w:rsidR="00F82B38" w:rsidRPr="002E4C75" w:rsidRDefault="00347381"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s="Arial"/>
                <w:color w:val="010000"/>
                <w:sz w:val="20"/>
                <w:szCs w:val="20"/>
              </w:rPr>
              <w:t>September 28, 1981</w:t>
            </w:r>
          </w:p>
        </w:tc>
        <w:tc>
          <w:tcPr>
            <w:tcW w:w="613" w:type="pct"/>
            <w:shd w:val="clear" w:color="auto" w:fill="auto"/>
            <w:tcMar>
              <w:top w:w="0" w:type="dxa"/>
              <w:bottom w:w="0" w:type="dxa"/>
            </w:tcMar>
            <w:vAlign w:val="center"/>
          </w:tcPr>
          <w:p w14:paraId="79E78C08"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w:t>
            </w:r>
          </w:p>
        </w:tc>
        <w:tc>
          <w:tcPr>
            <w:tcW w:w="2195" w:type="pct"/>
            <w:shd w:val="clear" w:color="auto" w:fill="auto"/>
            <w:tcMar>
              <w:top w:w="0" w:type="dxa"/>
              <w:bottom w:w="0" w:type="dxa"/>
            </w:tcMar>
            <w:vAlign w:val="center"/>
          </w:tcPr>
          <w:p w14:paraId="42F3F974" w14:textId="6240E66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Dismissal date</w:t>
            </w:r>
            <w:r w:rsidR="00347381">
              <w:rPr>
                <w:rFonts w:ascii="Arial" w:hAnsi="Arial" w:cs="Arial"/>
                <w:color w:val="010000"/>
                <w:sz w:val="20"/>
                <w:szCs w:val="20"/>
              </w:rPr>
              <w:t>:</w:t>
            </w:r>
            <w:r w:rsidRPr="002E4C75">
              <w:rPr>
                <w:rFonts w:ascii="Arial" w:hAnsi="Arial" w:cs="Arial"/>
                <w:color w:val="010000"/>
                <w:sz w:val="20"/>
                <w:szCs w:val="20"/>
              </w:rPr>
              <w:t xml:space="preserve"> April 01, 2023</w:t>
            </w:r>
          </w:p>
        </w:tc>
      </w:tr>
      <w:tr w:rsidR="00F82B38" w:rsidRPr="002E4C75" w14:paraId="6F62A86F" w14:textId="77777777" w:rsidTr="00A50527">
        <w:tc>
          <w:tcPr>
            <w:tcW w:w="347" w:type="pct"/>
            <w:shd w:val="clear" w:color="auto" w:fill="auto"/>
            <w:tcMar>
              <w:top w:w="0" w:type="dxa"/>
              <w:bottom w:w="0" w:type="dxa"/>
            </w:tcMar>
            <w:vAlign w:val="center"/>
          </w:tcPr>
          <w:p w14:paraId="6B084B32"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4</w:t>
            </w:r>
          </w:p>
        </w:tc>
        <w:tc>
          <w:tcPr>
            <w:tcW w:w="1071" w:type="pct"/>
            <w:shd w:val="clear" w:color="auto" w:fill="auto"/>
            <w:tcMar>
              <w:top w:w="0" w:type="dxa"/>
              <w:bottom w:w="0" w:type="dxa"/>
            </w:tcMar>
            <w:vAlign w:val="center"/>
          </w:tcPr>
          <w:p w14:paraId="3839B054"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Mr. Nguyen Duc Cong</w:t>
            </w:r>
          </w:p>
        </w:tc>
        <w:tc>
          <w:tcPr>
            <w:tcW w:w="774" w:type="pct"/>
            <w:shd w:val="clear" w:color="auto" w:fill="auto"/>
            <w:tcMar>
              <w:top w:w="0" w:type="dxa"/>
              <w:bottom w:w="0" w:type="dxa"/>
            </w:tcMar>
            <w:vAlign w:val="center"/>
          </w:tcPr>
          <w:p w14:paraId="182E6767" w14:textId="1A411B9F"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September </w:t>
            </w:r>
            <w:r w:rsidR="00347381">
              <w:rPr>
                <w:rFonts w:ascii="Arial" w:hAnsi="Arial" w:cs="Arial"/>
                <w:color w:val="010000"/>
                <w:sz w:val="20"/>
                <w:szCs w:val="20"/>
              </w:rPr>
              <w:t>07, 1981</w:t>
            </w:r>
          </w:p>
        </w:tc>
        <w:tc>
          <w:tcPr>
            <w:tcW w:w="613" w:type="pct"/>
            <w:shd w:val="clear" w:color="auto" w:fill="auto"/>
            <w:tcMar>
              <w:top w:w="0" w:type="dxa"/>
              <w:bottom w:w="0" w:type="dxa"/>
            </w:tcMar>
            <w:vAlign w:val="center"/>
          </w:tcPr>
          <w:p w14:paraId="47418893" w14:textId="7777777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w:t>
            </w:r>
          </w:p>
        </w:tc>
        <w:tc>
          <w:tcPr>
            <w:tcW w:w="2195" w:type="pct"/>
            <w:shd w:val="clear" w:color="auto" w:fill="auto"/>
            <w:tcMar>
              <w:top w:w="0" w:type="dxa"/>
              <w:bottom w:w="0" w:type="dxa"/>
            </w:tcMar>
            <w:vAlign w:val="center"/>
          </w:tcPr>
          <w:p w14:paraId="3821450C" w14:textId="6ED3D887" w:rsidR="00F82B38" w:rsidRPr="002E4C75" w:rsidRDefault="00326D5F" w:rsidP="00A50527">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Dismissal date</w:t>
            </w:r>
            <w:r w:rsidR="00347381">
              <w:rPr>
                <w:rFonts w:ascii="Arial" w:hAnsi="Arial" w:cs="Arial"/>
                <w:color w:val="010000"/>
                <w:sz w:val="20"/>
                <w:szCs w:val="20"/>
              </w:rPr>
              <w:t>:</w:t>
            </w:r>
            <w:r w:rsidRPr="002E4C75">
              <w:rPr>
                <w:rFonts w:ascii="Arial" w:hAnsi="Arial" w:cs="Arial"/>
                <w:color w:val="010000"/>
                <w:sz w:val="20"/>
                <w:szCs w:val="20"/>
              </w:rPr>
              <w:t xml:space="preserve"> January 17, 2023</w:t>
            </w:r>
          </w:p>
        </w:tc>
      </w:tr>
    </w:tbl>
    <w:p w14:paraId="36E4AAAD" w14:textId="77777777" w:rsidR="00F82B38" w:rsidRPr="002E4C75" w:rsidRDefault="00326D5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lastRenderedPageBreak/>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00"/>
        <w:gridCol w:w="2706"/>
        <w:gridCol w:w="3791"/>
        <w:gridCol w:w="4252"/>
      </w:tblGrid>
      <w:tr w:rsidR="00F82B38" w:rsidRPr="002E4C75" w14:paraId="627B3509" w14:textId="77777777" w:rsidTr="00A50527">
        <w:tc>
          <w:tcPr>
            <w:tcW w:w="1147" w:type="pct"/>
            <w:shd w:val="clear" w:color="auto" w:fill="auto"/>
            <w:tcMar>
              <w:top w:w="0" w:type="dxa"/>
              <w:bottom w:w="0" w:type="dxa"/>
            </w:tcMar>
            <w:vAlign w:val="center"/>
          </w:tcPr>
          <w:p w14:paraId="7D748E87" w14:textId="77777777"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Full name</w:t>
            </w:r>
          </w:p>
        </w:tc>
        <w:tc>
          <w:tcPr>
            <w:tcW w:w="970" w:type="pct"/>
            <w:shd w:val="clear" w:color="auto" w:fill="auto"/>
            <w:tcMar>
              <w:top w:w="0" w:type="dxa"/>
              <w:bottom w:w="0" w:type="dxa"/>
            </w:tcMar>
            <w:vAlign w:val="center"/>
          </w:tcPr>
          <w:p w14:paraId="7B8CCF85" w14:textId="77777777"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Date of birth</w:t>
            </w:r>
          </w:p>
        </w:tc>
        <w:tc>
          <w:tcPr>
            <w:tcW w:w="1359" w:type="pct"/>
            <w:shd w:val="clear" w:color="auto" w:fill="auto"/>
            <w:tcMar>
              <w:top w:w="0" w:type="dxa"/>
              <w:bottom w:w="0" w:type="dxa"/>
            </w:tcMar>
            <w:vAlign w:val="center"/>
          </w:tcPr>
          <w:p w14:paraId="64021288" w14:textId="77777777"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Qualification</w:t>
            </w:r>
          </w:p>
        </w:tc>
        <w:tc>
          <w:tcPr>
            <w:tcW w:w="1524" w:type="pct"/>
            <w:shd w:val="clear" w:color="auto" w:fill="auto"/>
            <w:tcMar>
              <w:top w:w="0" w:type="dxa"/>
              <w:bottom w:w="0" w:type="dxa"/>
            </w:tcMar>
            <w:vAlign w:val="center"/>
          </w:tcPr>
          <w:p w14:paraId="3E8DD6EE" w14:textId="77777777"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Date of appointment/dismissal</w:t>
            </w:r>
          </w:p>
        </w:tc>
      </w:tr>
      <w:tr w:rsidR="00F82B38" w:rsidRPr="002E4C75" w14:paraId="1CCA9FDA" w14:textId="77777777" w:rsidTr="00A50527">
        <w:tc>
          <w:tcPr>
            <w:tcW w:w="1147" w:type="pct"/>
            <w:shd w:val="clear" w:color="auto" w:fill="auto"/>
            <w:tcMar>
              <w:top w:w="0" w:type="dxa"/>
              <w:bottom w:w="0" w:type="dxa"/>
            </w:tcMar>
            <w:vAlign w:val="center"/>
          </w:tcPr>
          <w:p w14:paraId="2BAE8C89" w14:textId="77777777"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Mr. Luong Ngoc Son</w:t>
            </w:r>
          </w:p>
        </w:tc>
        <w:tc>
          <w:tcPr>
            <w:tcW w:w="970" w:type="pct"/>
            <w:shd w:val="clear" w:color="auto" w:fill="auto"/>
            <w:tcMar>
              <w:top w:w="0" w:type="dxa"/>
              <w:bottom w:w="0" w:type="dxa"/>
            </w:tcMar>
            <w:vAlign w:val="center"/>
          </w:tcPr>
          <w:p w14:paraId="62523DAF" w14:textId="251CB1A5" w:rsidR="00F82B38" w:rsidRPr="002E4C75" w:rsidRDefault="00347381"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s="Arial"/>
                <w:color w:val="010000"/>
                <w:sz w:val="20"/>
                <w:szCs w:val="20"/>
              </w:rPr>
              <w:t>November 19, 1970</w:t>
            </w:r>
          </w:p>
        </w:tc>
        <w:tc>
          <w:tcPr>
            <w:tcW w:w="1359" w:type="pct"/>
            <w:shd w:val="clear" w:color="auto" w:fill="auto"/>
            <w:tcMar>
              <w:top w:w="0" w:type="dxa"/>
              <w:bottom w:w="0" w:type="dxa"/>
            </w:tcMar>
            <w:vAlign w:val="center"/>
          </w:tcPr>
          <w:p w14:paraId="08153B38" w14:textId="77777777"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w:t>
            </w:r>
          </w:p>
        </w:tc>
        <w:tc>
          <w:tcPr>
            <w:tcW w:w="1524" w:type="pct"/>
            <w:shd w:val="clear" w:color="auto" w:fill="auto"/>
            <w:tcMar>
              <w:top w:w="0" w:type="dxa"/>
              <w:bottom w:w="0" w:type="dxa"/>
            </w:tcMar>
            <w:vAlign w:val="center"/>
          </w:tcPr>
          <w:p w14:paraId="318D8240" w14:textId="5B1AB7D0"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Appointment date</w:t>
            </w:r>
            <w:r w:rsidR="00347381">
              <w:rPr>
                <w:rFonts w:ascii="Arial" w:hAnsi="Arial" w:cs="Arial"/>
                <w:color w:val="010000"/>
                <w:sz w:val="20"/>
                <w:szCs w:val="20"/>
              </w:rPr>
              <w:t>:</w:t>
            </w:r>
            <w:r w:rsidRPr="002E4C75">
              <w:rPr>
                <w:rFonts w:ascii="Arial" w:hAnsi="Arial" w:cs="Arial"/>
                <w:color w:val="010000"/>
                <w:sz w:val="20"/>
                <w:szCs w:val="20"/>
              </w:rPr>
              <w:t xml:space="preserve"> April 01, 2023</w:t>
            </w:r>
          </w:p>
        </w:tc>
      </w:tr>
      <w:tr w:rsidR="00F82B38" w:rsidRPr="002E4C75" w14:paraId="0F580956" w14:textId="77777777" w:rsidTr="00A50527">
        <w:tc>
          <w:tcPr>
            <w:tcW w:w="1147" w:type="pct"/>
            <w:shd w:val="clear" w:color="auto" w:fill="auto"/>
            <w:tcMar>
              <w:top w:w="0" w:type="dxa"/>
              <w:bottom w:w="0" w:type="dxa"/>
            </w:tcMar>
            <w:vAlign w:val="center"/>
          </w:tcPr>
          <w:p w14:paraId="2463366E" w14:textId="77777777"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Mr. Nguyen </w:t>
            </w:r>
            <w:proofErr w:type="spellStart"/>
            <w:r w:rsidRPr="002E4C75">
              <w:rPr>
                <w:rFonts w:ascii="Arial" w:hAnsi="Arial" w:cs="Arial"/>
                <w:color w:val="010000"/>
                <w:sz w:val="20"/>
                <w:szCs w:val="20"/>
              </w:rPr>
              <w:t>Trung</w:t>
            </w:r>
            <w:proofErr w:type="spellEnd"/>
            <w:r w:rsidRPr="002E4C75">
              <w:rPr>
                <w:rFonts w:ascii="Arial" w:hAnsi="Arial" w:cs="Arial"/>
                <w:color w:val="010000"/>
                <w:sz w:val="20"/>
                <w:szCs w:val="20"/>
              </w:rPr>
              <w:t xml:space="preserve"> </w:t>
            </w:r>
            <w:proofErr w:type="spellStart"/>
            <w:r w:rsidRPr="002E4C75">
              <w:rPr>
                <w:rFonts w:ascii="Arial" w:hAnsi="Arial" w:cs="Arial"/>
                <w:color w:val="010000"/>
                <w:sz w:val="20"/>
                <w:szCs w:val="20"/>
              </w:rPr>
              <w:t>Kien</w:t>
            </w:r>
            <w:proofErr w:type="spellEnd"/>
          </w:p>
        </w:tc>
        <w:tc>
          <w:tcPr>
            <w:tcW w:w="970" w:type="pct"/>
            <w:shd w:val="clear" w:color="auto" w:fill="auto"/>
            <w:tcMar>
              <w:top w:w="0" w:type="dxa"/>
              <w:bottom w:w="0" w:type="dxa"/>
            </w:tcMar>
            <w:vAlign w:val="center"/>
          </w:tcPr>
          <w:p w14:paraId="0D2BD156" w14:textId="68BDF988"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 xml:space="preserve">October 18, </w:t>
            </w:r>
            <w:r w:rsidR="00347381">
              <w:rPr>
                <w:rFonts w:ascii="Arial" w:hAnsi="Arial" w:cs="Arial"/>
                <w:color w:val="010000"/>
                <w:sz w:val="20"/>
                <w:szCs w:val="20"/>
              </w:rPr>
              <w:t>1975</w:t>
            </w:r>
          </w:p>
        </w:tc>
        <w:tc>
          <w:tcPr>
            <w:tcW w:w="1359" w:type="pct"/>
            <w:shd w:val="clear" w:color="auto" w:fill="auto"/>
            <w:tcMar>
              <w:top w:w="0" w:type="dxa"/>
              <w:bottom w:w="0" w:type="dxa"/>
            </w:tcMar>
            <w:vAlign w:val="center"/>
          </w:tcPr>
          <w:p w14:paraId="650A8CA2" w14:textId="77777777"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Bachelor</w:t>
            </w:r>
          </w:p>
        </w:tc>
        <w:tc>
          <w:tcPr>
            <w:tcW w:w="1524" w:type="pct"/>
            <w:shd w:val="clear" w:color="auto" w:fill="auto"/>
            <w:tcMar>
              <w:top w:w="0" w:type="dxa"/>
              <w:bottom w:w="0" w:type="dxa"/>
            </w:tcMar>
            <w:vAlign w:val="center"/>
          </w:tcPr>
          <w:p w14:paraId="60C20C20" w14:textId="2B0A8580" w:rsidR="00F82B38" w:rsidRPr="002E4C75" w:rsidRDefault="00326D5F" w:rsidP="00347381">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2E4C75">
              <w:rPr>
                <w:rFonts w:ascii="Arial" w:hAnsi="Arial" w:cs="Arial"/>
                <w:color w:val="010000"/>
                <w:sz w:val="20"/>
                <w:szCs w:val="20"/>
              </w:rPr>
              <w:t>Dismissal date</w:t>
            </w:r>
            <w:r w:rsidR="00347381">
              <w:rPr>
                <w:rFonts w:ascii="Arial" w:hAnsi="Arial" w:cs="Arial"/>
                <w:color w:val="010000"/>
                <w:sz w:val="20"/>
                <w:szCs w:val="20"/>
              </w:rPr>
              <w:t>:</w:t>
            </w:r>
            <w:bookmarkStart w:id="0" w:name="_GoBack"/>
            <w:bookmarkEnd w:id="0"/>
            <w:r w:rsidRPr="002E4C75">
              <w:rPr>
                <w:rFonts w:ascii="Arial" w:hAnsi="Arial" w:cs="Arial"/>
                <w:color w:val="010000"/>
                <w:sz w:val="20"/>
                <w:szCs w:val="20"/>
              </w:rPr>
              <w:t xml:space="preserve"> April 01, 2023</w:t>
            </w:r>
          </w:p>
        </w:tc>
      </w:tr>
    </w:tbl>
    <w:p w14:paraId="3F6AD653" w14:textId="77777777" w:rsidR="00F82B38" w:rsidRPr="002E4C75" w:rsidRDefault="00326D5F">
      <w:pPr>
        <w:keepNext/>
        <w:numPr>
          <w:ilvl w:val="0"/>
          <w:numId w:val="1"/>
        </w:numPr>
        <w:pBdr>
          <w:top w:val="nil"/>
          <w:left w:val="nil"/>
          <w:bottom w:val="nil"/>
          <w:right w:val="nil"/>
          <w:between w:val="nil"/>
        </w:pBdr>
        <w:tabs>
          <w:tab w:val="left" w:pos="360"/>
          <w:tab w:val="left" w:pos="542"/>
        </w:tabs>
        <w:spacing w:after="120" w:line="360" w:lineRule="auto"/>
        <w:rPr>
          <w:rFonts w:ascii="Arial" w:eastAsia="Arial" w:hAnsi="Arial" w:cs="Arial"/>
          <w:color w:val="010000"/>
          <w:sz w:val="20"/>
          <w:szCs w:val="20"/>
        </w:rPr>
      </w:pPr>
      <w:r w:rsidRPr="002E4C75">
        <w:rPr>
          <w:rFonts w:ascii="Arial" w:hAnsi="Arial" w:cs="Arial"/>
          <w:color w:val="010000"/>
          <w:sz w:val="20"/>
          <w:szCs w:val="20"/>
        </w:rPr>
        <w:t>Training on corporate governance:</w:t>
      </w:r>
    </w:p>
    <w:p w14:paraId="00ACFCD5" w14:textId="77777777" w:rsidR="00F82B38" w:rsidRPr="002E4C75" w:rsidRDefault="00326D5F">
      <w:pPr>
        <w:numPr>
          <w:ilvl w:val="0"/>
          <w:numId w:val="1"/>
        </w:numPr>
        <w:pBdr>
          <w:top w:val="nil"/>
          <w:left w:val="nil"/>
          <w:bottom w:val="nil"/>
          <w:right w:val="nil"/>
          <w:between w:val="nil"/>
        </w:pBdr>
        <w:tabs>
          <w:tab w:val="left" w:pos="360"/>
          <w:tab w:val="left" w:pos="646"/>
        </w:tabs>
        <w:spacing w:after="120" w:line="360" w:lineRule="auto"/>
        <w:rPr>
          <w:rFonts w:ascii="Arial" w:eastAsia="Arial" w:hAnsi="Arial" w:cs="Arial"/>
          <w:color w:val="010000"/>
          <w:sz w:val="20"/>
          <w:szCs w:val="20"/>
        </w:rPr>
      </w:pPr>
      <w:r w:rsidRPr="002E4C75">
        <w:rPr>
          <w:rFonts w:ascii="Arial" w:hAnsi="Arial" w:cs="Arial"/>
          <w:color w:val="010000"/>
          <w:sz w:val="20"/>
          <w:szCs w:val="20"/>
        </w:rPr>
        <w:t>List of affiliated persons of the public company in 2023 and transactions of the affiliated person of the Company with the Company itself.</w:t>
      </w:r>
    </w:p>
    <w:p w14:paraId="076C2038" w14:textId="77777777" w:rsidR="00F82B38" w:rsidRPr="002E4C75" w:rsidRDefault="00326D5F">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Transactions between the Company and affiliated persons of the Company; or between the Company and major shareholders, PDMR, or affiliated persons of PDMR:</w:t>
      </w:r>
    </w:p>
    <w:tbl>
      <w:tblPr>
        <w:tblStyle w:val="a5"/>
        <w:tblW w:w="5000" w:type="pct"/>
        <w:tblLook w:val="0400" w:firstRow="0" w:lastRow="0" w:firstColumn="0" w:lastColumn="0" w:noHBand="0" w:noVBand="1"/>
      </w:tblPr>
      <w:tblGrid>
        <w:gridCol w:w="353"/>
        <w:gridCol w:w="2070"/>
        <w:gridCol w:w="1350"/>
        <w:gridCol w:w="1889"/>
        <w:gridCol w:w="1529"/>
        <w:gridCol w:w="1172"/>
        <w:gridCol w:w="3150"/>
        <w:gridCol w:w="1886"/>
        <w:gridCol w:w="550"/>
      </w:tblGrid>
      <w:tr w:rsidR="00A50527" w:rsidRPr="002E4C75" w14:paraId="2E7688D4" w14:textId="77777777" w:rsidTr="00A50527">
        <w:tc>
          <w:tcPr>
            <w:tcW w:w="127" w:type="pct"/>
            <w:tcBorders>
              <w:top w:val="single" w:sz="4" w:space="0" w:color="000000"/>
              <w:left w:val="single" w:sz="4" w:space="0" w:color="000000"/>
            </w:tcBorders>
            <w:shd w:val="clear" w:color="auto" w:fill="auto"/>
            <w:tcMar>
              <w:top w:w="0" w:type="dxa"/>
              <w:bottom w:w="0" w:type="dxa"/>
            </w:tcMar>
            <w:vAlign w:val="center"/>
          </w:tcPr>
          <w:p w14:paraId="5A1CB798"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No.</w:t>
            </w:r>
          </w:p>
        </w:tc>
        <w:tc>
          <w:tcPr>
            <w:tcW w:w="742" w:type="pct"/>
            <w:tcBorders>
              <w:top w:val="single" w:sz="4" w:space="0" w:color="000000"/>
              <w:left w:val="single" w:sz="4" w:space="0" w:color="000000"/>
            </w:tcBorders>
            <w:shd w:val="clear" w:color="auto" w:fill="auto"/>
            <w:tcMar>
              <w:top w:w="0" w:type="dxa"/>
              <w:bottom w:w="0" w:type="dxa"/>
            </w:tcMar>
            <w:vAlign w:val="center"/>
          </w:tcPr>
          <w:p w14:paraId="1ABC30DA"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Name of organization/individual</w:t>
            </w:r>
          </w:p>
        </w:tc>
        <w:tc>
          <w:tcPr>
            <w:tcW w:w="484" w:type="pct"/>
            <w:tcBorders>
              <w:top w:val="single" w:sz="4" w:space="0" w:color="000000"/>
              <w:left w:val="single" w:sz="4" w:space="0" w:color="000000"/>
            </w:tcBorders>
            <w:shd w:val="clear" w:color="auto" w:fill="auto"/>
            <w:tcMar>
              <w:top w:w="0" w:type="dxa"/>
              <w:bottom w:w="0" w:type="dxa"/>
            </w:tcMar>
            <w:vAlign w:val="center"/>
          </w:tcPr>
          <w:p w14:paraId="40AAE945"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Relations with the Company</w:t>
            </w:r>
          </w:p>
        </w:tc>
        <w:tc>
          <w:tcPr>
            <w:tcW w:w="677" w:type="pct"/>
            <w:tcBorders>
              <w:top w:val="single" w:sz="4" w:space="0" w:color="000000"/>
              <w:left w:val="single" w:sz="4" w:space="0" w:color="000000"/>
            </w:tcBorders>
            <w:shd w:val="clear" w:color="auto" w:fill="auto"/>
            <w:tcMar>
              <w:top w:w="0" w:type="dxa"/>
              <w:bottom w:w="0" w:type="dxa"/>
            </w:tcMar>
            <w:vAlign w:val="center"/>
          </w:tcPr>
          <w:p w14:paraId="307EA51B" w14:textId="26FBB65A"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NSH No.*, Date of issue, Place of iss</w:t>
            </w:r>
            <w:r w:rsidR="00A50527">
              <w:rPr>
                <w:rFonts w:ascii="Arial" w:hAnsi="Arial" w:cs="Arial"/>
                <w:color w:val="010000"/>
                <w:sz w:val="20"/>
                <w:szCs w:val="20"/>
              </w:rPr>
              <w:t>ue</w:t>
            </w:r>
          </w:p>
        </w:tc>
        <w:tc>
          <w:tcPr>
            <w:tcW w:w="548" w:type="pct"/>
            <w:tcBorders>
              <w:top w:val="single" w:sz="4" w:space="0" w:color="000000"/>
              <w:left w:val="single" w:sz="4" w:space="0" w:color="000000"/>
            </w:tcBorders>
            <w:shd w:val="clear" w:color="auto" w:fill="auto"/>
            <w:tcMar>
              <w:top w:w="0" w:type="dxa"/>
              <w:bottom w:w="0" w:type="dxa"/>
            </w:tcMar>
            <w:vAlign w:val="center"/>
          </w:tcPr>
          <w:p w14:paraId="0590DCF2"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Head office address/Contact address</w:t>
            </w:r>
          </w:p>
        </w:tc>
        <w:tc>
          <w:tcPr>
            <w:tcW w:w="420" w:type="pct"/>
            <w:tcBorders>
              <w:top w:val="single" w:sz="4" w:space="0" w:color="000000"/>
              <w:left w:val="single" w:sz="4" w:space="0" w:color="000000"/>
            </w:tcBorders>
            <w:shd w:val="clear" w:color="auto" w:fill="auto"/>
            <w:tcMar>
              <w:top w:w="0" w:type="dxa"/>
              <w:bottom w:w="0" w:type="dxa"/>
            </w:tcMar>
            <w:vAlign w:val="center"/>
          </w:tcPr>
          <w:p w14:paraId="2178E51E"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Time of transaction</w:t>
            </w:r>
          </w:p>
        </w:tc>
        <w:tc>
          <w:tcPr>
            <w:tcW w:w="1129" w:type="pct"/>
            <w:tcBorders>
              <w:top w:val="single" w:sz="4" w:space="0" w:color="000000"/>
              <w:left w:val="single" w:sz="4" w:space="0" w:color="000000"/>
            </w:tcBorders>
            <w:shd w:val="clear" w:color="auto" w:fill="auto"/>
            <w:tcMar>
              <w:top w:w="0" w:type="dxa"/>
              <w:bottom w:w="0" w:type="dxa"/>
            </w:tcMar>
            <w:vAlign w:val="center"/>
          </w:tcPr>
          <w:p w14:paraId="35FA6207"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General Mandate/Decision of the General Meeting of Shareholder No. or Board Resolution/Decision No. (including date of promulgation, if any)</w:t>
            </w:r>
          </w:p>
        </w:tc>
        <w:tc>
          <w:tcPr>
            <w:tcW w:w="676" w:type="pct"/>
            <w:tcBorders>
              <w:top w:val="single" w:sz="4" w:space="0" w:color="000000"/>
              <w:left w:val="single" w:sz="4" w:space="0" w:color="000000"/>
            </w:tcBorders>
            <w:shd w:val="clear" w:color="auto" w:fill="auto"/>
            <w:tcMar>
              <w:top w:w="0" w:type="dxa"/>
              <w:bottom w:w="0" w:type="dxa"/>
            </w:tcMar>
            <w:vAlign w:val="center"/>
          </w:tcPr>
          <w:p w14:paraId="618F6DDF"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Contents, quantity, total value of transaction</w:t>
            </w:r>
          </w:p>
        </w:tc>
        <w:tc>
          <w:tcPr>
            <w:tcW w:w="1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770137"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Note</w:t>
            </w:r>
          </w:p>
        </w:tc>
      </w:tr>
      <w:tr w:rsidR="00F82B38" w:rsidRPr="002E4C75" w14:paraId="0B33C091" w14:textId="77777777" w:rsidTr="00A50527">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6BEB6F"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None</w:t>
            </w:r>
          </w:p>
        </w:tc>
      </w:tr>
    </w:tbl>
    <w:p w14:paraId="5B6F39D7" w14:textId="77777777" w:rsidR="00F82B38" w:rsidRPr="002E4C75" w:rsidRDefault="00326D5F">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Transactions between PDMR of the Company, affiliated persons of PDMR and subsidiaries or companies controlled by the Company:</w:t>
      </w:r>
    </w:p>
    <w:tbl>
      <w:tblPr>
        <w:tblStyle w:val="a6"/>
        <w:tblW w:w="5000" w:type="pct"/>
        <w:tblLook w:val="0400" w:firstRow="0" w:lastRow="0" w:firstColumn="0" w:lastColumn="0" w:noHBand="0" w:noVBand="1"/>
      </w:tblPr>
      <w:tblGrid>
        <w:gridCol w:w="770"/>
        <w:gridCol w:w="1699"/>
        <w:gridCol w:w="1306"/>
        <w:gridCol w:w="1529"/>
        <w:gridCol w:w="1802"/>
        <w:gridCol w:w="898"/>
        <w:gridCol w:w="2341"/>
        <w:gridCol w:w="1350"/>
        <w:gridCol w:w="1710"/>
        <w:gridCol w:w="544"/>
      </w:tblGrid>
      <w:tr w:rsidR="00A50527" w:rsidRPr="002E4C75" w14:paraId="3C39818F" w14:textId="77777777" w:rsidTr="00A50527">
        <w:tc>
          <w:tcPr>
            <w:tcW w:w="276" w:type="pct"/>
            <w:tcBorders>
              <w:top w:val="single" w:sz="4" w:space="0" w:color="000000"/>
              <w:left w:val="single" w:sz="4" w:space="0" w:color="000000"/>
            </w:tcBorders>
            <w:shd w:val="clear" w:color="auto" w:fill="auto"/>
            <w:tcMar>
              <w:top w:w="0" w:type="dxa"/>
              <w:bottom w:w="0" w:type="dxa"/>
            </w:tcMar>
            <w:vAlign w:val="center"/>
          </w:tcPr>
          <w:p w14:paraId="550ACBAA"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No.</w:t>
            </w:r>
          </w:p>
        </w:tc>
        <w:tc>
          <w:tcPr>
            <w:tcW w:w="609" w:type="pct"/>
            <w:tcBorders>
              <w:top w:val="single" w:sz="4" w:space="0" w:color="000000"/>
              <w:left w:val="single" w:sz="4" w:space="0" w:color="000000"/>
            </w:tcBorders>
            <w:shd w:val="clear" w:color="auto" w:fill="auto"/>
            <w:tcMar>
              <w:top w:w="0" w:type="dxa"/>
              <w:bottom w:w="0" w:type="dxa"/>
            </w:tcMar>
            <w:vAlign w:val="center"/>
          </w:tcPr>
          <w:p w14:paraId="1A341B71"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Transaction conductor</w:t>
            </w:r>
          </w:p>
        </w:tc>
        <w:tc>
          <w:tcPr>
            <w:tcW w:w="468" w:type="pct"/>
            <w:tcBorders>
              <w:top w:val="single" w:sz="4" w:space="0" w:color="000000"/>
              <w:left w:val="single" w:sz="4" w:space="0" w:color="000000"/>
            </w:tcBorders>
            <w:shd w:val="clear" w:color="auto" w:fill="auto"/>
            <w:tcMar>
              <w:top w:w="0" w:type="dxa"/>
              <w:bottom w:w="0" w:type="dxa"/>
            </w:tcMar>
            <w:vAlign w:val="center"/>
          </w:tcPr>
          <w:p w14:paraId="5C0D79FE"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Relations with PMDR</w:t>
            </w:r>
          </w:p>
        </w:tc>
        <w:tc>
          <w:tcPr>
            <w:tcW w:w="548" w:type="pct"/>
            <w:tcBorders>
              <w:top w:val="single" w:sz="4" w:space="0" w:color="000000"/>
              <w:left w:val="single" w:sz="4" w:space="0" w:color="000000"/>
            </w:tcBorders>
            <w:shd w:val="clear" w:color="auto" w:fill="auto"/>
            <w:tcMar>
              <w:top w:w="0" w:type="dxa"/>
              <w:bottom w:w="0" w:type="dxa"/>
            </w:tcMar>
            <w:vAlign w:val="center"/>
          </w:tcPr>
          <w:p w14:paraId="0C0DEB1B"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Position at the listed Company</w:t>
            </w:r>
          </w:p>
        </w:tc>
        <w:tc>
          <w:tcPr>
            <w:tcW w:w="646" w:type="pct"/>
            <w:tcBorders>
              <w:top w:val="single" w:sz="4" w:space="0" w:color="000000"/>
              <w:left w:val="single" w:sz="4" w:space="0" w:color="000000"/>
            </w:tcBorders>
            <w:shd w:val="clear" w:color="auto" w:fill="auto"/>
            <w:tcMar>
              <w:top w:w="0" w:type="dxa"/>
              <w:bottom w:w="0" w:type="dxa"/>
            </w:tcMar>
            <w:vAlign w:val="center"/>
          </w:tcPr>
          <w:p w14:paraId="0D011885"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ID card/Passport No., date of issue, place of issue</w:t>
            </w:r>
          </w:p>
        </w:tc>
        <w:tc>
          <w:tcPr>
            <w:tcW w:w="322" w:type="pct"/>
            <w:tcBorders>
              <w:top w:val="single" w:sz="4" w:space="0" w:color="000000"/>
              <w:left w:val="single" w:sz="4" w:space="0" w:color="000000"/>
            </w:tcBorders>
            <w:shd w:val="clear" w:color="auto" w:fill="auto"/>
            <w:tcMar>
              <w:top w:w="0" w:type="dxa"/>
              <w:bottom w:w="0" w:type="dxa"/>
            </w:tcMar>
            <w:vAlign w:val="center"/>
          </w:tcPr>
          <w:p w14:paraId="7E165225"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Address</w:t>
            </w:r>
          </w:p>
        </w:tc>
        <w:tc>
          <w:tcPr>
            <w:tcW w:w="839" w:type="pct"/>
            <w:tcBorders>
              <w:top w:val="single" w:sz="4" w:space="0" w:color="000000"/>
              <w:left w:val="single" w:sz="4" w:space="0" w:color="000000"/>
            </w:tcBorders>
            <w:shd w:val="clear" w:color="auto" w:fill="auto"/>
            <w:tcMar>
              <w:top w:w="0" w:type="dxa"/>
              <w:bottom w:w="0" w:type="dxa"/>
            </w:tcMar>
            <w:vAlign w:val="center"/>
          </w:tcPr>
          <w:p w14:paraId="395A5F9C"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Name of subsidiaries or companies controlled by the Listed Company</w:t>
            </w:r>
          </w:p>
        </w:tc>
        <w:tc>
          <w:tcPr>
            <w:tcW w:w="484" w:type="pct"/>
            <w:tcBorders>
              <w:top w:val="single" w:sz="4" w:space="0" w:color="000000"/>
              <w:left w:val="single" w:sz="4" w:space="0" w:color="000000"/>
            </w:tcBorders>
            <w:shd w:val="clear" w:color="auto" w:fill="auto"/>
            <w:tcMar>
              <w:top w:w="0" w:type="dxa"/>
              <w:bottom w:w="0" w:type="dxa"/>
            </w:tcMar>
            <w:vAlign w:val="center"/>
          </w:tcPr>
          <w:p w14:paraId="5B12BB69"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Time of transaction</w:t>
            </w:r>
          </w:p>
        </w:tc>
        <w:tc>
          <w:tcPr>
            <w:tcW w:w="613" w:type="pct"/>
            <w:tcBorders>
              <w:top w:val="single" w:sz="4" w:space="0" w:color="000000"/>
              <w:left w:val="single" w:sz="4" w:space="0" w:color="000000"/>
            </w:tcBorders>
            <w:shd w:val="clear" w:color="auto" w:fill="auto"/>
            <w:tcMar>
              <w:top w:w="0" w:type="dxa"/>
              <w:bottom w:w="0" w:type="dxa"/>
            </w:tcMar>
            <w:vAlign w:val="center"/>
          </w:tcPr>
          <w:p w14:paraId="78AC9FE1"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Content, quantity, total value of transaction</w:t>
            </w:r>
          </w:p>
        </w:tc>
        <w:tc>
          <w:tcPr>
            <w:tcW w:w="1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7E7ACB"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Note</w:t>
            </w:r>
          </w:p>
        </w:tc>
      </w:tr>
      <w:tr w:rsidR="00F82B38" w:rsidRPr="002E4C75" w14:paraId="0602B3CC" w14:textId="77777777" w:rsidTr="00A50527">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2C0D31"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None</w:t>
            </w:r>
          </w:p>
        </w:tc>
      </w:tr>
    </w:tbl>
    <w:p w14:paraId="30B845EB" w14:textId="77777777" w:rsidR="00F82B38" w:rsidRPr="002E4C75" w:rsidRDefault="00326D5F">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4. Transactions between the Company and other entities:</w:t>
      </w:r>
    </w:p>
    <w:p w14:paraId="285F13AD" w14:textId="77777777" w:rsidR="00F82B38" w:rsidRPr="002E4C75" w:rsidRDefault="00326D5F">
      <w:pPr>
        <w:numPr>
          <w:ilvl w:val="0"/>
          <w:numId w:val="3"/>
        </w:numPr>
        <w:pBdr>
          <w:top w:val="nil"/>
          <w:left w:val="nil"/>
          <w:bottom w:val="nil"/>
          <w:right w:val="nil"/>
          <w:between w:val="nil"/>
        </w:pBdr>
        <w:tabs>
          <w:tab w:val="left" w:pos="360"/>
          <w:tab w:val="left" w:pos="758"/>
        </w:tabs>
        <w:spacing w:after="120" w:line="360" w:lineRule="auto"/>
        <w:rPr>
          <w:rFonts w:ascii="Arial" w:eastAsia="Arial" w:hAnsi="Arial" w:cs="Arial"/>
          <w:color w:val="010000"/>
          <w:sz w:val="20"/>
          <w:szCs w:val="20"/>
        </w:rPr>
      </w:pPr>
      <w:r w:rsidRPr="002E4C75">
        <w:rPr>
          <w:rFonts w:ascii="Arial" w:hAnsi="Arial" w:cs="Arial"/>
          <w:color w:val="010000"/>
          <w:sz w:val="20"/>
          <w:szCs w:val="20"/>
        </w:rPr>
        <w:t xml:space="preserve">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w:t>
      </w:r>
      <w:r w:rsidRPr="002E4C75">
        <w:rPr>
          <w:rFonts w:ascii="Arial" w:hAnsi="Arial" w:cs="Arial"/>
          <w:color w:val="010000"/>
          <w:sz w:val="20"/>
          <w:szCs w:val="20"/>
        </w:rPr>
        <w:lastRenderedPageBreak/>
        <w:t>for the past three (03) years (calculated at the time of reporting): Not incurred during the reporting period.</w:t>
      </w:r>
    </w:p>
    <w:p w14:paraId="62829C60" w14:textId="77777777" w:rsidR="00F82B38" w:rsidRPr="002E4C75" w:rsidRDefault="00326D5F">
      <w:pPr>
        <w:numPr>
          <w:ilvl w:val="0"/>
          <w:numId w:val="3"/>
        </w:numPr>
        <w:pBdr>
          <w:top w:val="nil"/>
          <w:left w:val="nil"/>
          <w:bottom w:val="nil"/>
          <w:right w:val="nil"/>
          <w:between w:val="nil"/>
        </w:pBdr>
        <w:tabs>
          <w:tab w:val="left" w:pos="360"/>
          <w:tab w:val="left" w:pos="758"/>
        </w:tabs>
        <w:spacing w:after="120" w:line="360" w:lineRule="auto"/>
        <w:rPr>
          <w:rFonts w:ascii="Arial" w:eastAsia="Arial" w:hAnsi="Arial" w:cs="Arial"/>
          <w:color w:val="010000"/>
          <w:sz w:val="20"/>
          <w:szCs w:val="20"/>
        </w:rPr>
      </w:pPr>
      <w:r w:rsidRPr="002E4C75">
        <w:rPr>
          <w:rFonts w:ascii="Arial" w:hAnsi="Arial" w:cs="Arial"/>
          <w:color w:val="010000"/>
          <w:sz w:val="20"/>
          <w:szCs w:val="20"/>
        </w:rPr>
        <w:t>Transactions between the Company and the companies where affiliated persons of members of the Board of Directors, members of the Supervisory Board, the Manager (the General Manager) and other managers are members of the Board of Directors, the Executive Manager (the General Manager): Not incurred during the reporting period.</w:t>
      </w:r>
    </w:p>
    <w:p w14:paraId="47B6087C" w14:textId="77777777" w:rsidR="00F82B38" w:rsidRPr="002E4C75" w:rsidRDefault="00326D5F">
      <w:pPr>
        <w:numPr>
          <w:ilvl w:val="0"/>
          <w:numId w:val="3"/>
        </w:numPr>
        <w:pBdr>
          <w:top w:val="nil"/>
          <w:left w:val="nil"/>
          <w:bottom w:val="nil"/>
          <w:right w:val="nil"/>
          <w:between w:val="nil"/>
        </w:pBdr>
        <w:tabs>
          <w:tab w:val="left" w:pos="360"/>
          <w:tab w:val="left" w:pos="762"/>
        </w:tabs>
        <w:spacing w:after="120" w:line="360" w:lineRule="auto"/>
        <w:rPr>
          <w:rFonts w:ascii="Arial" w:eastAsia="Arial" w:hAnsi="Arial" w:cs="Arial"/>
          <w:color w:val="010000"/>
          <w:sz w:val="20"/>
          <w:szCs w:val="20"/>
        </w:rPr>
      </w:pPr>
      <w:r w:rsidRPr="002E4C75">
        <w:rPr>
          <w:rFonts w:ascii="Arial" w:hAnsi="Arial" w:cs="Arial"/>
          <w:color w:val="010000"/>
          <w:sz w:val="20"/>
          <w:szCs w:val="20"/>
        </w:rPr>
        <w:t>Other transactions of the Company (if any) that can bring about material or non-material benefits to members of the Board of Directors, members of the Supervisory Board, the Manager (General Manager), and other managers Not incurred during the reporting period.</w:t>
      </w:r>
    </w:p>
    <w:p w14:paraId="2D704F52" w14:textId="77777777" w:rsidR="00F82B38" w:rsidRPr="002E4C75" w:rsidRDefault="00326D5F">
      <w:pPr>
        <w:numPr>
          <w:ilvl w:val="0"/>
          <w:numId w:val="7"/>
        </w:numPr>
        <w:pBdr>
          <w:top w:val="nil"/>
          <w:left w:val="nil"/>
          <w:bottom w:val="nil"/>
          <w:right w:val="nil"/>
          <w:between w:val="nil"/>
        </w:pBdr>
        <w:tabs>
          <w:tab w:val="left" w:pos="360"/>
          <w:tab w:val="left" w:pos="762"/>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Share transactions of PDMR and affiliated persons of PDMR 2023</w:t>
      </w:r>
    </w:p>
    <w:p w14:paraId="489FC133" w14:textId="77777777" w:rsidR="00F82B38" w:rsidRPr="002E4C75" w:rsidRDefault="00326D5F">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4C75">
        <w:rPr>
          <w:rFonts w:ascii="Arial" w:hAnsi="Arial" w:cs="Arial"/>
          <w:color w:val="010000"/>
          <w:sz w:val="20"/>
          <w:szCs w:val="20"/>
        </w:rPr>
        <w:t>The Company’s share transaction of PDMR and affiliated persons</w:t>
      </w:r>
    </w:p>
    <w:tbl>
      <w:tblPr>
        <w:tblStyle w:val="a7"/>
        <w:tblW w:w="5000" w:type="pct"/>
        <w:tblLook w:val="0400" w:firstRow="0" w:lastRow="0" w:firstColumn="0" w:lastColumn="0" w:noHBand="0" w:noVBand="1"/>
      </w:tblPr>
      <w:tblGrid>
        <w:gridCol w:w="1208"/>
        <w:gridCol w:w="2000"/>
        <w:gridCol w:w="2025"/>
        <w:gridCol w:w="1649"/>
        <w:gridCol w:w="1624"/>
        <w:gridCol w:w="1426"/>
        <w:gridCol w:w="1794"/>
        <w:gridCol w:w="2223"/>
      </w:tblGrid>
      <w:tr w:rsidR="00F82B38" w:rsidRPr="002E4C75" w14:paraId="66DDE802" w14:textId="77777777" w:rsidTr="00A50527">
        <w:tc>
          <w:tcPr>
            <w:tcW w:w="433" w:type="pct"/>
            <w:vMerge w:val="restart"/>
            <w:tcBorders>
              <w:top w:val="single" w:sz="4" w:space="0" w:color="000000"/>
              <w:left w:val="single" w:sz="4" w:space="0" w:color="000000"/>
            </w:tcBorders>
            <w:shd w:val="clear" w:color="auto" w:fill="auto"/>
            <w:tcMar>
              <w:top w:w="0" w:type="dxa"/>
              <w:bottom w:w="0" w:type="dxa"/>
            </w:tcMar>
            <w:vAlign w:val="center"/>
          </w:tcPr>
          <w:p w14:paraId="33C39526"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No.</w:t>
            </w:r>
          </w:p>
        </w:tc>
        <w:tc>
          <w:tcPr>
            <w:tcW w:w="717" w:type="pct"/>
            <w:vMerge w:val="restart"/>
            <w:tcBorders>
              <w:top w:val="single" w:sz="4" w:space="0" w:color="000000"/>
              <w:left w:val="single" w:sz="4" w:space="0" w:color="000000"/>
            </w:tcBorders>
            <w:shd w:val="clear" w:color="auto" w:fill="auto"/>
            <w:tcMar>
              <w:top w:w="0" w:type="dxa"/>
              <w:bottom w:w="0" w:type="dxa"/>
            </w:tcMar>
            <w:vAlign w:val="center"/>
          </w:tcPr>
          <w:p w14:paraId="713DA18D"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Transaction conductor</w:t>
            </w:r>
          </w:p>
        </w:tc>
        <w:tc>
          <w:tcPr>
            <w:tcW w:w="726" w:type="pct"/>
            <w:vMerge w:val="restart"/>
            <w:tcBorders>
              <w:top w:val="single" w:sz="4" w:space="0" w:color="000000"/>
              <w:left w:val="single" w:sz="4" w:space="0" w:color="000000"/>
            </w:tcBorders>
            <w:shd w:val="clear" w:color="auto" w:fill="auto"/>
            <w:tcMar>
              <w:top w:w="0" w:type="dxa"/>
              <w:bottom w:w="0" w:type="dxa"/>
            </w:tcMar>
            <w:vAlign w:val="center"/>
          </w:tcPr>
          <w:p w14:paraId="646B9AC0"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Relations with PMDR</w:t>
            </w:r>
          </w:p>
        </w:tc>
        <w:tc>
          <w:tcPr>
            <w:tcW w:w="1173" w:type="pct"/>
            <w:gridSpan w:val="2"/>
            <w:tcBorders>
              <w:top w:val="single" w:sz="4" w:space="0" w:color="000000"/>
              <w:left w:val="single" w:sz="4" w:space="0" w:color="000000"/>
            </w:tcBorders>
            <w:shd w:val="clear" w:color="auto" w:fill="auto"/>
            <w:tcMar>
              <w:top w:w="0" w:type="dxa"/>
              <w:bottom w:w="0" w:type="dxa"/>
            </w:tcMar>
            <w:vAlign w:val="center"/>
          </w:tcPr>
          <w:p w14:paraId="0F1CB3C2"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Number of shares owned at the beginning of the period</w:t>
            </w:r>
          </w:p>
        </w:tc>
        <w:tc>
          <w:tcPr>
            <w:tcW w:w="1154" w:type="pct"/>
            <w:gridSpan w:val="2"/>
            <w:tcBorders>
              <w:top w:val="single" w:sz="4" w:space="0" w:color="000000"/>
              <w:left w:val="single" w:sz="4" w:space="0" w:color="000000"/>
            </w:tcBorders>
            <w:shd w:val="clear" w:color="auto" w:fill="auto"/>
            <w:tcMar>
              <w:top w:w="0" w:type="dxa"/>
              <w:bottom w:w="0" w:type="dxa"/>
            </w:tcMar>
            <w:vAlign w:val="center"/>
          </w:tcPr>
          <w:p w14:paraId="5B28E48E"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Number of shares owned at the end of the period</w:t>
            </w:r>
          </w:p>
        </w:tc>
        <w:tc>
          <w:tcPr>
            <w:tcW w:w="79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D4F593"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Reasons for increase or decrease (purchase, sell, convert, reward, etc.)</w:t>
            </w:r>
          </w:p>
        </w:tc>
      </w:tr>
      <w:tr w:rsidR="00F82B38" w:rsidRPr="002E4C75" w14:paraId="2513FD6E" w14:textId="77777777" w:rsidTr="00A50527">
        <w:tc>
          <w:tcPr>
            <w:tcW w:w="433" w:type="pct"/>
            <w:vMerge/>
            <w:tcBorders>
              <w:top w:val="single" w:sz="4" w:space="0" w:color="000000"/>
              <w:left w:val="single" w:sz="4" w:space="0" w:color="000000"/>
            </w:tcBorders>
            <w:shd w:val="clear" w:color="auto" w:fill="auto"/>
            <w:tcMar>
              <w:top w:w="0" w:type="dxa"/>
              <w:bottom w:w="0" w:type="dxa"/>
            </w:tcMar>
            <w:vAlign w:val="center"/>
          </w:tcPr>
          <w:p w14:paraId="6A1A8C3C" w14:textId="77777777" w:rsidR="00F82B38" w:rsidRPr="002E4C75" w:rsidRDefault="00F82B38">
            <w:pPr>
              <w:pBdr>
                <w:top w:val="nil"/>
                <w:left w:val="nil"/>
                <w:bottom w:val="nil"/>
                <w:right w:val="nil"/>
                <w:between w:val="nil"/>
              </w:pBdr>
              <w:spacing w:line="276" w:lineRule="auto"/>
              <w:rPr>
                <w:rFonts w:ascii="Arial" w:eastAsia="Arial" w:hAnsi="Arial" w:cs="Arial"/>
                <w:color w:val="010000"/>
                <w:sz w:val="20"/>
                <w:szCs w:val="20"/>
              </w:rPr>
            </w:pPr>
          </w:p>
        </w:tc>
        <w:tc>
          <w:tcPr>
            <w:tcW w:w="717" w:type="pct"/>
            <w:vMerge/>
            <w:tcBorders>
              <w:top w:val="single" w:sz="4" w:space="0" w:color="000000"/>
              <w:left w:val="single" w:sz="4" w:space="0" w:color="000000"/>
            </w:tcBorders>
            <w:shd w:val="clear" w:color="auto" w:fill="auto"/>
            <w:tcMar>
              <w:top w:w="0" w:type="dxa"/>
              <w:bottom w:w="0" w:type="dxa"/>
            </w:tcMar>
            <w:vAlign w:val="center"/>
          </w:tcPr>
          <w:p w14:paraId="1782CF23" w14:textId="77777777" w:rsidR="00F82B38" w:rsidRPr="002E4C75" w:rsidRDefault="00F82B38">
            <w:pPr>
              <w:pBdr>
                <w:top w:val="nil"/>
                <w:left w:val="nil"/>
                <w:bottom w:val="nil"/>
                <w:right w:val="nil"/>
                <w:between w:val="nil"/>
              </w:pBdr>
              <w:spacing w:line="276" w:lineRule="auto"/>
              <w:rPr>
                <w:rFonts w:ascii="Arial" w:eastAsia="Arial" w:hAnsi="Arial" w:cs="Arial"/>
                <w:color w:val="010000"/>
                <w:sz w:val="20"/>
                <w:szCs w:val="20"/>
              </w:rPr>
            </w:pPr>
          </w:p>
        </w:tc>
        <w:tc>
          <w:tcPr>
            <w:tcW w:w="726" w:type="pct"/>
            <w:vMerge/>
            <w:tcBorders>
              <w:top w:val="single" w:sz="4" w:space="0" w:color="000000"/>
              <w:left w:val="single" w:sz="4" w:space="0" w:color="000000"/>
            </w:tcBorders>
            <w:shd w:val="clear" w:color="auto" w:fill="auto"/>
            <w:tcMar>
              <w:top w:w="0" w:type="dxa"/>
              <w:bottom w:w="0" w:type="dxa"/>
            </w:tcMar>
            <w:vAlign w:val="center"/>
          </w:tcPr>
          <w:p w14:paraId="1051366D" w14:textId="77777777" w:rsidR="00F82B38" w:rsidRPr="002E4C75" w:rsidRDefault="00F82B38">
            <w:pPr>
              <w:pBdr>
                <w:top w:val="nil"/>
                <w:left w:val="nil"/>
                <w:bottom w:val="nil"/>
                <w:right w:val="nil"/>
                <w:between w:val="nil"/>
              </w:pBdr>
              <w:spacing w:line="276" w:lineRule="auto"/>
              <w:rPr>
                <w:rFonts w:ascii="Arial" w:eastAsia="Arial" w:hAnsi="Arial" w:cs="Arial"/>
                <w:color w:val="010000"/>
                <w:sz w:val="20"/>
                <w:szCs w:val="20"/>
              </w:rPr>
            </w:pPr>
          </w:p>
        </w:tc>
        <w:tc>
          <w:tcPr>
            <w:tcW w:w="591" w:type="pct"/>
            <w:tcBorders>
              <w:top w:val="single" w:sz="4" w:space="0" w:color="000000"/>
              <w:left w:val="single" w:sz="4" w:space="0" w:color="000000"/>
            </w:tcBorders>
            <w:shd w:val="clear" w:color="auto" w:fill="auto"/>
            <w:tcMar>
              <w:top w:w="0" w:type="dxa"/>
              <w:bottom w:w="0" w:type="dxa"/>
            </w:tcMar>
            <w:vAlign w:val="center"/>
          </w:tcPr>
          <w:p w14:paraId="16A1BCBB"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Number of shares</w:t>
            </w:r>
          </w:p>
        </w:tc>
        <w:tc>
          <w:tcPr>
            <w:tcW w:w="582" w:type="pct"/>
            <w:tcBorders>
              <w:top w:val="single" w:sz="4" w:space="0" w:color="000000"/>
              <w:left w:val="single" w:sz="4" w:space="0" w:color="000000"/>
            </w:tcBorders>
            <w:shd w:val="clear" w:color="auto" w:fill="auto"/>
            <w:tcMar>
              <w:top w:w="0" w:type="dxa"/>
              <w:bottom w:w="0" w:type="dxa"/>
            </w:tcMar>
            <w:vAlign w:val="center"/>
          </w:tcPr>
          <w:p w14:paraId="55D21033"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Rate</w:t>
            </w:r>
          </w:p>
        </w:tc>
        <w:tc>
          <w:tcPr>
            <w:tcW w:w="511" w:type="pct"/>
            <w:tcBorders>
              <w:top w:val="single" w:sz="4" w:space="0" w:color="000000"/>
              <w:left w:val="single" w:sz="4" w:space="0" w:color="000000"/>
            </w:tcBorders>
            <w:shd w:val="clear" w:color="auto" w:fill="auto"/>
            <w:tcMar>
              <w:top w:w="0" w:type="dxa"/>
              <w:bottom w:w="0" w:type="dxa"/>
            </w:tcMar>
            <w:vAlign w:val="center"/>
          </w:tcPr>
          <w:p w14:paraId="76C44C31"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Number of shares</w:t>
            </w:r>
          </w:p>
        </w:tc>
        <w:tc>
          <w:tcPr>
            <w:tcW w:w="643" w:type="pct"/>
            <w:tcBorders>
              <w:top w:val="single" w:sz="4" w:space="0" w:color="000000"/>
              <w:left w:val="single" w:sz="4" w:space="0" w:color="000000"/>
            </w:tcBorders>
            <w:shd w:val="clear" w:color="auto" w:fill="auto"/>
            <w:tcMar>
              <w:top w:w="0" w:type="dxa"/>
              <w:bottom w:w="0" w:type="dxa"/>
            </w:tcMar>
            <w:vAlign w:val="center"/>
          </w:tcPr>
          <w:p w14:paraId="63ABE192"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Rate</w:t>
            </w:r>
          </w:p>
        </w:tc>
        <w:tc>
          <w:tcPr>
            <w:tcW w:w="79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F97BEC" w14:textId="77777777" w:rsidR="00F82B38" w:rsidRPr="002E4C75" w:rsidRDefault="00F82B38">
            <w:pPr>
              <w:tabs>
                <w:tab w:val="left" w:pos="360"/>
              </w:tabs>
              <w:spacing w:after="120" w:line="360" w:lineRule="auto"/>
              <w:rPr>
                <w:rFonts w:ascii="Arial" w:eastAsia="Arial" w:hAnsi="Arial" w:cs="Arial"/>
                <w:color w:val="010000"/>
                <w:sz w:val="20"/>
                <w:szCs w:val="20"/>
              </w:rPr>
            </w:pPr>
          </w:p>
        </w:tc>
      </w:tr>
      <w:tr w:rsidR="00F82B38" w:rsidRPr="002E4C75" w14:paraId="78C82250" w14:textId="77777777" w:rsidTr="00A50527">
        <w:tc>
          <w:tcPr>
            <w:tcW w:w="4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EE1FA2" w14:textId="77777777" w:rsidR="00F82B38" w:rsidRPr="002E4C75" w:rsidRDefault="00F82B38">
            <w:pPr>
              <w:tabs>
                <w:tab w:val="left" w:pos="360"/>
              </w:tabs>
              <w:spacing w:after="120" w:line="360" w:lineRule="auto"/>
              <w:rPr>
                <w:rFonts w:ascii="Arial" w:eastAsia="Arial" w:hAnsi="Arial" w:cs="Arial"/>
                <w:color w:val="010000"/>
                <w:sz w:val="20"/>
                <w:szCs w:val="20"/>
              </w:rPr>
            </w:pPr>
          </w:p>
        </w:tc>
        <w:tc>
          <w:tcPr>
            <w:tcW w:w="4567"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4045F1" w14:textId="77777777"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No transaction incurred</w:t>
            </w:r>
          </w:p>
        </w:tc>
      </w:tr>
    </w:tbl>
    <w:p w14:paraId="054BD895" w14:textId="77777777" w:rsidR="00A50527" w:rsidRDefault="00A50527">
      <w:pPr>
        <w:pBdr>
          <w:top w:val="nil"/>
          <w:left w:val="nil"/>
          <w:bottom w:val="nil"/>
          <w:right w:val="nil"/>
          <w:between w:val="nil"/>
        </w:pBdr>
        <w:tabs>
          <w:tab w:val="left" w:pos="360"/>
        </w:tabs>
        <w:spacing w:after="120" w:line="360" w:lineRule="auto"/>
        <w:rPr>
          <w:rFonts w:ascii="Arial" w:hAnsi="Arial" w:cs="Arial"/>
          <w:color w:val="010000"/>
          <w:sz w:val="20"/>
          <w:szCs w:val="20"/>
        </w:rPr>
      </w:pPr>
    </w:p>
    <w:p w14:paraId="30D94954" w14:textId="6C4DF20D" w:rsidR="00F82B38" w:rsidRPr="002E4C75" w:rsidRDefault="00326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4C75">
        <w:rPr>
          <w:rFonts w:ascii="Arial" w:hAnsi="Arial" w:cs="Arial"/>
          <w:color w:val="010000"/>
          <w:sz w:val="20"/>
          <w:szCs w:val="20"/>
        </w:rPr>
        <w:t>IX. Other significant issues</w:t>
      </w:r>
    </w:p>
    <w:sectPr w:rsidR="00F82B38" w:rsidRPr="002E4C75" w:rsidSect="00A50527">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4568"/>
    <w:multiLevelType w:val="multilevel"/>
    <w:tmpl w:val="AEFE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420C4D"/>
    <w:multiLevelType w:val="multilevel"/>
    <w:tmpl w:val="2C926412"/>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45E29BC"/>
    <w:multiLevelType w:val="multilevel"/>
    <w:tmpl w:val="BC24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5669C2"/>
    <w:multiLevelType w:val="multilevel"/>
    <w:tmpl w:val="198421A8"/>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98C69A2"/>
    <w:multiLevelType w:val="multilevel"/>
    <w:tmpl w:val="768406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B57763"/>
    <w:multiLevelType w:val="multilevel"/>
    <w:tmpl w:val="D682B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183EA2"/>
    <w:multiLevelType w:val="multilevel"/>
    <w:tmpl w:val="16F652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46D6460"/>
    <w:multiLevelType w:val="multilevel"/>
    <w:tmpl w:val="07525504"/>
    <w:lvl w:ilvl="0">
      <w:start w:val="8"/>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D75420"/>
    <w:multiLevelType w:val="multilevel"/>
    <w:tmpl w:val="427E4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38"/>
    <w:rsid w:val="002E4C75"/>
    <w:rsid w:val="00326D5F"/>
    <w:rsid w:val="00347381"/>
    <w:rsid w:val="00944821"/>
    <w:rsid w:val="00A50527"/>
    <w:rsid w:val="00CF3245"/>
    <w:rsid w:val="00F8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3578"/>
  <w15:docId w15:val="{E3DC0E3A-2FCF-4986-9209-9C4298C4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8" w:lineRule="auto"/>
      <w:ind w:firstLine="20"/>
    </w:pPr>
    <w:rPr>
      <w:rFonts w:ascii="Times New Roman" w:eastAsia="Times New Roman" w:hAnsi="Times New Roman" w:cs="Times New Roman"/>
    </w:rPr>
  </w:style>
  <w:style w:type="paragraph" w:customStyle="1" w:styleId="Tiu10">
    <w:name w:val="Tiêu đề #1"/>
    <w:basedOn w:val="Normal"/>
    <w:link w:val="Tiu1"/>
    <w:pPr>
      <w:spacing w:line="288" w:lineRule="auto"/>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F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0FQQ162RDNRASsahiCTJoEx1hQ==">CgMxLjA4AHIhMUJJc3NvTlc1bDZhckVxT0hsVWw0cWxkTEhZM3FJTDFf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Trinh Ha Phuong</cp:lastModifiedBy>
  <cp:revision>7</cp:revision>
  <dcterms:created xsi:type="dcterms:W3CDTF">2024-01-30T09:38:00Z</dcterms:created>
  <dcterms:modified xsi:type="dcterms:W3CDTF">2024-02-01T08:34:00Z</dcterms:modified>
</cp:coreProperties>
</file>