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A2999" w:rsidRPr="003209D7" w:rsidRDefault="003C5226" w:rsidP="007A7A07">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3209D7">
        <w:rPr>
          <w:rFonts w:ascii="Arial" w:hAnsi="Arial" w:cs="Arial"/>
          <w:b/>
          <w:color w:val="010000"/>
          <w:sz w:val="20"/>
        </w:rPr>
        <w:t>AAV: Board Resolution</w:t>
      </w:r>
    </w:p>
    <w:p w14:paraId="00000002" w14:textId="4558D8FA" w:rsidR="00DA2999" w:rsidRPr="003209D7" w:rsidRDefault="003C5226" w:rsidP="007A7A0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209D7">
        <w:rPr>
          <w:rFonts w:ascii="Arial" w:hAnsi="Arial" w:cs="Arial"/>
          <w:color w:val="010000"/>
          <w:sz w:val="20"/>
        </w:rPr>
        <w:t xml:space="preserve">On July </w:t>
      </w:r>
      <w:r w:rsidR="003209D7" w:rsidRPr="003209D7">
        <w:rPr>
          <w:rFonts w:ascii="Arial" w:hAnsi="Arial" w:cs="Arial"/>
          <w:color w:val="010000"/>
          <w:sz w:val="20"/>
        </w:rPr>
        <w:t>0</w:t>
      </w:r>
      <w:r w:rsidRPr="003209D7">
        <w:rPr>
          <w:rFonts w:ascii="Arial" w:hAnsi="Arial" w:cs="Arial"/>
          <w:color w:val="010000"/>
          <w:sz w:val="20"/>
        </w:rPr>
        <w:t xml:space="preserve">8, 2024, AAV Group JSC announced Resolution </w:t>
      </w:r>
      <w:r w:rsidR="00DE4DE8" w:rsidRPr="003209D7">
        <w:rPr>
          <w:rFonts w:ascii="Arial" w:hAnsi="Arial" w:cs="Arial"/>
          <w:color w:val="010000"/>
          <w:sz w:val="20"/>
        </w:rPr>
        <w:t xml:space="preserve">No. </w:t>
      </w:r>
      <w:r w:rsidRPr="003209D7">
        <w:rPr>
          <w:rFonts w:ascii="Arial" w:hAnsi="Arial" w:cs="Arial"/>
          <w:color w:val="010000"/>
          <w:sz w:val="20"/>
        </w:rPr>
        <w:t xml:space="preserve">0807/2024/NQ/HDQT-AAV on Approving Capital Loans at Joint Stock Commercial Bank for Investment and Development of Vietnam - Bac Hai Duong Branch as follows: </w:t>
      </w:r>
    </w:p>
    <w:p w14:paraId="00000003" w14:textId="2E7FCB79" w:rsidR="00DA2999" w:rsidRPr="003209D7" w:rsidRDefault="003C5226" w:rsidP="007A7A0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209D7">
        <w:rPr>
          <w:rFonts w:ascii="Arial" w:hAnsi="Arial" w:cs="Arial"/>
          <w:color w:val="010000"/>
          <w:sz w:val="20"/>
        </w:rPr>
        <w:t xml:space="preserve">Article 1: Approve the capital loan at the Joint Stock Commercial Bank for Investment and Development of Vietnam - Bac Hai Duong Branch of AAV Group </w:t>
      </w:r>
      <w:r w:rsidR="003209D7" w:rsidRPr="003209D7">
        <w:rPr>
          <w:rFonts w:ascii="Arial" w:hAnsi="Arial" w:cs="Arial"/>
          <w:color w:val="010000"/>
          <w:sz w:val="20"/>
        </w:rPr>
        <w:t>JSC</w:t>
      </w:r>
      <w:r w:rsidRPr="003209D7">
        <w:rPr>
          <w:rFonts w:ascii="Arial" w:hAnsi="Arial" w:cs="Arial"/>
          <w:color w:val="010000"/>
          <w:sz w:val="20"/>
        </w:rPr>
        <w:t>.</w:t>
      </w:r>
    </w:p>
    <w:p w14:paraId="00000004" w14:textId="226DA123" w:rsidR="00DA2999" w:rsidRPr="003209D7" w:rsidRDefault="003C5226" w:rsidP="007A7A07">
      <w:pPr>
        <w:numPr>
          <w:ilvl w:val="0"/>
          <w:numId w:val="3"/>
        </w:numPr>
        <w:pBdr>
          <w:top w:val="nil"/>
          <w:left w:val="nil"/>
          <w:bottom w:val="nil"/>
          <w:right w:val="nil"/>
          <w:between w:val="nil"/>
        </w:pBdr>
        <w:tabs>
          <w:tab w:val="left" w:pos="432"/>
          <w:tab w:val="left" w:pos="939"/>
        </w:tabs>
        <w:spacing w:after="120" w:line="360" w:lineRule="auto"/>
        <w:jc w:val="both"/>
        <w:rPr>
          <w:rFonts w:ascii="Arial" w:eastAsia="Arial" w:hAnsi="Arial" w:cs="Arial"/>
          <w:color w:val="010000"/>
          <w:sz w:val="20"/>
          <w:szCs w:val="20"/>
        </w:rPr>
      </w:pPr>
      <w:r w:rsidRPr="003209D7">
        <w:rPr>
          <w:rFonts w:ascii="Arial" w:hAnsi="Arial" w:cs="Arial"/>
          <w:color w:val="010000"/>
          <w:sz w:val="20"/>
        </w:rPr>
        <w:t>Purpose and capital loan plan: Implementing</w:t>
      </w:r>
      <w:bookmarkStart w:id="0" w:name="_GoBack"/>
      <w:bookmarkEnd w:id="0"/>
      <w:r w:rsidRPr="003209D7">
        <w:rPr>
          <w:rFonts w:ascii="Arial" w:hAnsi="Arial" w:cs="Arial"/>
          <w:color w:val="010000"/>
          <w:sz w:val="20"/>
        </w:rPr>
        <w:t xml:space="preserve"> Investment in the Residential Area Project </w:t>
      </w:r>
      <w:r w:rsidR="003209D7" w:rsidRPr="003209D7">
        <w:rPr>
          <w:rFonts w:ascii="Arial" w:hAnsi="Arial" w:cs="Arial"/>
          <w:color w:val="010000"/>
          <w:sz w:val="20"/>
        </w:rPr>
        <w:t xml:space="preserve">in the </w:t>
      </w:r>
      <w:r w:rsidRPr="003209D7">
        <w:rPr>
          <w:rFonts w:ascii="Arial" w:hAnsi="Arial" w:cs="Arial"/>
          <w:color w:val="010000"/>
          <w:sz w:val="20"/>
        </w:rPr>
        <w:t>East of Tran Hung Dao Street, Sao Do Ward, Chi Linh City, Hai Duong Province.</w:t>
      </w:r>
    </w:p>
    <w:p w14:paraId="00000005" w14:textId="77777777" w:rsidR="00DA2999" w:rsidRPr="003209D7" w:rsidRDefault="003C5226" w:rsidP="007A7A07">
      <w:pPr>
        <w:numPr>
          <w:ilvl w:val="0"/>
          <w:numId w:val="3"/>
        </w:numPr>
        <w:pBdr>
          <w:top w:val="nil"/>
          <w:left w:val="nil"/>
          <w:bottom w:val="nil"/>
          <w:right w:val="nil"/>
          <w:between w:val="nil"/>
        </w:pBdr>
        <w:tabs>
          <w:tab w:val="left" w:pos="432"/>
          <w:tab w:val="left" w:pos="922"/>
        </w:tabs>
        <w:spacing w:after="120" w:line="360" w:lineRule="auto"/>
        <w:jc w:val="both"/>
        <w:rPr>
          <w:rFonts w:ascii="Arial" w:eastAsia="Arial" w:hAnsi="Arial" w:cs="Arial"/>
          <w:color w:val="010000"/>
          <w:sz w:val="20"/>
          <w:szCs w:val="20"/>
        </w:rPr>
      </w:pPr>
      <w:r w:rsidRPr="003209D7">
        <w:rPr>
          <w:rFonts w:ascii="Arial" w:hAnsi="Arial" w:cs="Arial"/>
          <w:color w:val="010000"/>
          <w:sz w:val="20"/>
        </w:rPr>
        <w:t xml:space="preserve">Borrowing amount: VND280,000,000,000 </w:t>
      </w:r>
    </w:p>
    <w:p w14:paraId="00000006" w14:textId="77777777" w:rsidR="00DA2999" w:rsidRPr="003209D7" w:rsidRDefault="003C5226" w:rsidP="007A7A07">
      <w:pPr>
        <w:numPr>
          <w:ilvl w:val="0"/>
          <w:numId w:val="3"/>
        </w:numPr>
        <w:pBdr>
          <w:top w:val="nil"/>
          <w:left w:val="nil"/>
          <w:bottom w:val="nil"/>
          <w:right w:val="nil"/>
          <w:between w:val="nil"/>
        </w:pBdr>
        <w:tabs>
          <w:tab w:val="left" w:pos="432"/>
          <w:tab w:val="left" w:pos="927"/>
        </w:tabs>
        <w:spacing w:after="120" w:line="360" w:lineRule="auto"/>
        <w:jc w:val="both"/>
        <w:rPr>
          <w:rFonts w:ascii="Arial" w:eastAsia="Arial" w:hAnsi="Arial" w:cs="Arial"/>
          <w:color w:val="010000"/>
          <w:sz w:val="20"/>
          <w:szCs w:val="20"/>
        </w:rPr>
      </w:pPr>
      <w:r w:rsidRPr="003209D7">
        <w:rPr>
          <w:rFonts w:ascii="Arial" w:hAnsi="Arial" w:cs="Arial"/>
          <w:color w:val="010000"/>
          <w:sz w:val="20"/>
        </w:rPr>
        <w:t xml:space="preserve">Loan term: 36 months </w:t>
      </w:r>
    </w:p>
    <w:p w14:paraId="00000007" w14:textId="77777777" w:rsidR="00DA2999" w:rsidRPr="003209D7" w:rsidRDefault="003C5226" w:rsidP="007A7A07">
      <w:pPr>
        <w:numPr>
          <w:ilvl w:val="0"/>
          <w:numId w:val="3"/>
        </w:numPr>
        <w:pBdr>
          <w:top w:val="nil"/>
          <w:left w:val="nil"/>
          <w:bottom w:val="nil"/>
          <w:right w:val="nil"/>
          <w:between w:val="nil"/>
        </w:pBdr>
        <w:tabs>
          <w:tab w:val="left" w:pos="432"/>
          <w:tab w:val="left" w:pos="949"/>
        </w:tabs>
        <w:spacing w:after="120" w:line="360" w:lineRule="auto"/>
        <w:jc w:val="both"/>
        <w:rPr>
          <w:rFonts w:ascii="Arial" w:eastAsia="Arial" w:hAnsi="Arial" w:cs="Arial"/>
          <w:color w:val="010000"/>
          <w:sz w:val="20"/>
          <w:szCs w:val="20"/>
        </w:rPr>
      </w:pPr>
      <w:r w:rsidRPr="003209D7">
        <w:rPr>
          <w:rFonts w:ascii="Arial" w:hAnsi="Arial" w:cs="Arial"/>
          <w:color w:val="010000"/>
          <w:sz w:val="20"/>
        </w:rPr>
        <w:t>Guarantee assets Mortgage all assets and property rights related to the project that are eligible for mortgage according to the provisions of law and Joint Stock Commercial Bank for Investment and Development of Vietnam</w:t>
      </w:r>
    </w:p>
    <w:p w14:paraId="00000008" w14:textId="77777777" w:rsidR="00DA2999" w:rsidRPr="003209D7" w:rsidRDefault="003C5226" w:rsidP="007A7A0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209D7">
        <w:rPr>
          <w:rFonts w:ascii="Arial" w:hAnsi="Arial" w:cs="Arial"/>
          <w:color w:val="010000"/>
          <w:sz w:val="20"/>
        </w:rPr>
        <w:t>Article 2: Approve appointing a representative to implement loan procedures at the Joint Stock Commercial Bank for Investment and Development of Vietnam:</w:t>
      </w:r>
    </w:p>
    <w:p w14:paraId="00000009" w14:textId="313E6BFB" w:rsidR="00DA2999" w:rsidRPr="003209D7" w:rsidRDefault="003C5226" w:rsidP="007A7A07">
      <w:pPr>
        <w:numPr>
          <w:ilvl w:val="0"/>
          <w:numId w:val="4"/>
        </w:numPr>
        <w:pBdr>
          <w:top w:val="nil"/>
          <w:left w:val="nil"/>
          <w:bottom w:val="nil"/>
          <w:right w:val="nil"/>
          <w:between w:val="nil"/>
        </w:pBdr>
        <w:tabs>
          <w:tab w:val="left" w:pos="432"/>
          <w:tab w:val="left" w:pos="963"/>
        </w:tabs>
        <w:spacing w:after="120" w:line="360" w:lineRule="auto"/>
        <w:jc w:val="both"/>
        <w:rPr>
          <w:rFonts w:ascii="Arial" w:eastAsia="Arial" w:hAnsi="Arial" w:cs="Arial"/>
          <w:color w:val="010000"/>
          <w:sz w:val="20"/>
          <w:szCs w:val="20"/>
        </w:rPr>
      </w:pPr>
      <w:r w:rsidRPr="003209D7">
        <w:rPr>
          <w:rFonts w:ascii="Arial" w:hAnsi="Arial" w:cs="Arial"/>
          <w:color w:val="010000"/>
          <w:sz w:val="20"/>
        </w:rPr>
        <w:t>AAV Group JS</w:t>
      </w:r>
      <w:r w:rsidR="003209D7" w:rsidRPr="003209D7">
        <w:rPr>
          <w:rFonts w:ascii="Arial" w:hAnsi="Arial" w:cs="Arial"/>
          <w:color w:val="010000"/>
          <w:sz w:val="20"/>
        </w:rPr>
        <w:t>C appoints the following members</w:t>
      </w:r>
      <w:r w:rsidRPr="003209D7">
        <w:rPr>
          <w:rFonts w:ascii="Arial" w:hAnsi="Arial" w:cs="Arial"/>
          <w:color w:val="010000"/>
          <w:sz w:val="20"/>
        </w:rPr>
        <w:t xml:space="preserve"> as </w:t>
      </w:r>
      <w:r w:rsidR="003209D7" w:rsidRPr="003209D7">
        <w:rPr>
          <w:rFonts w:ascii="Arial" w:hAnsi="Arial" w:cs="Arial"/>
          <w:color w:val="010000"/>
          <w:sz w:val="20"/>
        </w:rPr>
        <w:t xml:space="preserve">the </w:t>
      </w:r>
      <w:r w:rsidRPr="003209D7">
        <w:rPr>
          <w:rFonts w:ascii="Arial" w:hAnsi="Arial" w:cs="Arial"/>
          <w:color w:val="010000"/>
          <w:sz w:val="20"/>
        </w:rPr>
        <w:t>representatives to implement loan procedures at the Joint Stock Commercial Bank for Investment and Development of Vietnam - Bac Hai Duong Branch:</w:t>
      </w:r>
    </w:p>
    <w:p w14:paraId="0000000A" w14:textId="1400175A" w:rsidR="00DA2999" w:rsidRPr="003209D7" w:rsidRDefault="003209D7" w:rsidP="007A7A07">
      <w:pPr>
        <w:numPr>
          <w:ilvl w:val="0"/>
          <w:numId w:val="2"/>
        </w:numPr>
        <w:pBdr>
          <w:top w:val="nil"/>
          <w:left w:val="nil"/>
          <w:bottom w:val="nil"/>
          <w:right w:val="nil"/>
          <w:between w:val="nil"/>
        </w:pBdr>
        <w:tabs>
          <w:tab w:val="left" w:pos="432"/>
          <w:tab w:val="left" w:pos="848"/>
        </w:tabs>
        <w:spacing w:after="120" w:line="360" w:lineRule="auto"/>
        <w:jc w:val="both"/>
        <w:rPr>
          <w:rFonts w:ascii="Arial" w:eastAsia="Arial" w:hAnsi="Arial" w:cs="Arial"/>
          <w:color w:val="010000"/>
          <w:sz w:val="20"/>
          <w:szCs w:val="20"/>
        </w:rPr>
      </w:pPr>
      <w:r w:rsidRPr="003209D7">
        <w:rPr>
          <w:rFonts w:ascii="Arial" w:hAnsi="Arial" w:cs="Arial"/>
          <w:color w:val="010000"/>
          <w:sz w:val="20"/>
        </w:rPr>
        <w:t xml:space="preserve">Mr. Pham Thanh Tung – the </w:t>
      </w:r>
      <w:r w:rsidR="003C5226" w:rsidRPr="003209D7">
        <w:rPr>
          <w:rFonts w:ascii="Arial" w:hAnsi="Arial" w:cs="Arial"/>
          <w:color w:val="010000"/>
          <w:sz w:val="20"/>
        </w:rPr>
        <w:t>Chair of the Board of Directors,</w:t>
      </w:r>
      <w:r w:rsidRPr="003209D7">
        <w:rPr>
          <w:rFonts w:ascii="Arial" w:hAnsi="Arial" w:cs="Arial"/>
          <w:color w:val="010000"/>
          <w:sz w:val="20"/>
        </w:rPr>
        <w:t xml:space="preserve"> and</w:t>
      </w:r>
      <w:r w:rsidR="003C5226" w:rsidRPr="003209D7">
        <w:rPr>
          <w:rFonts w:ascii="Arial" w:hAnsi="Arial" w:cs="Arial"/>
          <w:color w:val="010000"/>
          <w:sz w:val="20"/>
        </w:rPr>
        <w:t xml:space="preserve"> </w:t>
      </w:r>
      <w:r w:rsidRPr="003209D7">
        <w:rPr>
          <w:rFonts w:ascii="Arial" w:hAnsi="Arial" w:cs="Arial"/>
          <w:color w:val="010000"/>
          <w:sz w:val="20"/>
        </w:rPr>
        <w:t xml:space="preserve">the </w:t>
      </w:r>
      <w:r w:rsidR="003C5226" w:rsidRPr="003209D7">
        <w:rPr>
          <w:rFonts w:ascii="Arial" w:hAnsi="Arial" w:cs="Arial"/>
          <w:color w:val="010000"/>
          <w:sz w:val="20"/>
        </w:rPr>
        <w:t>Legal Representative of AAV Group JSC</w:t>
      </w:r>
    </w:p>
    <w:p w14:paraId="4422EFE6" w14:textId="77777777" w:rsidR="003209D7" w:rsidRPr="003209D7" w:rsidRDefault="003C5226" w:rsidP="007A7A07">
      <w:pPr>
        <w:numPr>
          <w:ilvl w:val="0"/>
          <w:numId w:val="2"/>
        </w:numPr>
        <w:pBdr>
          <w:top w:val="nil"/>
          <w:left w:val="nil"/>
          <w:bottom w:val="nil"/>
          <w:right w:val="nil"/>
          <w:between w:val="nil"/>
        </w:pBdr>
        <w:tabs>
          <w:tab w:val="left" w:pos="432"/>
          <w:tab w:val="left" w:pos="852"/>
          <w:tab w:val="left" w:pos="7026"/>
        </w:tabs>
        <w:spacing w:after="120" w:line="360" w:lineRule="auto"/>
        <w:jc w:val="both"/>
        <w:rPr>
          <w:rFonts w:ascii="Arial" w:eastAsia="Arial" w:hAnsi="Arial" w:cs="Arial"/>
          <w:color w:val="010000"/>
          <w:sz w:val="20"/>
          <w:szCs w:val="20"/>
        </w:rPr>
      </w:pPr>
      <w:r w:rsidRPr="003209D7">
        <w:rPr>
          <w:rFonts w:ascii="Arial" w:hAnsi="Arial" w:cs="Arial"/>
          <w:color w:val="010000"/>
          <w:sz w:val="20"/>
        </w:rPr>
        <w:t>Date of birth: March 15, 1989</w:t>
      </w:r>
      <w:r w:rsidR="00DE4DE8" w:rsidRPr="003209D7">
        <w:rPr>
          <w:rFonts w:ascii="Arial" w:hAnsi="Arial" w:cs="Arial"/>
          <w:color w:val="010000"/>
          <w:sz w:val="20"/>
        </w:rPr>
        <w:t xml:space="preserve"> </w:t>
      </w:r>
    </w:p>
    <w:p w14:paraId="1C38C81B" w14:textId="04FC5853" w:rsidR="003209D7" w:rsidRPr="003209D7" w:rsidRDefault="003C5226" w:rsidP="007A7A07">
      <w:pPr>
        <w:numPr>
          <w:ilvl w:val="0"/>
          <w:numId w:val="2"/>
        </w:numPr>
        <w:pBdr>
          <w:top w:val="nil"/>
          <w:left w:val="nil"/>
          <w:bottom w:val="nil"/>
          <w:right w:val="nil"/>
          <w:between w:val="nil"/>
        </w:pBdr>
        <w:tabs>
          <w:tab w:val="left" w:pos="432"/>
          <w:tab w:val="left" w:pos="852"/>
          <w:tab w:val="left" w:pos="7026"/>
        </w:tabs>
        <w:spacing w:after="120" w:line="360" w:lineRule="auto"/>
        <w:jc w:val="both"/>
        <w:rPr>
          <w:rFonts w:ascii="Arial" w:eastAsia="Arial" w:hAnsi="Arial" w:cs="Arial"/>
          <w:color w:val="010000"/>
          <w:sz w:val="20"/>
          <w:szCs w:val="20"/>
        </w:rPr>
      </w:pPr>
      <w:r w:rsidRPr="003209D7">
        <w:rPr>
          <w:rFonts w:ascii="Arial" w:hAnsi="Arial" w:cs="Arial"/>
          <w:color w:val="010000"/>
          <w:sz w:val="20"/>
        </w:rPr>
        <w:t>Ethnicity:</w:t>
      </w:r>
      <w:r w:rsidR="003209D7" w:rsidRPr="003209D7">
        <w:rPr>
          <w:rFonts w:ascii="Arial" w:hAnsi="Arial" w:cs="Arial"/>
          <w:color w:val="010000"/>
          <w:sz w:val="20"/>
        </w:rPr>
        <w:t xml:space="preserve"> Kinh</w:t>
      </w:r>
    </w:p>
    <w:p w14:paraId="0000000B" w14:textId="0B5A248C" w:rsidR="00DA2999" w:rsidRPr="003209D7" w:rsidRDefault="003C5226" w:rsidP="007A7A07">
      <w:pPr>
        <w:numPr>
          <w:ilvl w:val="0"/>
          <w:numId w:val="2"/>
        </w:numPr>
        <w:pBdr>
          <w:top w:val="nil"/>
          <w:left w:val="nil"/>
          <w:bottom w:val="nil"/>
          <w:right w:val="nil"/>
          <w:between w:val="nil"/>
        </w:pBdr>
        <w:tabs>
          <w:tab w:val="left" w:pos="432"/>
          <w:tab w:val="left" w:pos="852"/>
          <w:tab w:val="left" w:pos="7026"/>
        </w:tabs>
        <w:spacing w:after="120" w:line="360" w:lineRule="auto"/>
        <w:jc w:val="both"/>
        <w:rPr>
          <w:rFonts w:ascii="Arial" w:eastAsia="Arial" w:hAnsi="Arial" w:cs="Arial"/>
          <w:color w:val="010000"/>
          <w:sz w:val="20"/>
          <w:szCs w:val="20"/>
        </w:rPr>
      </w:pPr>
      <w:r w:rsidRPr="003209D7">
        <w:rPr>
          <w:rFonts w:ascii="Arial" w:hAnsi="Arial" w:cs="Arial"/>
          <w:color w:val="010000"/>
          <w:sz w:val="20"/>
        </w:rPr>
        <w:t>Nationality: None</w:t>
      </w:r>
    </w:p>
    <w:p w14:paraId="0000000C" w14:textId="5FD5266B" w:rsidR="00DA2999" w:rsidRPr="003209D7" w:rsidRDefault="003C5226" w:rsidP="007A7A07">
      <w:pPr>
        <w:numPr>
          <w:ilvl w:val="0"/>
          <w:numId w:val="2"/>
        </w:numPr>
        <w:pBdr>
          <w:top w:val="nil"/>
          <w:left w:val="nil"/>
          <w:bottom w:val="nil"/>
          <w:right w:val="nil"/>
          <w:between w:val="nil"/>
        </w:pBdr>
        <w:tabs>
          <w:tab w:val="left" w:pos="432"/>
          <w:tab w:val="left" w:pos="834"/>
        </w:tabs>
        <w:spacing w:after="120" w:line="360" w:lineRule="auto"/>
        <w:jc w:val="both"/>
        <w:rPr>
          <w:rFonts w:ascii="Arial" w:eastAsia="Arial" w:hAnsi="Arial" w:cs="Arial"/>
          <w:color w:val="010000"/>
          <w:sz w:val="20"/>
          <w:szCs w:val="20"/>
        </w:rPr>
      </w:pPr>
      <w:r w:rsidRPr="003209D7">
        <w:rPr>
          <w:rFonts w:ascii="Arial" w:hAnsi="Arial" w:cs="Arial"/>
          <w:color w:val="010000"/>
          <w:sz w:val="20"/>
        </w:rPr>
        <w:t xml:space="preserve">ID </w:t>
      </w:r>
      <w:r w:rsidR="00DE4DE8" w:rsidRPr="003209D7">
        <w:rPr>
          <w:rFonts w:ascii="Arial" w:hAnsi="Arial" w:cs="Arial"/>
          <w:color w:val="010000"/>
          <w:sz w:val="20"/>
        </w:rPr>
        <w:t xml:space="preserve">No. </w:t>
      </w:r>
      <w:r w:rsidRPr="003209D7">
        <w:rPr>
          <w:rFonts w:ascii="Arial" w:hAnsi="Arial" w:cs="Arial"/>
          <w:color w:val="010000"/>
          <w:sz w:val="20"/>
        </w:rPr>
        <w:t xml:space="preserve">: 030089009252, issued by </w:t>
      </w:r>
      <w:r w:rsidR="003209D7" w:rsidRPr="003209D7">
        <w:rPr>
          <w:rFonts w:ascii="Arial" w:hAnsi="Arial" w:cs="Arial"/>
          <w:color w:val="010000"/>
          <w:sz w:val="20"/>
        </w:rPr>
        <w:t xml:space="preserve">the </w:t>
      </w:r>
      <w:r w:rsidRPr="003209D7">
        <w:rPr>
          <w:rFonts w:ascii="Arial" w:hAnsi="Arial" w:cs="Arial"/>
          <w:color w:val="010000"/>
          <w:sz w:val="20"/>
        </w:rPr>
        <w:t>Police Department for Administrative Management of Social Order on July 10, 2021</w:t>
      </w:r>
    </w:p>
    <w:p w14:paraId="0000000D" w14:textId="77777777" w:rsidR="00DA2999" w:rsidRPr="003209D7" w:rsidRDefault="003C5226" w:rsidP="007A7A07">
      <w:pPr>
        <w:numPr>
          <w:ilvl w:val="0"/>
          <w:numId w:val="2"/>
        </w:numPr>
        <w:pBdr>
          <w:top w:val="nil"/>
          <w:left w:val="nil"/>
          <w:bottom w:val="nil"/>
          <w:right w:val="nil"/>
          <w:between w:val="nil"/>
        </w:pBdr>
        <w:tabs>
          <w:tab w:val="left" w:pos="432"/>
          <w:tab w:val="left" w:pos="826"/>
        </w:tabs>
        <w:spacing w:after="120" w:line="360" w:lineRule="auto"/>
        <w:jc w:val="both"/>
        <w:rPr>
          <w:rFonts w:ascii="Arial" w:eastAsia="Arial" w:hAnsi="Arial" w:cs="Arial"/>
          <w:color w:val="010000"/>
          <w:sz w:val="20"/>
          <w:szCs w:val="20"/>
        </w:rPr>
      </w:pPr>
      <w:r w:rsidRPr="003209D7">
        <w:rPr>
          <w:rFonts w:ascii="Arial" w:hAnsi="Arial" w:cs="Arial"/>
          <w:color w:val="010000"/>
          <w:sz w:val="20"/>
        </w:rPr>
        <w:t>Permanent address: TV Tower Building, Duc Thuong, Hoai Duc, Hanoi</w:t>
      </w:r>
    </w:p>
    <w:p w14:paraId="0000000E" w14:textId="77777777" w:rsidR="00DA2999" w:rsidRPr="003209D7" w:rsidRDefault="003C5226" w:rsidP="007A7A07">
      <w:pPr>
        <w:numPr>
          <w:ilvl w:val="0"/>
          <w:numId w:val="2"/>
        </w:numPr>
        <w:pBdr>
          <w:top w:val="nil"/>
          <w:left w:val="nil"/>
          <w:bottom w:val="nil"/>
          <w:right w:val="nil"/>
          <w:between w:val="nil"/>
        </w:pBdr>
        <w:tabs>
          <w:tab w:val="left" w:pos="432"/>
          <w:tab w:val="left" w:pos="826"/>
        </w:tabs>
        <w:spacing w:after="120" w:line="360" w:lineRule="auto"/>
        <w:jc w:val="both"/>
        <w:rPr>
          <w:rFonts w:ascii="Arial" w:eastAsia="Arial" w:hAnsi="Arial" w:cs="Arial"/>
          <w:color w:val="010000"/>
          <w:sz w:val="20"/>
          <w:szCs w:val="20"/>
        </w:rPr>
      </w:pPr>
      <w:r w:rsidRPr="003209D7">
        <w:rPr>
          <w:rFonts w:ascii="Arial" w:hAnsi="Arial" w:cs="Arial"/>
          <w:color w:val="010000"/>
          <w:sz w:val="20"/>
        </w:rPr>
        <w:t>Contact address: Bau Village, Kim Chung Commune, Dong Anh District, Hanoi</w:t>
      </w:r>
    </w:p>
    <w:p w14:paraId="0000000F" w14:textId="77777777" w:rsidR="00DA2999" w:rsidRPr="003209D7" w:rsidRDefault="003C5226" w:rsidP="007A7A07">
      <w:pPr>
        <w:numPr>
          <w:ilvl w:val="0"/>
          <w:numId w:val="4"/>
        </w:numPr>
        <w:pBdr>
          <w:top w:val="nil"/>
          <w:left w:val="nil"/>
          <w:bottom w:val="nil"/>
          <w:right w:val="nil"/>
          <w:between w:val="nil"/>
        </w:pBdr>
        <w:tabs>
          <w:tab w:val="left" w:pos="432"/>
          <w:tab w:val="left" w:pos="958"/>
        </w:tabs>
        <w:spacing w:after="120" w:line="360" w:lineRule="auto"/>
        <w:jc w:val="both"/>
        <w:rPr>
          <w:rFonts w:ascii="Arial" w:eastAsia="Arial" w:hAnsi="Arial" w:cs="Arial"/>
          <w:color w:val="010000"/>
          <w:sz w:val="20"/>
          <w:szCs w:val="20"/>
        </w:rPr>
      </w:pPr>
      <w:r w:rsidRPr="003209D7">
        <w:rPr>
          <w:rFonts w:ascii="Arial" w:hAnsi="Arial" w:cs="Arial"/>
          <w:color w:val="010000"/>
          <w:sz w:val="20"/>
        </w:rPr>
        <w:t>Mr. Pham Thanh Tung has the right to sign necessary documents and papers on behalf of AAV Group JSC and to implement procedures related to the implementation of bank loans.</w:t>
      </w:r>
    </w:p>
    <w:p w14:paraId="00000010" w14:textId="77777777" w:rsidR="00DA2999" w:rsidRPr="003209D7" w:rsidRDefault="003C5226" w:rsidP="007A7A0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209D7">
        <w:rPr>
          <w:rFonts w:ascii="Arial" w:hAnsi="Arial" w:cs="Arial"/>
          <w:color w:val="010000"/>
          <w:sz w:val="20"/>
        </w:rPr>
        <w:t>Article 3: Terms of enforcement</w:t>
      </w:r>
    </w:p>
    <w:p w14:paraId="00000011" w14:textId="77777777" w:rsidR="00DA2999" w:rsidRPr="003209D7" w:rsidRDefault="003C5226" w:rsidP="007A7A07">
      <w:pPr>
        <w:numPr>
          <w:ilvl w:val="0"/>
          <w:numId w:val="1"/>
        </w:numPr>
        <w:pBdr>
          <w:top w:val="nil"/>
          <w:left w:val="nil"/>
          <w:bottom w:val="nil"/>
          <w:right w:val="nil"/>
          <w:between w:val="nil"/>
        </w:pBdr>
        <w:tabs>
          <w:tab w:val="left" w:pos="432"/>
          <w:tab w:val="left" w:pos="918"/>
        </w:tabs>
        <w:spacing w:after="120" w:line="360" w:lineRule="auto"/>
        <w:jc w:val="both"/>
        <w:rPr>
          <w:rFonts w:ascii="Arial" w:eastAsia="Arial" w:hAnsi="Arial" w:cs="Arial"/>
          <w:color w:val="010000"/>
          <w:sz w:val="20"/>
          <w:szCs w:val="20"/>
        </w:rPr>
      </w:pPr>
      <w:r w:rsidRPr="003209D7">
        <w:rPr>
          <w:rFonts w:ascii="Arial" w:hAnsi="Arial" w:cs="Arial"/>
          <w:color w:val="010000"/>
          <w:sz w:val="20"/>
        </w:rPr>
        <w:t>This Resolution takes effect from the date of its signing</w:t>
      </w:r>
    </w:p>
    <w:p w14:paraId="00000012" w14:textId="0F2FAE8A" w:rsidR="00DA2999" w:rsidRPr="003209D7" w:rsidRDefault="003C5226" w:rsidP="007A7A07">
      <w:pPr>
        <w:numPr>
          <w:ilvl w:val="0"/>
          <w:numId w:val="1"/>
        </w:numPr>
        <w:pBdr>
          <w:top w:val="nil"/>
          <w:left w:val="nil"/>
          <w:bottom w:val="nil"/>
          <w:right w:val="nil"/>
          <w:between w:val="nil"/>
        </w:pBdr>
        <w:tabs>
          <w:tab w:val="left" w:pos="432"/>
          <w:tab w:val="left" w:pos="958"/>
        </w:tabs>
        <w:spacing w:after="120" w:line="360" w:lineRule="auto"/>
        <w:jc w:val="both"/>
        <w:rPr>
          <w:rFonts w:ascii="Arial" w:eastAsia="Arial" w:hAnsi="Arial" w:cs="Arial"/>
          <w:color w:val="010000"/>
          <w:sz w:val="20"/>
          <w:szCs w:val="20"/>
        </w:rPr>
      </w:pPr>
      <w:r w:rsidRPr="003209D7">
        <w:rPr>
          <w:rFonts w:ascii="Arial" w:hAnsi="Arial" w:cs="Arial"/>
          <w:color w:val="010000"/>
          <w:sz w:val="20"/>
        </w:rPr>
        <w:t>Members of the Board of Directors, the Board of Management</w:t>
      </w:r>
      <w:r w:rsidR="003209D7" w:rsidRPr="003209D7">
        <w:rPr>
          <w:rFonts w:ascii="Arial" w:hAnsi="Arial" w:cs="Arial"/>
          <w:color w:val="010000"/>
          <w:sz w:val="20"/>
        </w:rPr>
        <w:t>,</w:t>
      </w:r>
      <w:r w:rsidRPr="003209D7">
        <w:rPr>
          <w:rFonts w:ascii="Arial" w:hAnsi="Arial" w:cs="Arial"/>
          <w:color w:val="010000"/>
          <w:sz w:val="20"/>
        </w:rPr>
        <w:t xml:space="preserve"> and Heads of related departments, individuals are responsible for implementing this Resolution.</w:t>
      </w:r>
    </w:p>
    <w:sectPr w:rsidR="00DA2999" w:rsidRPr="003209D7" w:rsidSect="00DE4DE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A4DBA"/>
    <w:multiLevelType w:val="multilevel"/>
    <w:tmpl w:val="33ACDB9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FEE22AE"/>
    <w:multiLevelType w:val="multilevel"/>
    <w:tmpl w:val="3FDA1EB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CA607EC"/>
    <w:multiLevelType w:val="multilevel"/>
    <w:tmpl w:val="57FE3BF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8FF33E6"/>
    <w:multiLevelType w:val="multilevel"/>
    <w:tmpl w:val="78CEED4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99"/>
    <w:rsid w:val="003209D7"/>
    <w:rsid w:val="003C5226"/>
    <w:rsid w:val="007A7A07"/>
    <w:rsid w:val="00DA2999"/>
    <w:rsid w:val="00DE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7DD12"/>
  <w15:docId w15:val="{E96812D4-EDE8-4A67-8BD9-EBF5CCF2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oMwR6OSTrTjDNzuNSfIlk4D97Q==">CgMxLjA4AHIhMWRKdmFQdFY4bEpxcUlzTzFSWTA5V2dtYVJtVnhNT1NW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1738</Characters>
  <Application>Microsoft Office Word</Application>
  <DocSecurity>0</DocSecurity>
  <Lines>14</Lines>
  <Paragraphs>4</Paragraphs>
  <ScaleCrop>false</ScaleCrop>
  <Company>Microsoft</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2024-07-11T03:24:00Z</dcterms:created>
  <dcterms:modified xsi:type="dcterms:W3CDTF">2024-07-12T04:08:00Z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d955cb2c962fed718457aff0fc10f0b1d4692b2c5f3015f58a17e7aa5c2119bc</vt:lpwstr>
  </property>
</Properties>
</file>